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73570" w14:textId="1A40C719" w:rsidR="00CA4AA6" w:rsidRPr="00892117" w:rsidRDefault="00E04E66">
      <w:pPr>
        <w:pStyle w:val="ConsPlusTitle"/>
        <w:jc w:val="center"/>
        <w:outlineLvl w:val="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222C0C8" wp14:editId="0D01F973">
            <wp:extent cx="6305550" cy="9527292"/>
            <wp:effectExtent l="0" t="0" r="0" b="0"/>
            <wp:docPr id="1" name="Рисунок 1" descr="C:\Users\admin\Downloads\№ 308 Титульный лист ОС (2)_page-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 308 Титульный лист ОС (2)_page-0001 (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3919" t="4840" r="5897" b="1542"/>
                    <a:stretch/>
                  </pic:blipFill>
                  <pic:spPr bwMode="auto">
                    <a:xfrm>
                      <a:off x="0" y="0"/>
                      <a:ext cx="6310222" cy="9534352"/>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6335CE78" w14:textId="5C5C08A3" w:rsidR="008B5140" w:rsidRPr="00892117" w:rsidRDefault="008B5140" w:rsidP="00A35D93">
      <w:pPr>
        <w:pStyle w:val="ConsPlusTitle"/>
        <w:ind w:firstLine="709"/>
        <w:jc w:val="center"/>
        <w:outlineLvl w:val="0"/>
        <w:rPr>
          <w:rFonts w:ascii="Times New Roman" w:hAnsi="Times New Roman" w:cs="Times New Roman"/>
          <w:sz w:val="26"/>
          <w:szCs w:val="26"/>
        </w:rPr>
      </w:pPr>
      <w:r w:rsidRPr="00892117">
        <w:rPr>
          <w:rFonts w:ascii="Times New Roman" w:hAnsi="Times New Roman" w:cs="Times New Roman"/>
          <w:sz w:val="26"/>
          <w:szCs w:val="26"/>
        </w:rPr>
        <w:lastRenderedPageBreak/>
        <w:t>I. Общие положения</w:t>
      </w:r>
    </w:p>
    <w:p w14:paraId="223EC13D" w14:textId="77777777" w:rsidR="008B5140" w:rsidRPr="00892117" w:rsidRDefault="008B5140" w:rsidP="00A35D93">
      <w:pPr>
        <w:pStyle w:val="ConsPlusNormal"/>
        <w:ind w:firstLine="709"/>
        <w:jc w:val="both"/>
        <w:rPr>
          <w:rFonts w:ascii="Times New Roman" w:hAnsi="Times New Roman" w:cs="Times New Roman"/>
          <w:sz w:val="26"/>
          <w:szCs w:val="26"/>
        </w:rPr>
      </w:pPr>
    </w:p>
    <w:p w14:paraId="5C880D5C" w14:textId="77777777" w:rsidR="00653EF3" w:rsidRPr="00892117" w:rsidRDefault="008B5140" w:rsidP="00A35D93">
      <w:pPr>
        <w:pStyle w:val="ConsPlusNormal"/>
        <w:numPr>
          <w:ilvl w:val="1"/>
          <w:numId w:val="1"/>
        </w:numPr>
        <w:ind w:left="0"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Настоящее </w:t>
      </w:r>
      <w:r w:rsidR="003E316B" w:rsidRPr="00892117">
        <w:rPr>
          <w:rFonts w:ascii="Times New Roman" w:hAnsi="Times New Roman" w:cs="Times New Roman"/>
          <w:sz w:val="26"/>
          <w:szCs w:val="26"/>
        </w:rPr>
        <w:t xml:space="preserve">Отраслевое соглашение по образовательным организациям, входящим в систему образования Ивановской области, </w:t>
      </w:r>
      <w:r w:rsidR="00654D50" w:rsidRPr="00892117">
        <w:rPr>
          <w:rFonts w:ascii="Times New Roman" w:hAnsi="Times New Roman" w:cs="Times New Roman"/>
          <w:sz w:val="26"/>
          <w:szCs w:val="26"/>
        </w:rPr>
        <w:t xml:space="preserve">между Департаментом образования Ивановской области и Ивановской областной организацией Общероссийского Профсоюза образования </w:t>
      </w:r>
      <w:r w:rsidR="003E316B" w:rsidRPr="00892117">
        <w:rPr>
          <w:rFonts w:ascii="Times New Roman" w:hAnsi="Times New Roman" w:cs="Times New Roman"/>
          <w:sz w:val="26"/>
          <w:szCs w:val="26"/>
        </w:rPr>
        <w:t xml:space="preserve">на 2023 - 2025 годы </w:t>
      </w:r>
      <w:r w:rsidRPr="00892117">
        <w:rPr>
          <w:rFonts w:ascii="Times New Roman" w:hAnsi="Times New Roman" w:cs="Times New Roman"/>
          <w:sz w:val="26"/>
          <w:szCs w:val="26"/>
        </w:rPr>
        <w:t>(далее - Соглашение) заключено на регио</w:t>
      </w:r>
      <w:r w:rsidR="003E316B" w:rsidRPr="00892117">
        <w:rPr>
          <w:rFonts w:ascii="Times New Roman" w:hAnsi="Times New Roman" w:cs="Times New Roman"/>
          <w:sz w:val="26"/>
          <w:szCs w:val="26"/>
        </w:rPr>
        <w:t>нальном уровне в соответствии с:</w:t>
      </w:r>
    </w:p>
    <w:p w14:paraId="6A757835" w14:textId="77777777" w:rsidR="00653EF3" w:rsidRPr="00892117" w:rsidRDefault="00653EF3" w:rsidP="00A35D93">
      <w:pPr>
        <w:pStyle w:val="ConsPlusNormal"/>
        <w:ind w:firstLine="709"/>
        <w:jc w:val="both"/>
        <w:rPr>
          <w:rFonts w:ascii="Times New Roman" w:hAnsi="Times New Roman" w:cs="Times New Roman"/>
          <w:sz w:val="26"/>
          <w:szCs w:val="26"/>
        </w:rPr>
      </w:pPr>
      <w:r w:rsidRPr="00892117">
        <w:rPr>
          <w:sz w:val="26"/>
          <w:szCs w:val="26"/>
        </w:rPr>
        <w:t xml:space="preserve">- </w:t>
      </w:r>
      <w:hyperlink r:id="rId10">
        <w:r w:rsidR="0025092A" w:rsidRPr="00892117">
          <w:rPr>
            <w:rFonts w:ascii="Times New Roman" w:hAnsi="Times New Roman" w:cs="Times New Roman"/>
            <w:sz w:val="26"/>
            <w:szCs w:val="26"/>
          </w:rPr>
          <w:t>Конституцией</w:t>
        </w:r>
      </w:hyperlink>
      <w:r w:rsidR="0025092A" w:rsidRPr="00892117">
        <w:rPr>
          <w:rFonts w:ascii="Times New Roman" w:hAnsi="Times New Roman" w:cs="Times New Roman"/>
          <w:sz w:val="26"/>
          <w:szCs w:val="26"/>
        </w:rPr>
        <w:t xml:space="preserve"> Российской Федерации</w:t>
      </w:r>
      <w:r w:rsidR="008B6BF3" w:rsidRPr="00892117">
        <w:rPr>
          <w:rFonts w:ascii="Times New Roman" w:hAnsi="Times New Roman" w:cs="Times New Roman"/>
          <w:sz w:val="26"/>
          <w:szCs w:val="26"/>
        </w:rPr>
        <w:t xml:space="preserve"> (далее – РФ)</w:t>
      </w:r>
      <w:r w:rsidR="0025092A" w:rsidRPr="00892117">
        <w:rPr>
          <w:rFonts w:ascii="Times New Roman" w:hAnsi="Times New Roman" w:cs="Times New Roman"/>
          <w:sz w:val="26"/>
          <w:szCs w:val="26"/>
        </w:rPr>
        <w:t xml:space="preserve">, </w:t>
      </w:r>
    </w:p>
    <w:p w14:paraId="379177C6" w14:textId="77777777" w:rsidR="00653EF3" w:rsidRPr="00892117" w:rsidRDefault="00653EF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w:t>
      </w:r>
      <w:r w:rsidR="0025092A" w:rsidRPr="00892117">
        <w:rPr>
          <w:rFonts w:ascii="Times New Roman" w:hAnsi="Times New Roman" w:cs="Times New Roman"/>
          <w:sz w:val="26"/>
          <w:szCs w:val="26"/>
        </w:rPr>
        <w:t xml:space="preserve">Трудовым </w:t>
      </w:r>
      <w:hyperlink r:id="rId11">
        <w:r w:rsidR="0025092A" w:rsidRPr="00892117">
          <w:rPr>
            <w:rFonts w:ascii="Times New Roman" w:hAnsi="Times New Roman" w:cs="Times New Roman"/>
            <w:sz w:val="26"/>
            <w:szCs w:val="26"/>
          </w:rPr>
          <w:t>кодексом</w:t>
        </w:r>
      </w:hyperlink>
      <w:r w:rsidR="0025092A" w:rsidRPr="00892117">
        <w:rPr>
          <w:rFonts w:ascii="Times New Roman" w:hAnsi="Times New Roman" w:cs="Times New Roman"/>
          <w:sz w:val="26"/>
          <w:szCs w:val="26"/>
        </w:rPr>
        <w:t xml:space="preserve"> Российской Федерации</w:t>
      </w:r>
      <w:r w:rsidR="008B6BF3" w:rsidRPr="00892117">
        <w:rPr>
          <w:rFonts w:ascii="Times New Roman" w:hAnsi="Times New Roman" w:cs="Times New Roman"/>
          <w:sz w:val="26"/>
          <w:szCs w:val="26"/>
        </w:rPr>
        <w:t xml:space="preserve"> (далее – ТК РФ)</w:t>
      </w:r>
      <w:r w:rsidR="0025092A" w:rsidRPr="00892117">
        <w:rPr>
          <w:rFonts w:ascii="Times New Roman" w:hAnsi="Times New Roman" w:cs="Times New Roman"/>
          <w:sz w:val="26"/>
          <w:szCs w:val="26"/>
        </w:rPr>
        <w:t xml:space="preserve">, </w:t>
      </w:r>
    </w:p>
    <w:p w14:paraId="62ACBDB2" w14:textId="77777777" w:rsidR="00653EF3" w:rsidRPr="00892117" w:rsidRDefault="00653EF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w:t>
      </w:r>
      <w:r w:rsidR="0025092A" w:rsidRPr="00892117">
        <w:rPr>
          <w:rFonts w:ascii="Times New Roman" w:hAnsi="Times New Roman" w:cs="Times New Roman"/>
          <w:sz w:val="26"/>
          <w:szCs w:val="26"/>
        </w:rPr>
        <w:t xml:space="preserve">Федеральным </w:t>
      </w:r>
      <w:hyperlink r:id="rId12">
        <w:r w:rsidR="0025092A" w:rsidRPr="00892117">
          <w:rPr>
            <w:rFonts w:ascii="Times New Roman" w:hAnsi="Times New Roman" w:cs="Times New Roman"/>
            <w:sz w:val="26"/>
            <w:szCs w:val="26"/>
          </w:rPr>
          <w:t>законом</w:t>
        </w:r>
      </w:hyperlink>
      <w:r w:rsidR="0025092A" w:rsidRPr="00892117">
        <w:rPr>
          <w:rFonts w:ascii="Times New Roman" w:hAnsi="Times New Roman" w:cs="Times New Roman"/>
          <w:sz w:val="26"/>
          <w:szCs w:val="26"/>
        </w:rPr>
        <w:t xml:space="preserve"> от 12 января 1996 г. </w:t>
      </w:r>
      <w:r w:rsidR="00D40AF4" w:rsidRPr="00892117">
        <w:rPr>
          <w:rFonts w:ascii="Times New Roman" w:hAnsi="Times New Roman" w:cs="Times New Roman"/>
          <w:sz w:val="26"/>
          <w:szCs w:val="26"/>
        </w:rPr>
        <w:t>№</w:t>
      </w:r>
      <w:r w:rsidR="0025092A" w:rsidRPr="00892117">
        <w:rPr>
          <w:rFonts w:ascii="Times New Roman" w:hAnsi="Times New Roman" w:cs="Times New Roman"/>
          <w:sz w:val="26"/>
          <w:szCs w:val="26"/>
        </w:rPr>
        <w:t xml:space="preserve"> 10-ФЗ </w:t>
      </w:r>
      <w:r w:rsidR="003E316B" w:rsidRPr="00892117">
        <w:rPr>
          <w:rFonts w:ascii="Times New Roman" w:hAnsi="Times New Roman" w:cs="Times New Roman"/>
          <w:sz w:val="26"/>
          <w:szCs w:val="26"/>
        </w:rPr>
        <w:br/>
      </w:r>
      <w:r w:rsidR="00D40AF4" w:rsidRPr="00892117">
        <w:rPr>
          <w:rFonts w:ascii="Times New Roman" w:hAnsi="Times New Roman" w:cs="Times New Roman"/>
          <w:sz w:val="26"/>
          <w:szCs w:val="26"/>
        </w:rPr>
        <w:t>«</w:t>
      </w:r>
      <w:r w:rsidR="0025092A" w:rsidRPr="00892117">
        <w:rPr>
          <w:rFonts w:ascii="Times New Roman" w:hAnsi="Times New Roman" w:cs="Times New Roman"/>
          <w:sz w:val="26"/>
          <w:szCs w:val="26"/>
        </w:rPr>
        <w:t>О профессиональных союзах, их правах и гарантиях деятельности</w:t>
      </w:r>
      <w:r w:rsidR="00D40AF4" w:rsidRPr="00892117">
        <w:rPr>
          <w:rFonts w:ascii="Times New Roman" w:hAnsi="Times New Roman" w:cs="Times New Roman"/>
          <w:sz w:val="26"/>
          <w:szCs w:val="26"/>
        </w:rPr>
        <w:t>»</w:t>
      </w:r>
      <w:r w:rsidR="003E316B" w:rsidRPr="00892117">
        <w:rPr>
          <w:rFonts w:ascii="Times New Roman" w:hAnsi="Times New Roman" w:cs="Times New Roman"/>
          <w:sz w:val="26"/>
          <w:szCs w:val="26"/>
        </w:rPr>
        <w:t>,</w:t>
      </w:r>
      <w:r w:rsidR="0025092A" w:rsidRPr="00892117">
        <w:rPr>
          <w:rFonts w:ascii="Times New Roman" w:hAnsi="Times New Roman" w:cs="Times New Roman"/>
          <w:sz w:val="26"/>
          <w:szCs w:val="26"/>
        </w:rPr>
        <w:t xml:space="preserve"> </w:t>
      </w:r>
    </w:p>
    <w:p w14:paraId="17F63C8B" w14:textId="77777777" w:rsidR="003E316B" w:rsidRPr="00892117" w:rsidRDefault="00653EF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w:t>
      </w:r>
      <w:r w:rsidR="0025092A" w:rsidRPr="00892117">
        <w:rPr>
          <w:rFonts w:ascii="Times New Roman" w:hAnsi="Times New Roman" w:cs="Times New Roman"/>
          <w:sz w:val="26"/>
          <w:szCs w:val="26"/>
        </w:rPr>
        <w:t>и другими законодательными и иными нормативными правовыми актами РФ, Ивановской области, содержащими нормы трудового права</w:t>
      </w:r>
      <w:r w:rsidR="003E316B" w:rsidRPr="00892117">
        <w:rPr>
          <w:rFonts w:ascii="Times New Roman" w:hAnsi="Times New Roman" w:cs="Times New Roman"/>
          <w:sz w:val="26"/>
          <w:szCs w:val="26"/>
        </w:rPr>
        <w:t>.</w:t>
      </w:r>
    </w:p>
    <w:p w14:paraId="5C7D6308" w14:textId="450CFE6E" w:rsidR="008B5140" w:rsidRPr="00892117" w:rsidRDefault="003E316B"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Соглашение заключено</w:t>
      </w:r>
      <w:r w:rsidR="0025092A" w:rsidRPr="00892117">
        <w:rPr>
          <w:rFonts w:ascii="Times New Roman" w:hAnsi="Times New Roman" w:cs="Times New Roman"/>
          <w:sz w:val="26"/>
          <w:szCs w:val="26"/>
        </w:rPr>
        <w:t xml:space="preserve"> </w:t>
      </w:r>
      <w:r w:rsidR="008B5140" w:rsidRPr="00892117">
        <w:rPr>
          <w:rFonts w:ascii="Times New Roman" w:hAnsi="Times New Roman" w:cs="Times New Roman"/>
          <w:sz w:val="26"/>
          <w:szCs w:val="26"/>
        </w:rPr>
        <w:t xml:space="preserve">с целью </w:t>
      </w:r>
      <w:r w:rsidR="0025092A" w:rsidRPr="00892117">
        <w:rPr>
          <w:rFonts w:ascii="Times New Roman" w:hAnsi="Times New Roman" w:cs="Times New Roman"/>
          <w:sz w:val="26"/>
          <w:szCs w:val="26"/>
        </w:rPr>
        <w:t>установления</w:t>
      </w:r>
      <w:r w:rsidR="008B5140" w:rsidRPr="00892117">
        <w:rPr>
          <w:rFonts w:ascii="Times New Roman" w:hAnsi="Times New Roman" w:cs="Times New Roman"/>
          <w:sz w:val="26"/>
          <w:szCs w:val="26"/>
        </w:rPr>
        <w:t xml:space="preserve"> согласованных позиций Сторон по обеспечению </w:t>
      </w:r>
      <w:r w:rsidR="0025092A" w:rsidRPr="00892117">
        <w:rPr>
          <w:rFonts w:ascii="Times New Roman" w:hAnsi="Times New Roman" w:cs="Times New Roman"/>
          <w:sz w:val="26"/>
          <w:szCs w:val="26"/>
        </w:rPr>
        <w:t xml:space="preserve">и расширению трудовых и социально-экономических гарантий работников, содействию </w:t>
      </w:r>
      <w:r w:rsidR="008B5140" w:rsidRPr="00892117">
        <w:rPr>
          <w:rFonts w:ascii="Times New Roman" w:hAnsi="Times New Roman" w:cs="Times New Roman"/>
          <w:sz w:val="26"/>
          <w:szCs w:val="26"/>
        </w:rPr>
        <w:t xml:space="preserve">стабильной и эффективной деятельности образовательных и иных организаций Ивановской области, в отношении которых функции и полномочия учредителя осуществляют Департамент образования Ивановской области (далее - Департамент образования), муниципальные органы управления образованием Ивановской области (далее </w:t>
      </w:r>
      <w:r w:rsidR="00040804" w:rsidRPr="00892117">
        <w:rPr>
          <w:rFonts w:ascii="Times New Roman" w:hAnsi="Times New Roman" w:cs="Times New Roman"/>
          <w:sz w:val="26"/>
          <w:szCs w:val="26"/>
        </w:rPr>
        <w:t>–</w:t>
      </w:r>
      <w:r w:rsidR="008B5140" w:rsidRPr="00892117">
        <w:rPr>
          <w:rFonts w:ascii="Times New Roman" w:hAnsi="Times New Roman" w:cs="Times New Roman"/>
          <w:sz w:val="26"/>
          <w:szCs w:val="26"/>
        </w:rPr>
        <w:t xml:space="preserve"> </w:t>
      </w:r>
      <w:r w:rsidR="00040804" w:rsidRPr="00892117">
        <w:rPr>
          <w:rFonts w:ascii="Times New Roman" w:hAnsi="Times New Roman" w:cs="Times New Roman"/>
          <w:sz w:val="26"/>
          <w:szCs w:val="26"/>
        </w:rPr>
        <w:t>образовательные о</w:t>
      </w:r>
      <w:r w:rsidR="008B5140" w:rsidRPr="00892117">
        <w:rPr>
          <w:rFonts w:ascii="Times New Roman" w:hAnsi="Times New Roman" w:cs="Times New Roman"/>
          <w:sz w:val="26"/>
          <w:szCs w:val="26"/>
        </w:rPr>
        <w:t>рганизации).</w:t>
      </w:r>
    </w:p>
    <w:p w14:paraId="514D0F22" w14:textId="125FD1FC" w:rsidR="00776676" w:rsidRPr="00892117" w:rsidRDefault="00653EF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1.2. </w:t>
      </w:r>
      <w:r w:rsidR="008B5140" w:rsidRPr="00892117">
        <w:rPr>
          <w:rFonts w:ascii="Times New Roman" w:hAnsi="Times New Roman" w:cs="Times New Roman"/>
          <w:sz w:val="26"/>
          <w:szCs w:val="26"/>
        </w:rPr>
        <w:t>Соглашение является правовым актом, регулирующим социально-трудовые отношения в сфере образования, устанавливающим общие условия оплаты и охраны труда работников образования, предоставление мер социальной поддержки работникам, их гарантии, компенсации и льготы</w:t>
      </w:r>
      <w:r w:rsidR="00776676" w:rsidRPr="00892117">
        <w:rPr>
          <w:rFonts w:ascii="Times New Roman" w:hAnsi="Times New Roman" w:cs="Times New Roman"/>
          <w:sz w:val="26"/>
          <w:szCs w:val="26"/>
        </w:rPr>
        <w:t xml:space="preserve">, заключаемым между полномочными представителями работников </w:t>
      </w:r>
      <w:r w:rsidR="00040804" w:rsidRPr="00892117">
        <w:rPr>
          <w:rFonts w:ascii="Times New Roman" w:hAnsi="Times New Roman"/>
          <w:sz w:val="26"/>
          <w:szCs w:val="26"/>
        </w:rPr>
        <w:t>образовательных организаций</w:t>
      </w:r>
      <w:r w:rsidR="00776676" w:rsidRPr="00892117">
        <w:rPr>
          <w:rFonts w:ascii="Times New Roman" w:hAnsi="Times New Roman" w:cs="Times New Roman"/>
          <w:sz w:val="26"/>
          <w:szCs w:val="26"/>
        </w:rPr>
        <w:t xml:space="preserve"> и работодателей в пределах их компетенции.</w:t>
      </w:r>
    </w:p>
    <w:p w14:paraId="144A7467" w14:textId="77777777" w:rsidR="00776676" w:rsidRPr="00892117" w:rsidRDefault="00776676"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653EF3" w:rsidRPr="00892117">
        <w:rPr>
          <w:rFonts w:ascii="Times New Roman" w:hAnsi="Times New Roman" w:cs="Times New Roman"/>
          <w:sz w:val="26"/>
          <w:szCs w:val="26"/>
        </w:rPr>
        <w:t>3</w:t>
      </w:r>
      <w:r w:rsidRPr="00892117">
        <w:rPr>
          <w:rFonts w:ascii="Times New Roman" w:hAnsi="Times New Roman" w:cs="Times New Roman"/>
          <w:sz w:val="26"/>
          <w:szCs w:val="26"/>
        </w:rPr>
        <w:t>. Сторонами Соглашения (далее - Стороны) являются:</w:t>
      </w:r>
    </w:p>
    <w:p w14:paraId="07606039" w14:textId="0FA2ED66" w:rsidR="00776676" w:rsidRPr="00892117" w:rsidRDefault="00776676"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работники </w:t>
      </w:r>
      <w:r w:rsidR="00040804"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в отношении которых функции и полномочия учредителя осуществляют Департамент образования, муниципальные органы управления образованием Ивановской области, в лице их полномочного представителя - Ивановской областной организации </w:t>
      </w:r>
      <w:r w:rsidR="00653EF3" w:rsidRPr="00892117">
        <w:rPr>
          <w:rFonts w:ascii="Times New Roman" w:hAnsi="Times New Roman" w:cs="Times New Roman"/>
          <w:sz w:val="26"/>
          <w:szCs w:val="26"/>
        </w:rPr>
        <w:t>П</w:t>
      </w:r>
      <w:r w:rsidRPr="00892117">
        <w:rPr>
          <w:rFonts w:ascii="Times New Roman" w:hAnsi="Times New Roman" w:cs="Times New Roman"/>
          <w:sz w:val="26"/>
          <w:szCs w:val="26"/>
        </w:rPr>
        <w:t>рофессионального союза работников народного образования и науки Р</w:t>
      </w:r>
      <w:r w:rsidR="00D92420" w:rsidRPr="00892117">
        <w:rPr>
          <w:rFonts w:ascii="Times New Roman" w:hAnsi="Times New Roman" w:cs="Times New Roman"/>
          <w:sz w:val="26"/>
          <w:szCs w:val="26"/>
        </w:rPr>
        <w:t xml:space="preserve">оссийской </w:t>
      </w:r>
      <w:r w:rsidRPr="00892117">
        <w:rPr>
          <w:rFonts w:ascii="Times New Roman" w:hAnsi="Times New Roman" w:cs="Times New Roman"/>
          <w:sz w:val="26"/>
          <w:szCs w:val="26"/>
        </w:rPr>
        <w:t>Ф</w:t>
      </w:r>
      <w:r w:rsidR="00D92420" w:rsidRPr="00892117">
        <w:rPr>
          <w:rFonts w:ascii="Times New Roman" w:hAnsi="Times New Roman" w:cs="Times New Roman"/>
          <w:sz w:val="26"/>
          <w:szCs w:val="26"/>
        </w:rPr>
        <w:t>едерации</w:t>
      </w:r>
      <w:r w:rsidRPr="00892117">
        <w:rPr>
          <w:rFonts w:ascii="Times New Roman" w:hAnsi="Times New Roman" w:cs="Times New Roman"/>
          <w:sz w:val="26"/>
          <w:szCs w:val="26"/>
        </w:rPr>
        <w:t xml:space="preserve"> (далее - Профсоюз), действующей на основании Устава </w:t>
      </w:r>
      <w:r w:rsidR="009B745D" w:rsidRPr="00892117">
        <w:rPr>
          <w:rFonts w:ascii="Times New Roman" w:hAnsi="Times New Roman" w:cs="Times New Roman"/>
          <w:sz w:val="26"/>
          <w:szCs w:val="26"/>
        </w:rPr>
        <w:t>Общероссийского П</w:t>
      </w:r>
      <w:r w:rsidRPr="00892117">
        <w:rPr>
          <w:rFonts w:ascii="Times New Roman" w:hAnsi="Times New Roman" w:cs="Times New Roman"/>
          <w:sz w:val="26"/>
          <w:szCs w:val="26"/>
        </w:rPr>
        <w:t>рофсоюза образования;</w:t>
      </w:r>
    </w:p>
    <w:p w14:paraId="17582527" w14:textId="06B49BD9" w:rsidR="00776676" w:rsidRPr="00892117" w:rsidRDefault="00776676"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работодатели - </w:t>
      </w:r>
      <w:r w:rsidR="00040804" w:rsidRPr="00892117">
        <w:rPr>
          <w:rFonts w:ascii="Times New Roman" w:hAnsi="Times New Roman"/>
          <w:sz w:val="26"/>
          <w:szCs w:val="26"/>
        </w:rPr>
        <w:t>образовательные организации</w:t>
      </w:r>
      <w:r w:rsidRPr="00892117">
        <w:rPr>
          <w:rFonts w:ascii="Times New Roman" w:hAnsi="Times New Roman" w:cs="Times New Roman"/>
          <w:sz w:val="26"/>
          <w:szCs w:val="26"/>
        </w:rPr>
        <w:t xml:space="preserve">, в отношении которых функции и полномочия учредителя осуществляют Департамент образования, муниципальные органы управления образованием Ивановской области, в лице их полномочного представителя - Департамента образования, действующего на основании </w:t>
      </w:r>
      <w:hyperlink r:id="rId13">
        <w:r w:rsidRPr="00892117">
          <w:rPr>
            <w:rFonts w:ascii="Times New Roman" w:hAnsi="Times New Roman" w:cs="Times New Roman"/>
            <w:sz w:val="26"/>
            <w:szCs w:val="26"/>
          </w:rPr>
          <w:t>Положения</w:t>
        </w:r>
      </w:hyperlink>
      <w:r w:rsidRPr="00892117">
        <w:rPr>
          <w:rFonts w:ascii="Times New Roman" w:hAnsi="Times New Roman" w:cs="Times New Roman"/>
          <w:sz w:val="26"/>
          <w:szCs w:val="26"/>
        </w:rPr>
        <w:t xml:space="preserve"> о Департаменте образования.</w:t>
      </w:r>
    </w:p>
    <w:p w14:paraId="2B9616B8" w14:textId="77777777" w:rsidR="008B5140" w:rsidRPr="00892117" w:rsidRDefault="004C0741"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653EF3" w:rsidRPr="00892117">
        <w:rPr>
          <w:rFonts w:ascii="Times New Roman" w:hAnsi="Times New Roman" w:cs="Times New Roman"/>
          <w:sz w:val="26"/>
          <w:szCs w:val="26"/>
        </w:rPr>
        <w:t>4</w:t>
      </w:r>
      <w:r w:rsidRPr="00892117">
        <w:rPr>
          <w:rFonts w:ascii="Times New Roman" w:hAnsi="Times New Roman" w:cs="Times New Roman"/>
          <w:sz w:val="26"/>
          <w:szCs w:val="26"/>
        </w:rPr>
        <w:t xml:space="preserve">. </w:t>
      </w:r>
      <w:r w:rsidR="008B5140" w:rsidRPr="00892117">
        <w:rPr>
          <w:rFonts w:ascii="Times New Roman" w:hAnsi="Times New Roman" w:cs="Times New Roman"/>
          <w:sz w:val="26"/>
          <w:szCs w:val="26"/>
        </w:rPr>
        <w:t>Положения Соглашения:</w:t>
      </w:r>
    </w:p>
    <w:p w14:paraId="37F26A9C" w14:textId="6CBD4DD6" w:rsidR="008B5140" w:rsidRPr="00892117" w:rsidRDefault="00052D0A"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являются </w:t>
      </w:r>
      <w:r w:rsidR="008B5140" w:rsidRPr="00892117">
        <w:rPr>
          <w:rFonts w:ascii="Times New Roman" w:hAnsi="Times New Roman" w:cs="Times New Roman"/>
          <w:sz w:val="26"/>
          <w:szCs w:val="26"/>
        </w:rPr>
        <w:t>обязательны</w:t>
      </w:r>
      <w:r w:rsidRPr="00892117">
        <w:rPr>
          <w:rFonts w:ascii="Times New Roman" w:hAnsi="Times New Roman" w:cs="Times New Roman"/>
          <w:sz w:val="26"/>
          <w:szCs w:val="26"/>
        </w:rPr>
        <w:t>ми</w:t>
      </w:r>
      <w:r w:rsidR="008B5140" w:rsidRPr="00892117">
        <w:rPr>
          <w:rFonts w:ascii="Times New Roman" w:hAnsi="Times New Roman" w:cs="Times New Roman"/>
          <w:sz w:val="26"/>
          <w:szCs w:val="26"/>
        </w:rPr>
        <w:t xml:space="preserve"> для </w:t>
      </w:r>
      <w:r w:rsidRPr="00892117">
        <w:rPr>
          <w:rFonts w:ascii="Times New Roman" w:hAnsi="Times New Roman" w:cs="Times New Roman"/>
          <w:sz w:val="26"/>
          <w:szCs w:val="26"/>
        </w:rPr>
        <w:t xml:space="preserve">выполнения </w:t>
      </w:r>
      <w:r w:rsidR="00040804" w:rsidRPr="00892117">
        <w:rPr>
          <w:rFonts w:ascii="Times New Roman" w:hAnsi="Times New Roman"/>
          <w:sz w:val="26"/>
          <w:szCs w:val="26"/>
        </w:rPr>
        <w:t>образовательными организациями</w:t>
      </w:r>
      <w:r w:rsidR="008B5140" w:rsidRPr="00892117">
        <w:rPr>
          <w:rFonts w:ascii="Times New Roman" w:hAnsi="Times New Roman" w:cs="Times New Roman"/>
          <w:sz w:val="26"/>
          <w:szCs w:val="26"/>
        </w:rPr>
        <w:t>;</w:t>
      </w:r>
    </w:p>
    <w:p w14:paraId="69F0AD60" w14:textId="3576F8C3" w:rsidR="00052D0A" w:rsidRPr="00892117" w:rsidRDefault="00052D0A"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не ограничивают права работодателей </w:t>
      </w:r>
      <w:r w:rsidR="00ED2534"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в расширении социальных гарантий и мер социальной поддержки работникам при наличии собственных средств для их обеспечения;</w:t>
      </w:r>
    </w:p>
    <w:p w14:paraId="51381963" w14:textId="7C38CD19" w:rsidR="00052D0A" w:rsidRPr="00892117" w:rsidRDefault="00052D0A"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распространяются на работодателей и работников </w:t>
      </w:r>
      <w:r w:rsidR="00ED2534"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состоящих с ними в трудовых отношениях, от имени и в интересах которых оно заключено, а также на работодателей и работников, присоединившихся к Соглашению после его заключения в порядке, установленном трудовым законодательством </w:t>
      </w:r>
      <w:r w:rsidR="00546AD1" w:rsidRPr="00892117">
        <w:rPr>
          <w:rFonts w:ascii="Times New Roman" w:hAnsi="Times New Roman" w:cs="Times New Roman"/>
          <w:sz w:val="26"/>
          <w:szCs w:val="26"/>
        </w:rPr>
        <w:t>РФ</w:t>
      </w:r>
      <w:r w:rsidRPr="00892117">
        <w:rPr>
          <w:rFonts w:ascii="Times New Roman" w:hAnsi="Times New Roman" w:cs="Times New Roman"/>
          <w:sz w:val="26"/>
          <w:szCs w:val="26"/>
        </w:rPr>
        <w:t>;</w:t>
      </w:r>
    </w:p>
    <w:p w14:paraId="7032B8D0" w14:textId="77777777" w:rsidR="00052D0A" w:rsidRPr="00892117" w:rsidRDefault="00052D0A"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lastRenderedPageBreak/>
        <w:t>- служат основой при заключении территориальных отраслевых и иных соглашений, коллективных и трудовых договоров;</w:t>
      </w:r>
    </w:p>
    <w:p w14:paraId="64E8F933" w14:textId="77777777" w:rsidR="008B5140" w:rsidRPr="00892117" w:rsidRDefault="00E516D8"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w:t>
      </w:r>
      <w:r w:rsidR="008B5140" w:rsidRPr="00892117">
        <w:rPr>
          <w:rFonts w:ascii="Times New Roman" w:hAnsi="Times New Roman" w:cs="Times New Roman"/>
          <w:sz w:val="26"/>
          <w:szCs w:val="26"/>
        </w:rPr>
        <w:t>применяются при разрешении индивидуальных и коллективных трудовых споров</w:t>
      </w:r>
      <w:r w:rsidR="00052D0A" w:rsidRPr="00892117">
        <w:rPr>
          <w:rFonts w:ascii="Times New Roman" w:hAnsi="Times New Roman" w:cs="Times New Roman"/>
          <w:sz w:val="26"/>
          <w:szCs w:val="26"/>
        </w:rPr>
        <w:t>.</w:t>
      </w:r>
    </w:p>
    <w:p w14:paraId="58ACFA42" w14:textId="77777777"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653EF3" w:rsidRPr="00892117">
        <w:rPr>
          <w:rFonts w:ascii="Times New Roman" w:hAnsi="Times New Roman" w:cs="Times New Roman"/>
          <w:sz w:val="26"/>
          <w:szCs w:val="26"/>
        </w:rPr>
        <w:t>5</w:t>
      </w:r>
      <w:r w:rsidRPr="00892117">
        <w:rPr>
          <w:rFonts w:ascii="Times New Roman" w:hAnsi="Times New Roman" w:cs="Times New Roman"/>
          <w:sz w:val="26"/>
          <w:szCs w:val="26"/>
        </w:rPr>
        <w:t>. Пункты Соглашения, реализация которых обеспечивается за счет средств профсоюзных бюджетов, распространяются только на членов Профсоюза.</w:t>
      </w:r>
    </w:p>
    <w:p w14:paraId="7F09A2EB" w14:textId="17753DEF"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Работодатели и соответствующие выборные органы первичных профсоюзных организаций могут заключать иные соглашения в соответствии с </w:t>
      </w:r>
      <w:hyperlink r:id="rId14">
        <w:r w:rsidRPr="00892117">
          <w:rPr>
            <w:rFonts w:ascii="Times New Roman" w:hAnsi="Times New Roman" w:cs="Times New Roman"/>
            <w:sz w:val="26"/>
            <w:szCs w:val="26"/>
          </w:rPr>
          <w:t>частью 10 статьи 45</w:t>
        </w:r>
      </w:hyperlink>
      <w:r w:rsidRPr="00892117">
        <w:rPr>
          <w:rFonts w:ascii="Times New Roman" w:hAnsi="Times New Roman" w:cs="Times New Roman"/>
          <w:sz w:val="26"/>
          <w:szCs w:val="26"/>
        </w:rPr>
        <w:t xml:space="preserve"> ТК РФ, содержащие разделы о распространении отдельных социальных льгот и гарантий только на членов Профсоюза, а также на работников, не являющихся членами Профсоюза, но уполномочивших выборный орган первичной профсоюзной организации на представление их интересов в соответствии с действующим законодательством </w:t>
      </w:r>
      <w:r w:rsidR="00546AD1" w:rsidRPr="00892117">
        <w:rPr>
          <w:rFonts w:ascii="Times New Roman" w:hAnsi="Times New Roman" w:cs="Times New Roman"/>
          <w:sz w:val="26"/>
          <w:szCs w:val="26"/>
        </w:rPr>
        <w:t>РФ</w:t>
      </w:r>
      <w:r w:rsidRPr="00892117">
        <w:rPr>
          <w:rFonts w:ascii="Times New Roman" w:hAnsi="Times New Roman" w:cs="Times New Roman"/>
          <w:sz w:val="26"/>
          <w:szCs w:val="26"/>
        </w:rPr>
        <w:t>.</w:t>
      </w:r>
    </w:p>
    <w:p w14:paraId="2FBC159F" w14:textId="77777777"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6</w:t>
      </w:r>
      <w:r w:rsidRPr="00892117">
        <w:rPr>
          <w:rFonts w:ascii="Times New Roman" w:hAnsi="Times New Roman" w:cs="Times New Roman"/>
          <w:sz w:val="26"/>
          <w:szCs w:val="26"/>
        </w:rPr>
        <w:t>. Стороны договорились о том, что:</w:t>
      </w:r>
    </w:p>
    <w:p w14:paraId="5D963F2A" w14:textId="0867A32F"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6</w:t>
      </w:r>
      <w:r w:rsidRPr="00892117">
        <w:rPr>
          <w:rFonts w:ascii="Times New Roman" w:hAnsi="Times New Roman" w:cs="Times New Roman"/>
          <w:sz w:val="26"/>
          <w:szCs w:val="26"/>
        </w:rPr>
        <w:t xml:space="preserve">.1. Соглашение является основным документом социального партнерства, устанавливающим общие принципы проведения согласованной социально-экономической политики в целях осуществления государственно-общественного управления </w:t>
      </w:r>
      <w:r w:rsidR="00ED2534" w:rsidRPr="00892117">
        <w:rPr>
          <w:rFonts w:ascii="Times New Roman" w:hAnsi="Times New Roman"/>
          <w:sz w:val="26"/>
          <w:szCs w:val="26"/>
        </w:rPr>
        <w:t>образовательной организацией</w:t>
      </w:r>
      <w:r w:rsidRPr="00892117">
        <w:rPr>
          <w:rFonts w:ascii="Times New Roman" w:hAnsi="Times New Roman" w:cs="Times New Roman"/>
          <w:sz w:val="26"/>
          <w:szCs w:val="26"/>
        </w:rPr>
        <w:t xml:space="preserve">, регулирующим социально-трудовые отношения, и признают заключение коллективных договоров в </w:t>
      </w:r>
      <w:r w:rsidR="00ED2534"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xml:space="preserve"> важнейшим условием для развития социального партнерства.</w:t>
      </w:r>
    </w:p>
    <w:p w14:paraId="68021642" w14:textId="7D66C446"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6</w:t>
      </w:r>
      <w:r w:rsidRPr="00892117">
        <w:rPr>
          <w:rFonts w:ascii="Times New Roman" w:hAnsi="Times New Roman" w:cs="Times New Roman"/>
          <w:sz w:val="26"/>
          <w:szCs w:val="26"/>
        </w:rPr>
        <w:t xml:space="preserve">.2. Стороны рассматривают обязательства настоящего Соглашения как минимальные, которые должны быть обеспечены и могут быть дополнены при заключении и реализации территориальных соглашений в сфере труда, коллективных договоров в </w:t>
      </w:r>
      <w:r w:rsidR="00ED2534"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w:t>
      </w:r>
    </w:p>
    <w:p w14:paraId="331CC050" w14:textId="15AE0B89"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6</w:t>
      </w:r>
      <w:r w:rsidRPr="00892117">
        <w:rPr>
          <w:rFonts w:ascii="Times New Roman" w:hAnsi="Times New Roman" w:cs="Times New Roman"/>
          <w:sz w:val="26"/>
          <w:szCs w:val="26"/>
        </w:rPr>
        <w:t>.</w:t>
      </w:r>
      <w:r w:rsidR="00D40992" w:rsidRPr="00892117">
        <w:rPr>
          <w:rFonts w:ascii="Times New Roman" w:hAnsi="Times New Roman" w:cs="Times New Roman"/>
          <w:sz w:val="26"/>
          <w:szCs w:val="26"/>
        </w:rPr>
        <w:t>3</w:t>
      </w:r>
      <w:r w:rsidRPr="00892117">
        <w:rPr>
          <w:rFonts w:ascii="Times New Roman" w:hAnsi="Times New Roman" w:cs="Times New Roman"/>
          <w:sz w:val="26"/>
          <w:szCs w:val="26"/>
        </w:rPr>
        <w:t xml:space="preserve">. В </w:t>
      </w:r>
      <w:r w:rsidR="00ED2534"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xml:space="preserve"> регулирование трудовых, социально-экономических отношений между работодателем и работниками в лице их полномочного представителя осуществляется путем заключения коллективных договоров.</w:t>
      </w:r>
    </w:p>
    <w:p w14:paraId="710A8AD6" w14:textId="77777777"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Работодатели и работники участвуют в коллективных переговорах по подготовке, заключению или изменению коллективного договора и имеют право проявить инициативу по проведению таких переговоров.</w:t>
      </w:r>
    </w:p>
    <w:p w14:paraId="3C7D2269" w14:textId="77777777" w:rsidR="00E92B1F" w:rsidRPr="00892117" w:rsidRDefault="008B5140" w:rsidP="00A35D93">
      <w:pPr>
        <w:spacing w:after="0"/>
        <w:ind w:firstLine="709"/>
        <w:jc w:val="both"/>
        <w:rPr>
          <w:rFonts w:ascii="Times New Roman" w:hAnsi="Times New Roman"/>
          <w:sz w:val="26"/>
          <w:szCs w:val="26"/>
        </w:rPr>
      </w:pPr>
      <w:r w:rsidRPr="00892117">
        <w:rPr>
          <w:rFonts w:ascii="Times New Roman" w:hAnsi="Times New Roman"/>
          <w:sz w:val="26"/>
          <w:szCs w:val="26"/>
        </w:rPr>
        <w:t xml:space="preserve">Сторона, получившая предложение в письменной форме о начале коллективных переговоров, обязана вступить в переговоры в течение семи календарных дней со дня получения указанного предложения, направив ответ с указанием представителей от своей </w:t>
      </w:r>
      <w:r w:rsidR="00783337" w:rsidRPr="00892117">
        <w:rPr>
          <w:rFonts w:ascii="Times New Roman" w:hAnsi="Times New Roman"/>
          <w:sz w:val="26"/>
          <w:szCs w:val="26"/>
        </w:rPr>
        <w:t>с</w:t>
      </w:r>
      <w:r w:rsidRPr="00892117">
        <w:rPr>
          <w:rFonts w:ascii="Times New Roman" w:hAnsi="Times New Roman"/>
          <w:sz w:val="26"/>
          <w:szCs w:val="26"/>
        </w:rPr>
        <w:t>тороны для участия в работе комиссии</w:t>
      </w:r>
      <w:r w:rsidR="00E92B1F" w:rsidRPr="00892117">
        <w:rPr>
          <w:sz w:val="26"/>
          <w:szCs w:val="26"/>
        </w:rPr>
        <w:t xml:space="preserve"> </w:t>
      </w:r>
      <w:r w:rsidR="00E92B1F" w:rsidRPr="00892117">
        <w:rPr>
          <w:rFonts w:ascii="Times New Roman" w:hAnsi="Times New Roman"/>
          <w:sz w:val="26"/>
          <w:szCs w:val="26"/>
        </w:rPr>
        <w:t xml:space="preserve">по ведению коллективных переговоров и их полномочий. </w:t>
      </w:r>
    </w:p>
    <w:p w14:paraId="279DFAED" w14:textId="77777777"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Для лиц, участвующих в коллективных переговорах, подготовке проектов коллективных договоров, предусматриваются гарантии и компенсации, предусмотренные </w:t>
      </w:r>
      <w:hyperlink r:id="rId15">
        <w:r w:rsidRPr="00892117">
          <w:rPr>
            <w:rFonts w:ascii="Times New Roman" w:hAnsi="Times New Roman" w:cs="Times New Roman"/>
            <w:sz w:val="26"/>
            <w:szCs w:val="26"/>
          </w:rPr>
          <w:t>статьей 39</w:t>
        </w:r>
      </w:hyperlink>
      <w:r w:rsidRPr="00892117">
        <w:rPr>
          <w:rFonts w:ascii="Times New Roman" w:hAnsi="Times New Roman" w:cs="Times New Roman"/>
          <w:sz w:val="26"/>
          <w:szCs w:val="26"/>
        </w:rPr>
        <w:t xml:space="preserve"> ТК РФ.</w:t>
      </w:r>
    </w:p>
    <w:p w14:paraId="72B01556" w14:textId="35D36415"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6</w:t>
      </w:r>
      <w:r w:rsidRPr="00892117">
        <w:rPr>
          <w:rFonts w:ascii="Times New Roman" w:hAnsi="Times New Roman" w:cs="Times New Roman"/>
          <w:sz w:val="26"/>
          <w:szCs w:val="26"/>
        </w:rPr>
        <w:t>.</w:t>
      </w:r>
      <w:r w:rsidR="00DA7198" w:rsidRPr="00892117">
        <w:rPr>
          <w:rFonts w:ascii="Times New Roman" w:hAnsi="Times New Roman" w:cs="Times New Roman"/>
          <w:sz w:val="26"/>
          <w:szCs w:val="26"/>
        </w:rPr>
        <w:t>4</w:t>
      </w:r>
      <w:r w:rsidRPr="00892117">
        <w:rPr>
          <w:rFonts w:ascii="Times New Roman" w:hAnsi="Times New Roman" w:cs="Times New Roman"/>
          <w:sz w:val="26"/>
          <w:szCs w:val="26"/>
        </w:rPr>
        <w:t xml:space="preserve">. Территориальные соглашения и коллективные договоры </w:t>
      </w:r>
      <w:r w:rsidR="00ED2534"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не могут содержать условий, снижающих уровень прав и гарантий работников, установленных трудовым законодательством, иными актами, содержащими нормы трудового права, и настоящим Соглашением.</w:t>
      </w:r>
    </w:p>
    <w:p w14:paraId="682F69C5" w14:textId="4DD1E7C5"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6</w:t>
      </w:r>
      <w:r w:rsidRPr="00892117">
        <w:rPr>
          <w:rFonts w:ascii="Times New Roman" w:hAnsi="Times New Roman" w:cs="Times New Roman"/>
          <w:sz w:val="26"/>
          <w:szCs w:val="26"/>
        </w:rPr>
        <w:t>.</w:t>
      </w:r>
      <w:r w:rsidR="00DA7198" w:rsidRPr="00892117">
        <w:rPr>
          <w:rFonts w:ascii="Times New Roman" w:hAnsi="Times New Roman" w:cs="Times New Roman"/>
          <w:sz w:val="26"/>
          <w:szCs w:val="26"/>
        </w:rPr>
        <w:t>5</w:t>
      </w:r>
      <w:r w:rsidRPr="00892117">
        <w:rPr>
          <w:rFonts w:ascii="Times New Roman" w:hAnsi="Times New Roman" w:cs="Times New Roman"/>
          <w:sz w:val="26"/>
          <w:szCs w:val="26"/>
        </w:rPr>
        <w:t xml:space="preserve">. В коллективном договоре </w:t>
      </w:r>
      <w:r w:rsidR="00ED2534"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с учетом особенностей </w:t>
      </w:r>
      <w:r w:rsidR="00783337" w:rsidRPr="00892117">
        <w:rPr>
          <w:rFonts w:ascii="Times New Roman" w:hAnsi="Times New Roman" w:cs="Times New Roman"/>
          <w:sz w:val="26"/>
          <w:szCs w:val="26"/>
        </w:rPr>
        <w:t>их</w:t>
      </w:r>
      <w:r w:rsidRPr="00892117">
        <w:rPr>
          <w:rFonts w:ascii="Times New Roman" w:hAnsi="Times New Roman" w:cs="Times New Roman"/>
          <w:sz w:val="26"/>
          <w:szCs w:val="26"/>
        </w:rPr>
        <w:t xml:space="preserve"> деятельности, финансовых возможностей могут устанавливаться дополнительные меры по условиям труда, социальной поддержке, льготы и гарантии для работников по сравнению с установленными законами, иными нормативными правовыми актами, содержащими нормы трудового права, и настоящим Соглашением </w:t>
      </w:r>
      <w:r w:rsidRPr="00892117">
        <w:rPr>
          <w:rFonts w:ascii="Times New Roman" w:hAnsi="Times New Roman" w:cs="Times New Roman"/>
          <w:sz w:val="26"/>
          <w:szCs w:val="26"/>
        </w:rPr>
        <w:lastRenderedPageBreak/>
        <w:t>с указанием источников финансового обеспечения.</w:t>
      </w:r>
    </w:p>
    <w:p w14:paraId="7DF98933" w14:textId="36E236D0"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6</w:t>
      </w:r>
      <w:r w:rsidRPr="00892117">
        <w:rPr>
          <w:rFonts w:ascii="Times New Roman" w:hAnsi="Times New Roman" w:cs="Times New Roman"/>
          <w:sz w:val="26"/>
          <w:szCs w:val="26"/>
        </w:rPr>
        <w:t>.</w:t>
      </w:r>
      <w:r w:rsidR="00DA7198" w:rsidRPr="00892117">
        <w:rPr>
          <w:rFonts w:ascii="Times New Roman" w:hAnsi="Times New Roman" w:cs="Times New Roman"/>
          <w:sz w:val="26"/>
          <w:szCs w:val="26"/>
        </w:rPr>
        <w:t>6</w:t>
      </w:r>
      <w:r w:rsidRPr="00892117">
        <w:rPr>
          <w:rFonts w:ascii="Times New Roman" w:hAnsi="Times New Roman" w:cs="Times New Roman"/>
          <w:sz w:val="26"/>
          <w:szCs w:val="26"/>
        </w:rPr>
        <w:t xml:space="preserve">. Положения территориальных </w:t>
      </w:r>
      <w:r w:rsidR="00783337" w:rsidRPr="00892117">
        <w:rPr>
          <w:rFonts w:ascii="Times New Roman" w:hAnsi="Times New Roman" w:cs="Times New Roman"/>
          <w:sz w:val="26"/>
          <w:szCs w:val="26"/>
        </w:rPr>
        <w:t>с</w:t>
      </w:r>
      <w:r w:rsidRPr="00892117">
        <w:rPr>
          <w:rFonts w:ascii="Times New Roman" w:hAnsi="Times New Roman" w:cs="Times New Roman"/>
          <w:sz w:val="26"/>
          <w:szCs w:val="26"/>
        </w:rPr>
        <w:t xml:space="preserve">оглашений и коллективных договоров </w:t>
      </w:r>
      <w:r w:rsidR="00ED2534"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улучшающие правовое регулирование социально-экономического положения работников по сравнению с регулированием, предусмотренным законами, иными нормативными правовыми актами, содержащими нормы трудового права, настоящим Соглашением, применяются с даты вступления их в силу.</w:t>
      </w:r>
    </w:p>
    <w:p w14:paraId="6911532D" w14:textId="5757C6A1" w:rsidR="00183F7C"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6</w:t>
      </w:r>
      <w:r w:rsidRPr="00892117">
        <w:rPr>
          <w:rFonts w:ascii="Times New Roman" w:hAnsi="Times New Roman" w:cs="Times New Roman"/>
          <w:sz w:val="26"/>
          <w:szCs w:val="26"/>
        </w:rPr>
        <w:t>.</w:t>
      </w:r>
      <w:r w:rsidR="00DA7198" w:rsidRPr="00892117">
        <w:rPr>
          <w:rFonts w:ascii="Times New Roman" w:hAnsi="Times New Roman" w:cs="Times New Roman"/>
          <w:sz w:val="26"/>
          <w:szCs w:val="26"/>
        </w:rPr>
        <w:t>7</w:t>
      </w:r>
      <w:r w:rsidRPr="00892117">
        <w:rPr>
          <w:rFonts w:ascii="Times New Roman" w:hAnsi="Times New Roman" w:cs="Times New Roman"/>
          <w:sz w:val="26"/>
          <w:szCs w:val="26"/>
        </w:rPr>
        <w:t xml:space="preserve">. </w:t>
      </w:r>
      <w:r w:rsidR="00183F7C" w:rsidRPr="00892117">
        <w:rPr>
          <w:rFonts w:ascii="Times New Roman" w:hAnsi="Times New Roman" w:cs="Times New Roman"/>
          <w:sz w:val="26"/>
          <w:szCs w:val="26"/>
        </w:rPr>
        <w:t xml:space="preserve">В целях контроля за состоянием и эффективностью договорного регулирования социально-трудовых отношений в сфере образования, а также обобщения опыта коллективно-договорного регулирования Профсоюз осуществляет уведомительную регистрацию муниципальных отраслевых соглашений и коллективных договоров </w:t>
      </w:r>
      <w:r w:rsidR="00ED2534" w:rsidRPr="00892117">
        <w:rPr>
          <w:rFonts w:ascii="Times New Roman" w:hAnsi="Times New Roman"/>
          <w:sz w:val="26"/>
          <w:szCs w:val="26"/>
        </w:rPr>
        <w:t>образовательных организаций</w:t>
      </w:r>
      <w:r w:rsidR="00183F7C" w:rsidRPr="00892117">
        <w:rPr>
          <w:rFonts w:ascii="Times New Roman" w:hAnsi="Times New Roman" w:cs="Times New Roman"/>
          <w:sz w:val="26"/>
          <w:szCs w:val="26"/>
        </w:rPr>
        <w:t xml:space="preserve"> независимо от наличия профсоюзной организации.</w:t>
      </w:r>
    </w:p>
    <w:p w14:paraId="58B0C3AE" w14:textId="2F85C0EF" w:rsidR="008B5140" w:rsidRPr="00892117" w:rsidRDefault="00183F7C"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6</w:t>
      </w:r>
      <w:r w:rsidRPr="00892117">
        <w:rPr>
          <w:rFonts w:ascii="Times New Roman" w:hAnsi="Times New Roman" w:cs="Times New Roman"/>
          <w:sz w:val="26"/>
          <w:szCs w:val="26"/>
        </w:rPr>
        <w:t>.</w:t>
      </w:r>
      <w:r w:rsidR="00DA7198" w:rsidRPr="00892117">
        <w:rPr>
          <w:rFonts w:ascii="Times New Roman" w:hAnsi="Times New Roman" w:cs="Times New Roman"/>
          <w:sz w:val="26"/>
          <w:szCs w:val="26"/>
        </w:rPr>
        <w:t>8</w:t>
      </w:r>
      <w:r w:rsidRPr="00892117">
        <w:rPr>
          <w:rFonts w:ascii="Times New Roman" w:hAnsi="Times New Roman" w:cs="Times New Roman"/>
          <w:sz w:val="26"/>
          <w:szCs w:val="26"/>
        </w:rPr>
        <w:t xml:space="preserve">. </w:t>
      </w:r>
      <w:r w:rsidR="008B5140" w:rsidRPr="00892117">
        <w:rPr>
          <w:rFonts w:ascii="Times New Roman" w:hAnsi="Times New Roman" w:cs="Times New Roman"/>
          <w:sz w:val="26"/>
          <w:szCs w:val="26"/>
        </w:rPr>
        <w:t>Работодатели в установленном порядке, до регистрации в Комитете Ивановской области по труду, содействию занятости населения и трудовой миграции (далее - Комитет по труду) осуществляют уведомительную регистрацию коллективного договора в Профсоюзе (г. Иваново, пр. Ленина, д. 92, каб. 43) (независимо от наличия профсоюзной организации).</w:t>
      </w:r>
    </w:p>
    <w:p w14:paraId="104FDE5A" w14:textId="029A7B88"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6</w:t>
      </w:r>
      <w:r w:rsidRPr="00892117">
        <w:rPr>
          <w:rFonts w:ascii="Times New Roman" w:hAnsi="Times New Roman" w:cs="Times New Roman"/>
          <w:sz w:val="26"/>
          <w:szCs w:val="26"/>
        </w:rPr>
        <w:t>.</w:t>
      </w:r>
      <w:r w:rsidR="00DA7198" w:rsidRPr="00892117">
        <w:rPr>
          <w:rFonts w:ascii="Times New Roman" w:hAnsi="Times New Roman" w:cs="Times New Roman"/>
          <w:sz w:val="26"/>
          <w:szCs w:val="26"/>
        </w:rPr>
        <w:t>9</w:t>
      </w:r>
      <w:r w:rsidRPr="00892117">
        <w:rPr>
          <w:rFonts w:ascii="Times New Roman" w:hAnsi="Times New Roman" w:cs="Times New Roman"/>
          <w:sz w:val="26"/>
          <w:szCs w:val="26"/>
        </w:rPr>
        <w:t>. В течение срока действия Соглашения Стороны вправе вносить в него дополнения и изменения, не ухудшающие уровень, установленный настоящим Соглашением, на основе взаимной договоренности.</w:t>
      </w:r>
    </w:p>
    <w:p w14:paraId="6311EB00" w14:textId="3A86FAD2"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6</w:t>
      </w:r>
      <w:r w:rsidRPr="00892117">
        <w:rPr>
          <w:rFonts w:ascii="Times New Roman" w:hAnsi="Times New Roman" w:cs="Times New Roman"/>
          <w:sz w:val="26"/>
          <w:szCs w:val="26"/>
        </w:rPr>
        <w:t>.1</w:t>
      </w:r>
      <w:r w:rsidR="00DA7198" w:rsidRPr="00892117">
        <w:rPr>
          <w:rFonts w:ascii="Times New Roman" w:hAnsi="Times New Roman" w:cs="Times New Roman"/>
          <w:sz w:val="26"/>
          <w:szCs w:val="26"/>
        </w:rPr>
        <w:t>0</w:t>
      </w:r>
      <w:r w:rsidRPr="00892117">
        <w:rPr>
          <w:rFonts w:ascii="Times New Roman" w:hAnsi="Times New Roman" w:cs="Times New Roman"/>
          <w:sz w:val="26"/>
          <w:szCs w:val="26"/>
        </w:rPr>
        <w:t xml:space="preserve">.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с перечнем конкретных </w:t>
      </w:r>
      <w:r w:rsidR="002E0D42" w:rsidRPr="00892117">
        <w:rPr>
          <w:rFonts w:ascii="Times New Roman" w:hAnsi="Times New Roman" w:cs="Times New Roman"/>
          <w:sz w:val="26"/>
          <w:szCs w:val="26"/>
        </w:rPr>
        <w:t>дополн</w:t>
      </w:r>
      <w:r w:rsidRPr="00892117">
        <w:rPr>
          <w:rFonts w:ascii="Times New Roman" w:hAnsi="Times New Roman" w:cs="Times New Roman"/>
          <w:sz w:val="26"/>
          <w:szCs w:val="26"/>
        </w:rPr>
        <w:t xml:space="preserve">ений или </w:t>
      </w:r>
      <w:r w:rsidR="002E0D42" w:rsidRPr="00892117">
        <w:rPr>
          <w:rFonts w:ascii="Times New Roman" w:hAnsi="Times New Roman" w:cs="Times New Roman"/>
          <w:sz w:val="26"/>
          <w:szCs w:val="26"/>
        </w:rPr>
        <w:t>изме</w:t>
      </w:r>
      <w:r w:rsidRPr="00892117">
        <w:rPr>
          <w:rFonts w:ascii="Times New Roman" w:hAnsi="Times New Roman" w:cs="Times New Roman"/>
          <w:sz w:val="26"/>
          <w:szCs w:val="26"/>
        </w:rPr>
        <w:t xml:space="preserve">нений. После получения предложения переговоры Сторон должны быть проведены в течение </w:t>
      </w:r>
      <w:r w:rsidR="00D8685F" w:rsidRPr="00892117">
        <w:rPr>
          <w:rFonts w:ascii="Times New Roman" w:hAnsi="Times New Roman" w:cs="Times New Roman"/>
          <w:sz w:val="26"/>
          <w:szCs w:val="26"/>
        </w:rPr>
        <w:t>трех</w:t>
      </w:r>
      <w:r w:rsidRPr="00892117">
        <w:rPr>
          <w:rFonts w:ascii="Times New Roman" w:hAnsi="Times New Roman" w:cs="Times New Roman"/>
          <w:sz w:val="26"/>
          <w:szCs w:val="26"/>
        </w:rPr>
        <w:t xml:space="preserve"> месяц</w:t>
      </w:r>
      <w:r w:rsidR="00D8685F" w:rsidRPr="00892117">
        <w:rPr>
          <w:rFonts w:ascii="Times New Roman" w:hAnsi="Times New Roman" w:cs="Times New Roman"/>
          <w:sz w:val="26"/>
          <w:szCs w:val="26"/>
        </w:rPr>
        <w:t>ев</w:t>
      </w:r>
      <w:r w:rsidRPr="00892117">
        <w:rPr>
          <w:rFonts w:ascii="Times New Roman" w:hAnsi="Times New Roman" w:cs="Times New Roman"/>
          <w:sz w:val="26"/>
          <w:szCs w:val="26"/>
        </w:rPr>
        <w:t>.</w:t>
      </w:r>
    </w:p>
    <w:p w14:paraId="417143B4" w14:textId="0B890200"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6</w:t>
      </w:r>
      <w:r w:rsidRPr="00892117">
        <w:rPr>
          <w:rFonts w:ascii="Times New Roman" w:hAnsi="Times New Roman" w:cs="Times New Roman"/>
          <w:sz w:val="26"/>
          <w:szCs w:val="26"/>
        </w:rPr>
        <w:t>.1</w:t>
      </w:r>
      <w:r w:rsidR="00DA7198" w:rsidRPr="00892117">
        <w:rPr>
          <w:rFonts w:ascii="Times New Roman" w:hAnsi="Times New Roman" w:cs="Times New Roman"/>
          <w:sz w:val="26"/>
          <w:szCs w:val="26"/>
        </w:rPr>
        <w:t>1</w:t>
      </w:r>
      <w:r w:rsidRPr="00892117">
        <w:rPr>
          <w:rFonts w:ascii="Times New Roman" w:hAnsi="Times New Roman" w:cs="Times New Roman"/>
          <w:sz w:val="26"/>
          <w:szCs w:val="26"/>
        </w:rPr>
        <w:t xml:space="preserve">. Принятые Сторонами изменения и дополнения к Соглашению, коллективному договору оформляются дополнительным Соглашением, которое является неотъемлемой частью правового акта и доводится до сведения работодателей, председателей профсоюзных организаций, работников </w:t>
      </w:r>
      <w:r w:rsidR="00ED2534"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w:t>
      </w:r>
    </w:p>
    <w:p w14:paraId="313F2F07" w14:textId="77777777"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7</w:t>
      </w:r>
      <w:r w:rsidRPr="00892117">
        <w:rPr>
          <w:rFonts w:ascii="Times New Roman" w:hAnsi="Times New Roman" w:cs="Times New Roman"/>
          <w:sz w:val="26"/>
          <w:szCs w:val="26"/>
        </w:rPr>
        <w:t>. Стороны:</w:t>
      </w:r>
    </w:p>
    <w:p w14:paraId="5FFBE2D4" w14:textId="77777777"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7</w:t>
      </w:r>
      <w:r w:rsidRPr="00892117">
        <w:rPr>
          <w:rFonts w:ascii="Times New Roman" w:hAnsi="Times New Roman" w:cs="Times New Roman"/>
          <w:sz w:val="26"/>
          <w:szCs w:val="26"/>
        </w:rPr>
        <w:t xml:space="preserve">.1. </w:t>
      </w:r>
      <w:r w:rsidR="00653EF3" w:rsidRPr="00892117">
        <w:rPr>
          <w:rFonts w:ascii="Times New Roman" w:hAnsi="Times New Roman" w:cs="Times New Roman"/>
          <w:sz w:val="26"/>
          <w:szCs w:val="26"/>
        </w:rPr>
        <w:t>Н</w:t>
      </w:r>
      <w:r w:rsidRPr="00892117">
        <w:rPr>
          <w:rFonts w:ascii="Times New Roman" w:hAnsi="Times New Roman" w:cs="Times New Roman"/>
          <w:sz w:val="26"/>
          <w:szCs w:val="26"/>
        </w:rPr>
        <w:t>е вправе в течение срока действия Соглашения в одностороннем порядке прекратить выполнение принятых на себя обязательств;</w:t>
      </w:r>
    </w:p>
    <w:p w14:paraId="5D39BD33" w14:textId="77777777"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7</w:t>
      </w:r>
      <w:r w:rsidRPr="00892117">
        <w:rPr>
          <w:rFonts w:ascii="Times New Roman" w:hAnsi="Times New Roman" w:cs="Times New Roman"/>
          <w:sz w:val="26"/>
          <w:szCs w:val="26"/>
        </w:rPr>
        <w:t xml:space="preserve">.2. </w:t>
      </w:r>
      <w:r w:rsidR="00653EF3" w:rsidRPr="00892117">
        <w:rPr>
          <w:rFonts w:ascii="Times New Roman" w:hAnsi="Times New Roman" w:cs="Times New Roman"/>
          <w:sz w:val="26"/>
          <w:szCs w:val="26"/>
        </w:rPr>
        <w:t>П</w:t>
      </w:r>
      <w:r w:rsidRPr="00892117">
        <w:rPr>
          <w:rFonts w:ascii="Times New Roman" w:hAnsi="Times New Roman" w:cs="Times New Roman"/>
          <w:sz w:val="26"/>
          <w:szCs w:val="26"/>
        </w:rPr>
        <w:t>ризнают юридическое значение, правовой характер Соглашения и обязуются его выполнять.</w:t>
      </w:r>
    </w:p>
    <w:p w14:paraId="0B1C33BC" w14:textId="77777777"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8</w:t>
      </w:r>
      <w:r w:rsidRPr="00892117">
        <w:rPr>
          <w:rFonts w:ascii="Times New Roman" w:hAnsi="Times New Roman" w:cs="Times New Roman"/>
          <w:sz w:val="26"/>
          <w:szCs w:val="26"/>
        </w:rPr>
        <w:t>. В случае реорганизации (изменения правового статуса) Сторон Соглашения права и обязательства Сторон по выполнению Соглашения переходят к их правопреемникам и сохраняются до окончания срока его действия.</w:t>
      </w:r>
    </w:p>
    <w:p w14:paraId="53F95D7B" w14:textId="77777777"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9</w:t>
      </w:r>
      <w:r w:rsidRPr="00892117">
        <w:rPr>
          <w:rFonts w:ascii="Times New Roman" w:hAnsi="Times New Roman" w:cs="Times New Roman"/>
          <w:sz w:val="26"/>
          <w:szCs w:val="26"/>
        </w:rPr>
        <w:t>. В случае если Стороны не заключили новое Соглашение на последующий период, они принимают решение о продлении срока действия данного Соглашения.</w:t>
      </w:r>
    </w:p>
    <w:p w14:paraId="20841BA4" w14:textId="77777777" w:rsidR="008B5140"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9B745D" w:rsidRPr="00892117">
        <w:rPr>
          <w:rFonts w:ascii="Times New Roman" w:hAnsi="Times New Roman" w:cs="Times New Roman"/>
          <w:sz w:val="26"/>
          <w:szCs w:val="26"/>
        </w:rPr>
        <w:t>10</w:t>
      </w:r>
      <w:r w:rsidRPr="00892117">
        <w:rPr>
          <w:rFonts w:ascii="Times New Roman" w:hAnsi="Times New Roman" w:cs="Times New Roman"/>
          <w:sz w:val="26"/>
          <w:szCs w:val="26"/>
        </w:rPr>
        <w:t>. Текст Соглашения после его уведомительной регистрации в Комитете по труду, а также дополнительные соглашения об изменениях и дополнениях к нему размещаются на официальных сайтах Департамента образования и Профсоюза.</w:t>
      </w:r>
    </w:p>
    <w:p w14:paraId="072521E5" w14:textId="52EBD9E9" w:rsidR="00492859" w:rsidRPr="00892117" w:rsidRDefault="00492859"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Департамент образования после </w:t>
      </w:r>
      <w:r w:rsidR="00D8685F" w:rsidRPr="00892117">
        <w:rPr>
          <w:rFonts w:ascii="Times New Roman" w:hAnsi="Times New Roman" w:cs="Times New Roman"/>
          <w:sz w:val="26"/>
          <w:szCs w:val="26"/>
        </w:rPr>
        <w:t xml:space="preserve">уведомительной регистрации </w:t>
      </w:r>
      <w:r w:rsidRPr="00892117">
        <w:rPr>
          <w:rFonts w:ascii="Times New Roman" w:hAnsi="Times New Roman" w:cs="Times New Roman"/>
          <w:sz w:val="26"/>
          <w:szCs w:val="26"/>
        </w:rPr>
        <w:t xml:space="preserve">доводит текст Соглашения и изменения к нему до </w:t>
      </w:r>
      <w:r w:rsidR="00ED2534"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в отношении которых он осуществляют функции и полномочия учредителя для его выполнения.</w:t>
      </w:r>
    </w:p>
    <w:p w14:paraId="36921453" w14:textId="0DA87FCE" w:rsidR="00492859" w:rsidRPr="00892117" w:rsidRDefault="00492859"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Муниципальные органы управления образованием Ивановской области доводят текст Соглашения и изменения к нему до </w:t>
      </w:r>
      <w:r w:rsidR="00ED2534"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в </w:t>
      </w:r>
      <w:r w:rsidRPr="00892117">
        <w:rPr>
          <w:rFonts w:ascii="Times New Roman" w:hAnsi="Times New Roman" w:cs="Times New Roman"/>
          <w:sz w:val="26"/>
          <w:szCs w:val="26"/>
        </w:rPr>
        <w:lastRenderedPageBreak/>
        <w:t>отношении которых они осуществляют функции и полномочия учредителя, для учёта при заключении территориальных отраслевых и иных соглашений, коллективных и трудовых договоров.</w:t>
      </w:r>
    </w:p>
    <w:p w14:paraId="1D228E98" w14:textId="6C4AEC61" w:rsidR="00E92B1F" w:rsidRPr="00892117" w:rsidRDefault="00E92B1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Профсоюз доводит текст Соглашения и изменения к нему до территориальных и первичных профсоюзных организаций для его выполнения, а также для использования при заключении территориальных отраслевых и иных соглашений и коллективных договоров в </w:t>
      </w:r>
      <w:r w:rsidR="00ED2534"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w:t>
      </w:r>
    </w:p>
    <w:p w14:paraId="51C519E9" w14:textId="77777777" w:rsidR="00E92B1F" w:rsidRPr="00892117" w:rsidRDefault="008B5140"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1.1</w:t>
      </w:r>
      <w:r w:rsidR="009B745D" w:rsidRPr="00892117">
        <w:rPr>
          <w:rFonts w:ascii="Times New Roman" w:hAnsi="Times New Roman" w:cs="Times New Roman"/>
          <w:sz w:val="26"/>
          <w:szCs w:val="26"/>
        </w:rPr>
        <w:t>1</w:t>
      </w:r>
      <w:r w:rsidRPr="00892117">
        <w:rPr>
          <w:rFonts w:ascii="Times New Roman" w:hAnsi="Times New Roman" w:cs="Times New Roman"/>
          <w:sz w:val="26"/>
          <w:szCs w:val="26"/>
        </w:rPr>
        <w:t xml:space="preserve">. </w:t>
      </w:r>
      <w:r w:rsidR="00E92B1F" w:rsidRPr="00892117">
        <w:rPr>
          <w:rFonts w:ascii="Times New Roman" w:hAnsi="Times New Roman" w:cs="Times New Roman"/>
          <w:sz w:val="26"/>
          <w:szCs w:val="26"/>
        </w:rPr>
        <w:t>Соглашение</w:t>
      </w:r>
      <w:r w:rsidR="005D4D5C" w:rsidRPr="00892117">
        <w:rPr>
          <w:rFonts w:ascii="Times New Roman" w:hAnsi="Times New Roman" w:cs="Times New Roman"/>
          <w:sz w:val="26"/>
          <w:szCs w:val="26"/>
        </w:rPr>
        <w:t xml:space="preserve"> в</w:t>
      </w:r>
      <w:r w:rsidR="00E92B1F" w:rsidRPr="00892117">
        <w:rPr>
          <w:rFonts w:ascii="Times New Roman" w:hAnsi="Times New Roman" w:cs="Times New Roman"/>
          <w:sz w:val="26"/>
          <w:szCs w:val="26"/>
        </w:rPr>
        <w:t>ступает в силу с даты подписания и распространяется на правоотношения, возникшие с 01.01.2023.</w:t>
      </w:r>
    </w:p>
    <w:p w14:paraId="117FDE6F" w14:textId="77777777" w:rsidR="005D4D5C" w:rsidRPr="00892117" w:rsidRDefault="005D4D5C"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E92B1F" w:rsidRPr="00892117">
        <w:rPr>
          <w:rFonts w:ascii="Times New Roman" w:hAnsi="Times New Roman" w:cs="Times New Roman"/>
          <w:sz w:val="26"/>
          <w:szCs w:val="26"/>
        </w:rPr>
        <w:t>.</w:t>
      </w:r>
      <w:r w:rsidRPr="00892117">
        <w:rPr>
          <w:rFonts w:ascii="Times New Roman" w:hAnsi="Times New Roman" w:cs="Times New Roman"/>
          <w:sz w:val="26"/>
          <w:szCs w:val="26"/>
        </w:rPr>
        <w:t>1</w:t>
      </w:r>
      <w:r w:rsidR="00E92B1F" w:rsidRPr="00892117">
        <w:rPr>
          <w:rFonts w:ascii="Times New Roman" w:hAnsi="Times New Roman" w:cs="Times New Roman"/>
          <w:sz w:val="26"/>
          <w:szCs w:val="26"/>
        </w:rPr>
        <w:t xml:space="preserve">2. </w:t>
      </w:r>
      <w:r w:rsidRPr="00892117">
        <w:rPr>
          <w:rFonts w:ascii="Times New Roman" w:hAnsi="Times New Roman" w:cs="Times New Roman"/>
          <w:sz w:val="26"/>
          <w:szCs w:val="26"/>
        </w:rPr>
        <w:t>Соглашение з</w:t>
      </w:r>
      <w:r w:rsidR="00E92B1F" w:rsidRPr="00892117">
        <w:rPr>
          <w:rFonts w:ascii="Times New Roman" w:hAnsi="Times New Roman" w:cs="Times New Roman"/>
          <w:sz w:val="26"/>
          <w:szCs w:val="26"/>
        </w:rPr>
        <w:t xml:space="preserve">аключено на срок – до 31.12.2025. </w:t>
      </w:r>
    </w:p>
    <w:p w14:paraId="7184F32E" w14:textId="77777777" w:rsidR="00E92B1F" w:rsidRPr="00892117" w:rsidRDefault="00E92B1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Переговоры Сторон по разработке и заключению нового Соглашения должны быть начаты не позднее 01.10.2025.</w:t>
      </w:r>
    </w:p>
    <w:p w14:paraId="14722805" w14:textId="77777777" w:rsidR="00E92B1F" w:rsidRPr="00892117" w:rsidRDefault="00E92B1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5D4D5C" w:rsidRPr="00892117">
        <w:rPr>
          <w:rFonts w:ascii="Times New Roman" w:hAnsi="Times New Roman" w:cs="Times New Roman"/>
          <w:sz w:val="26"/>
          <w:szCs w:val="26"/>
        </w:rPr>
        <w:t>13</w:t>
      </w:r>
      <w:r w:rsidRPr="00892117">
        <w:rPr>
          <w:rFonts w:ascii="Times New Roman" w:hAnsi="Times New Roman" w:cs="Times New Roman"/>
          <w:sz w:val="26"/>
          <w:szCs w:val="26"/>
        </w:rPr>
        <w:t xml:space="preserve">. </w:t>
      </w:r>
      <w:r w:rsidR="005D4D5C" w:rsidRPr="00892117">
        <w:rPr>
          <w:rFonts w:ascii="Times New Roman" w:hAnsi="Times New Roman" w:cs="Times New Roman"/>
          <w:sz w:val="26"/>
          <w:szCs w:val="26"/>
        </w:rPr>
        <w:t>Соглашение о</w:t>
      </w:r>
      <w:r w:rsidRPr="00892117">
        <w:rPr>
          <w:rFonts w:ascii="Times New Roman" w:hAnsi="Times New Roman" w:cs="Times New Roman"/>
          <w:sz w:val="26"/>
          <w:szCs w:val="26"/>
        </w:rPr>
        <w:t>ткрыто для присоединения к нему работодателей</w:t>
      </w:r>
      <w:r w:rsidR="005D4D5C" w:rsidRPr="00892117">
        <w:rPr>
          <w:rFonts w:ascii="Times New Roman" w:hAnsi="Times New Roman" w:cs="Times New Roman"/>
          <w:sz w:val="26"/>
          <w:szCs w:val="26"/>
        </w:rPr>
        <w:t>, в том числе и муниципальных образовательных организаций</w:t>
      </w:r>
      <w:r w:rsidRPr="00892117">
        <w:rPr>
          <w:rFonts w:ascii="Times New Roman" w:hAnsi="Times New Roman" w:cs="Times New Roman"/>
          <w:sz w:val="26"/>
          <w:szCs w:val="26"/>
        </w:rPr>
        <w:t>.</w:t>
      </w:r>
    </w:p>
    <w:p w14:paraId="7A76087A" w14:textId="77777777" w:rsidR="00E92B1F" w:rsidRPr="00892117" w:rsidRDefault="00E92B1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w:t>
      </w:r>
      <w:r w:rsidR="005D4D5C" w:rsidRPr="00892117">
        <w:rPr>
          <w:rFonts w:ascii="Times New Roman" w:hAnsi="Times New Roman" w:cs="Times New Roman"/>
          <w:sz w:val="26"/>
          <w:szCs w:val="26"/>
        </w:rPr>
        <w:t>1</w:t>
      </w:r>
      <w:r w:rsidRPr="00892117">
        <w:rPr>
          <w:rFonts w:ascii="Times New Roman" w:hAnsi="Times New Roman" w:cs="Times New Roman"/>
          <w:sz w:val="26"/>
          <w:szCs w:val="26"/>
        </w:rPr>
        <w:t>4. Состоит из основного текста и приложений к нему, являющихся неотъемлемой частью Соглашения.</w:t>
      </w:r>
    </w:p>
    <w:p w14:paraId="1D302729" w14:textId="77777777" w:rsidR="008B5140" w:rsidRPr="00892117" w:rsidRDefault="008B5140" w:rsidP="00A35D93">
      <w:pPr>
        <w:pStyle w:val="ConsPlusNormal"/>
        <w:ind w:firstLine="709"/>
        <w:rPr>
          <w:rFonts w:ascii="Times New Roman" w:hAnsi="Times New Roman" w:cs="Times New Roman"/>
          <w:sz w:val="26"/>
          <w:szCs w:val="26"/>
        </w:rPr>
      </w:pPr>
    </w:p>
    <w:p w14:paraId="5B5B06AA" w14:textId="77777777" w:rsidR="00CA4AA6" w:rsidRPr="00892117" w:rsidRDefault="00CA4AA6" w:rsidP="00A35D93">
      <w:pPr>
        <w:autoSpaceDE w:val="0"/>
        <w:autoSpaceDN w:val="0"/>
        <w:adjustRightInd w:val="0"/>
        <w:spacing w:line="240" w:lineRule="auto"/>
        <w:ind w:firstLine="709"/>
        <w:jc w:val="center"/>
        <w:rPr>
          <w:rFonts w:ascii="Times New Roman" w:hAnsi="Times New Roman"/>
          <w:b/>
          <w:bCs/>
          <w:sz w:val="26"/>
          <w:szCs w:val="26"/>
        </w:rPr>
      </w:pPr>
      <w:r w:rsidRPr="00892117">
        <w:rPr>
          <w:rFonts w:ascii="Times New Roman" w:hAnsi="Times New Roman"/>
          <w:b/>
          <w:bCs/>
          <w:sz w:val="26"/>
          <w:szCs w:val="26"/>
        </w:rPr>
        <w:t>II. Обязательства представителей Сторон Соглашения</w:t>
      </w:r>
    </w:p>
    <w:p w14:paraId="4E1B9F7E"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p>
    <w:p w14:paraId="14C288A8" w14:textId="5565B42F"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2.1. Руководствуясь основными принципами социального партнерства, коллективно-договорного регулирования социально-трудовых отношений, осознавая ответственность за функционирование и развитие </w:t>
      </w:r>
      <w:r w:rsidR="00ED2534" w:rsidRPr="00892117">
        <w:rPr>
          <w:rFonts w:ascii="Times New Roman" w:hAnsi="Times New Roman"/>
          <w:sz w:val="26"/>
          <w:szCs w:val="26"/>
        </w:rPr>
        <w:t>образовательных организаций</w:t>
      </w:r>
      <w:r w:rsidRPr="00892117">
        <w:rPr>
          <w:rFonts w:ascii="Times New Roman" w:hAnsi="Times New Roman"/>
          <w:sz w:val="26"/>
          <w:szCs w:val="26"/>
        </w:rPr>
        <w:t xml:space="preserve"> и необходимость повышения уровня социально-экономической и профессиональной защиты Работников, Стороны договорились:</w:t>
      </w:r>
    </w:p>
    <w:p w14:paraId="06014D62" w14:textId="479FBAD3"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2.1.1. Способствовать повышению качества образования в Ивановской области, результативности деятельности </w:t>
      </w:r>
      <w:r w:rsidR="00ED2534" w:rsidRPr="00892117">
        <w:rPr>
          <w:rFonts w:ascii="Times New Roman" w:hAnsi="Times New Roman"/>
          <w:sz w:val="26"/>
          <w:szCs w:val="26"/>
        </w:rPr>
        <w:t>образовательных организаций</w:t>
      </w:r>
      <w:r w:rsidRPr="00892117">
        <w:rPr>
          <w:rFonts w:ascii="Times New Roman" w:hAnsi="Times New Roman"/>
          <w:sz w:val="26"/>
          <w:szCs w:val="26"/>
        </w:rPr>
        <w:t>, конкурентоспособности работников на рынке труда при реализации национального проекта «Образование», государственной программы РФ «Развитие образования» на 2018 - 2025 годы, Стратегии развития воспитания в РФ на период до 2025 года, Прогноза долгосрочного социально-экономического развития РФ на период до 2030 года, иных документов стратегического планирования на федеральном уровне, на уровне Ивановской области и на уровне муниципальных образований, а также мероприятий, программ и проектов в сфере образования.</w:t>
      </w:r>
    </w:p>
    <w:p w14:paraId="7B024C7D"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2.1.2. Развивать и совершенствовать систему органов социального партнёрства на региональном, территориальном и локальном уровнях. </w:t>
      </w:r>
    </w:p>
    <w:p w14:paraId="223D57D7"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Участвовать в постоянно действующих органах социального партнерства.</w:t>
      </w:r>
    </w:p>
    <w:p w14:paraId="265F9379" w14:textId="77777777" w:rsidR="00CA4AA6" w:rsidRPr="00892117" w:rsidRDefault="00CA4AA6" w:rsidP="00A35D93">
      <w:pPr>
        <w:adjustRightInd w:val="0"/>
        <w:spacing w:after="0"/>
        <w:ind w:firstLine="709"/>
        <w:jc w:val="both"/>
        <w:rPr>
          <w:rFonts w:ascii="Times New Roman" w:hAnsi="Times New Roman"/>
          <w:sz w:val="26"/>
          <w:szCs w:val="26"/>
        </w:rPr>
      </w:pPr>
      <w:r w:rsidRPr="00892117">
        <w:rPr>
          <w:rFonts w:ascii="Times New Roman" w:hAnsi="Times New Roman"/>
          <w:sz w:val="26"/>
          <w:szCs w:val="26"/>
        </w:rPr>
        <w:t>2.1.3. Обеспечивать участие представителей другой стороны Соглашения в работе своих руководящих органов при рассмотрении вопросов, связанных с содержанием Соглашения и его выполнением; предоставлять другой стороне полную,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w:t>
      </w:r>
    </w:p>
    <w:p w14:paraId="3BA93D8F"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Обеспечивать представителям Сторон возможность участия в рассмотрении вопросов, не включенных в Соглашение, но представляющих взаимный интерес.</w:t>
      </w:r>
    </w:p>
    <w:p w14:paraId="66AB5E0E"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2.1.4. В целях содействия профессиональному развитию, а также повышения статуса педагогических работников и престижа педагогической профессии, укрепления позитивного имиджа педагога в обществе:</w:t>
      </w:r>
    </w:p>
    <w:p w14:paraId="57442763"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lastRenderedPageBreak/>
        <w:t>- развивать практику совместного участия в организации, подготовке и проведении конкурсов профессионального мастерства, а также реализации иных общественных инициатив по формированию профессиональных сообществ и взаимодействию с ними;</w:t>
      </w:r>
    </w:p>
    <w:p w14:paraId="6CA7D4CF"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рассматривать вопросы поощрения победителей и призёров профессиональных конкурсов (награждение путёвками с частичной оплатой за счёт Профсоюза на оздоровление и отдых, использовать другие формы социального поощрения).</w:t>
      </w:r>
    </w:p>
    <w:p w14:paraId="7D9BECDA" w14:textId="77777777" w:rsidR="00CA4AA6" w:rsidRPr="00892117" w:rsidRDefault="00CA4AA6" w:rsidP="00040804">
      <w:pPr>
        <w:adjustRightInd w:val="0"/>
        <w:spacing w:after="0"/>
        <w:ind w:firstLine="709"/>
        <w:rPr>
          <w:rFonts w:ascii="Times New Roman" w:hAnsi="Times New Roman"/>
          <w:sz w:val="26"/>
          <w:szCs w:val="26"/>
        </w:rPr>
      </w:pPr>
      <w:r w:rsidRPr="00892117">
        <w:rPr>
          <w:rFonts w:ascii="Times New Roman" w:hAnsi="Times New Roman"/>
          <w:sz w:val="26"/>
          <w:szCs w:val="26"/>
        </w:rPr>
        <w:t xml:space="preserve">2.1.5. Проводить взаимные консультации (переговоры) по вопросам: </w:t>
      </w:r>
    </w:p>
    <w:p w14:paraId="61DA5783" w14:textId="77777777" w:rsidR="00CA4AA6" w:rsidRPr="00892117" w:rsidRDefault="00CA4AA6" w:rsidP="00040804">
      <w:pPr>
        <w:adjustRightInd w:val="0"/>
        <w:spacing w:after="0"/>
        <w:ind w:firstLine="709"/>
        <w:rPr>
          <w:rFonts w:ascii="Times New Roman" w:hAnsi="Times New Roman"/>
          <w:sz w:val="26"/>
          <w:szCs w:val="26"/>
        </w:rPr>
      </w:pPr>
      <w:r w:rsidRPr="00892117">
        <w:rPr>
          <w:rFonts w:ascii="Times New Roman" w:hAnsi="Times New Roman"/>
          <w:sz w:val="26"/>
          <w:szCs w:val="26"/>
        </w:rPr>
        <w:t>- выполнения и текущего финансирования государственных программ Ивановской области в сфере образования;</w:t>
      </w:r>
    </w:p>
    <w:p w14:paraId="105C2139" w14:textId="77777777" w:rsidR="00CA4AA6" w:rsidRPr="00892117" w:rsidRDefault="00CA4AA6" w:rsidP="00040804">
      <w:pPr>
        <w:autoSpaceDE w:val="0"/>
        <w:autoSpaceDN w:val="0"/>
        <w:adjustRightInd w:val="0"/>
        <w:spacing w:after="0" w:line="240" w:lineRule="auto"/>
        <w:ind w:firstLine="709"/>
        <w:rPr>
          <w:rFonts w:ascii="Times New Roman" w:hAnsi="Times New Roman"/>
          <w:sz w:val="26"/>
          <w:szCs w:val="26"/>
        </w:rPr>
      </w:pPr>
      <w:r w:rsidRPr="00892117">
        <w:rPr>
          <w:rFonts w:ascii="Times New Roman" w:hAnsi="Times New Roman"/>
          <w:sz w:val="26"/>
          <w:szCs w:val="26"/>
        </w:rPr>
        <w:t>- регулирования трудовых и иных непосредственно связанных с ними отношений;</w:t>
      </w:r>
    </w:p>
    <w:p w14:paraId="39733903" w14:textId="0B6797B8" w:rsidR="00CA4AA6" w:rsidRPr="00892117" w:rsidRDefault="00CA4AA6" w:rsidP="00040804">
      <w:pPr>
        <w:autoSpaceDE w:val="0"/>
        <w:autoSpaceDN w:val="0"/>
        <w:adjustRightInd w:val="0"/>
        <w:spacing w:after="0" w:line="240" w:lineRule="auto"/>
        <w:ind w:firstLine="709"/>
        <w:rPr>
          <w:rFonts w:ascii="Times New Roman" w:hAnsi="Times New Roman"/>
          <w:sz w:val="26"/>
          <w:szCs w:val="26"/>
        </w:rPr>
      </w:pPr>
      <w:r w:rsidRPr="00892117">
        <w:rPr>
          <w:rFonts w:ascii="Times New Roman" w:hAnsi="Times New Roman"/>
          <w:sz w:val="26"/>
          <w:szCs w:val="26"/>
        </w:rPr>
        <w:t xml:space="preserve">- обеспечения гарантий социально-трудовых прав работников </w:t>
      </w:r>
      <w:r w:rsidR="000C3E35" w:rsidRPr="00892117">
        <w:rPr>
          <w:rFonts w:ascii="Times New Roman" w:hAnsi="Times New Roman"/>
          <w:sz w:val="26"/>
          <w:szCs w:val="26"/>
        </w:rPr>
        <w:t>образовательных организаций</w:t>
      </w:r>
      <w:r w:rsidRPr="00892117">
        <w:rPr>
          <w:rFonts w:ascii="Times New Roman" w:hAnsi="Times New Roman"/>
          <w:sz w:val="26"/>
          <w:szCs w:val="26"/>
        </w:rPr>
        <w:t>;</w:t>
      </w:r>
    </w:p>
    <w:p w14:paraId="145EEF80" w14:textId="77777777" w:rsidR="00CA4AA6" w:rsidRPr="00892117" w:rsidRDefault="00CA4AA6" w:rsidP="00040804">
      <w:pPr>
        <w:autoSpaceDE w:val="0"/>
        <w:autoSpaceDN w:val="0"/>
        <w:adjustRightInd w:val="0"/>
        <w:spacing w:after="0" w:line="240" w:lineRule="auto"/>
        <w:ind w:firstLine="709"/>
        <w:rPr>
          <w:rFonts w:ascii="Times New Roman" w:hAnsi="Times New Roman"/>
          <w:sz w:val="26"/>
          <w:szCs w:val="26"/>
        </w:rPr>
      </w:pPr>
      <w:r w:rsidRPr="00892117">
        <w:rPr>
          <w:rFonts w:ascii="Times New Roman" w:hAnsi="Times New Roman"/>
          <w:sz w:val="26"/>
          <w:szCs w:val="26"/>
        </w:rPr>
        <w:t>- совершенствования ведомственных нормативных правовых актов, регулирующих трудовые права работников, и по другим социально значимым вопросам.</w:t>
      </w:r>
    </w:p>
    <w:p w14:paraId="1916B8F3" w14:textId="7D49789B" w:rsidR="00CA4AA6" w:rsidRPr="00892117" w:rsidRDefault="00CA4AA6" w:rsidP="00040804">
      <w:pPr>
        <w:pStyle w:val="ConsPlusNormal"/>
        <w:ind w:firstLine="709"/>
        <w:rPr>
          <w:rFonts w:ascii="Times New Roman" w:hAnsi="Times New Roman" w:cs="Times New Roman"/>
          <w:sz w:val="26"/>
          <w:szCs w:val="26"/>
        </w:rPr>
      </w:pPr>
      <w:r w:rsidRPr="00892117">
        <w:rPr>
          <w:rFonts w:ascii="Times New Roman" w:hAnsi="Times New Roman" w:cs="Times New Roman"/>
          <w:sz w:val="26"/>
          <w:szCs w:val="26"/>
        </w:rPr>
        <w:t xml:space="preserve">2.1.6. Способствовать повышению эффективности заключаемых отраслевых соглашений на региональном и территориальном уровнях и коллективных договоров в </w:t>
      </w:r>
      <w:r w:rsidR="000C3E35"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w:t>
      </w:r>
      <w:r w:rsidRPr="00892117">
        <w:rPr>
          <w:sz w:val="26"/>
          <w:szCs w:val="26"/>
        </w:rPr>
        <w:t xml:space="preserve"> </w:t>
      </w:r>
      <w:r w:rsidRPr="00892117">
        <w:rPr>
          <w:rFonts w:ascii="Times New Roman" w:hAnsi="Times New Roman" w:cs="Times New Roman"/>
          <w:sz w:val="26"/>
          <w:szCs w:val="26"/>
        </w:rPr>
        <w:t xml:space="preserve">в том числе в форме участия во всероссийском, региональном и территориальных конкурсах коллективных договоров и соглашений. </w:t>
      </w:r>
    </w:p>
    <w:p w14:paraId="17C205A4" w14:textId="38A76FDB" w:rsidR="00CA4AA6" w:rsidRPr="00892117" w:rsidRDefault="00CA4AA6"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Осуществлять систематический мониторинг, обобщение опыта заключения территориальных отраслевых и иных соглашений и коллективных договоров </w:t>
      </w:r>
      <w:r w:rsidR="000C3E35"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анализ выполнения настоящего Соглашения, территориальных соглашений и коллективных договоров в </w:t>
      </w:r>
      <w:r w:rsidR="000C3E35"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xml:space="preserve"> а также осуществлять мониторинг состояния и эффективности договорного регулирования социально-трудовых отношений на муниципальном уровне и в </w:t>
      </w:r>
      <w:r w:rsidR="000C3E35"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в том числе используя электронную Систему коллективных договоров и муниципальных соглашений.</w:t>
      </w:r>
    </w:p>
    <w:p w14:paraId="095F235F" w14:textId="68C2204F" w:rsidR="00CA4AA6" w:rsidRPr="00892117" w:rsidRDefault="00CA4AA6"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2.1.7. Доводить информацию до </w:t>
      </w:r>
      <w:r w:rsidR="000C3E35"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о совершенствовании системы оплаты труда и оформления трудовых отношений с работниками. Проводить разъяснительную работу в части совершенствования системы оплаты труда и оформления трудовых отношений с работниками.</w:t>
      </w:r>
    </w:p>
    <w:p w14:paraId="21DCAF3B" w14:textId="77777777" w:rsidR="00CA4AA6" w:rsidRPr="00892117" w:rsidRDefault="00CA4AA6"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2.1.8. В целях реализации отдельных положений ТК РФ и других нормативных правовых актов РФ и Ивановской области готовить предложения по совершенствованию мер социальной защиты для работников, обеспечению экономических, социально-трудовых прав и интересов работников по вопросам социального страхования, пенсионного законодательства РФ, мер социальной защиты и другим вопросам.</w:t>
      </w:r>
    </w:p>
    <w:p w14:paraId="2A3B3B5C"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2.2. Департамент образования:</w:t>
      </w:r>
    </w:p>
    <w:p w14:paraId="3D60F27E" w14:textId="17C76882"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2.2.1. Осуществляет полное и своевременное финансовое обеспечение деятельности подведомственных </w:t>
      </w:r>
      <w:r w:rsidR="000C3E35" w:rsidRPr="00892117">
        <w:rPr>
          <w:rFonts w:ascii="Times New Roman" w:hAnsi="Times New Roman"/>
          <w:sz w:val="26"/>
          <w:szCs w:val="26"/>
        </w:rPr>
        <w:t>образовательных организаций</w:t>
      </w:r>
      <w:r w:rsidRPr="00892117">
        <w:rPr>
          <w:rFonts w:ascii="Times New Roman" w:hAnsi="Times New Roman"/>
          <w:sz w:val="26"/>
          <w:szCs w:val="26"/>
        </w:rPr>
        <w:t xml:space="preserve"> исходя из доведенных Департаменту образования бюджетных ассигнований на соответствующий финансовый год.</w:t>
      </w:r>
    </w:p>
    <w:p w14:paraId="4B439CD8"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2.2.2. Организует систематическую работу по дополнительному профессиональному образованию педагогических работников образовательных организаций.</w:t>
      </w:r>
    </w:p>
    <w:p w14:paraId="7BE4F8D6"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lastRenderedPageBreak/>
        <w:t>2.2.3. Не реже одного раза в год проводит встречи с Профсоюзом по выполнению Соглашения.</w:t>
      </w:r>
    </w:p>
    <w:p w14:paraId="1A2B18F0"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2.2.4. Оказывает поддержку Профсоюзу и работодателям в целях развития гражданского общества, совершенствования института социального партнерства.</w:t>
      </w:r>
    </w:p>
    <w:p w14:paraId="026877F2"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2.2.5. Информирует Профсоюз о действующих и (или) готовящихся к принятию региональных и иных программах в сфере образования, затрагивающих социально-трудовые права работников и (или) влияющих на их социально-экономическое положение.</w:t>
      </w:r>
    </w:p>
    <w:p w14:paraId="7CCE40B3"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Организует совместно с Профсоюзом консультации о возможных прогнозируемых социально-экономических последствиях реализации указанных программ.</w:t>
      </w:r>
    </w:p>
    <w:p w14:paraId="0F94FF4E" w14:textId="4FD815C8"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2.2.6. Обеспечивает участие представителей Профсоюза в составе аттестационной комиссии Департамента образования по аттестации педагогических работников </w:t>
      </w:r>
      <w:r w:rsidR="00DA3D5B" w:rsidRPr="00892117">
        <w:rPr>
          <w:rFonts w:ascii="Times New Roman" w:hAnsi="Times New Roman"/>
          <w:sz w:val="26"/>
          <w:szCs w:val="26"/>
        </w:rPr>
        <w:t>образовательных</w:t>
      </w:r>
      <w:r w:rsidRPr="00892117">
        <w:rPr>
          <w:rFonts w:ascii="Times New Roman" w:hAnsi="Times New Roman"/>
          <w:sz w:val="26"/>
          <w:szCs w:val="26"/>
        </w:rPr>
        <w:t xml:space="preserve"> организаций в целях установления им квалификационной категории (далее - аттестационная комиссия Департамента).</w:t>
      </w:r>
    </w:p>
    <w:p w14:paraId="62130982" w14:textId="511DA550"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2.2.7. Предоставляет Профсоюзу по его запросам информацию о численности и составе работников </w:t>
      </w:r>
      <w:r w:rsidR="000C3E35" w:rsidRPr="00892117">
        <w:rPr>
          <w:rFonts w:ascii="Times New Roman" w:hAnsi="Times New Roman"/>
          <w:sz w:val="26"/>
          <w:szCs w:val="26"/>
        </w:rPr>
        <w:t>образовательных организаций</w:t>
      </w:r>
      <w:r w:rsidRPr="00892117">
        <w:rPr>
          <w:rFonts w:ascii="Times New Roman" w:hAnsi="Times New Roman"/>
          <w:sz w:val="26"/>
          <w:szCs w:val="26"/>
        </w:rPr>
        <w:t>, системах оплаты труда, о рекомендуемых организациям минимальных размерах окладов (должностных окладов), ставок заработной платы по профессиональным квалификационным группам и квалификационным уровням профессиональных квалификационных групп, размерах средней заработной платы по категориям работников, а также по иным показателям, связанным с оплатой труда работников, об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о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 социально-трудовым вопросам.</w:t>
      </w:r>
    </w:p>
    <w:p w14:paraId="0F60A695"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2.2.8. Обеспечивает возможность представителям Профсоюза принимать участие в работе коллегий Департамента образования, Советах руководителей образовательных организаций, созданных при Департаменте образования, межведомственных комиссий, в составе рабочих групп по разработке государственных программ Ивановской области в сфере образования, проектов нормативно-правовых актов, программ, стратегий и иных документов, регулирующих сферу образования, в совещаниях и других мероприятиях.</w:t>
      </w:r>
    </w:p>
    <w:p w14:paraId="09E35A41" w14:textId="2561A033"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2.2.9. Информирует Профсоюз о действующих и разрабатываемых проектах нормативных актов, затрагивающих права и интересы работников </w:t>
      </w:r>
      <w:r w:rsidR="000C3E35" w:rsidRPr="00892117">
        <w:rPr>
          <w:rFonts w:ascii="Times New Roman" w:hAnsi="Times New Roman"/>
          <w:sz w:val="26"/>
          <w:szCs w:val="26"/>
        </w:rPr>
        <w:t>образовательных организаций</w:t>
      </w:r>
      <w:r w:rsidRPr="00892117">
        <w:rPr>
          <w:rFonts w:ascii="Times New Roman" w:hAnsi="Times New Roman"/>
          <w:sz w:val="26"/>
          <w:szCs w:val="26"/>
        </w:rPr>
        <w:t>, для учета мнения Профсоюза.</w:t>
      </w:r>
    </w:p>
    <w:p w14:paraId="720A24F6"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2.2.10. Обеспечивает направление в Профсоюз для согласования проектов нормативных правовых актов, разъяснений и рекомендаций, в том числе методических рекомендаций, примерных положений, затрагивающих социально-трудовые, экономические права и профессиональные интересы работников и обучающихся, прежде всего в области оплаты труда, социально-трудовых гарантий и стипендиального обеспечения, награждения ведомственными наградами, а также непосредственное участие представителей Профсоюза в их разработке.</w:t>
      </w:r>
    </w:p>
    <w:p w14:paraId="0A38D7CC" w14:textId="097D6FBD"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2.2.11. Обеспечивает условия для участия представителей Профсоюза (для учета мнения Профсоюзов при принятии решений) в разработке и (или) обсуждении разрабатываемых Департаментом образования (в случаях наделения Департамента образования соответствующими полномочиями указами Губернатора Ивановской области или постановлениями Правительства Ивановской области) проектов </w:t>
      </w:r>
      <w:r w:rsidRPr="00892117">
        <w:rPr>
          <w:rFonts w:ascii="Times New Roman" w:hAnsi="Times New Roman"/>
          <w:sz w:val="26"/>
          <w:szCs w:val="26"/>
        </w:rPr>
        <w:lastRenderedPageBreak/>
        <w:t xml:space="preserve">нормативных правовых актов в сфере труда, </w:t>
      </w:r>
      <w:r w:rsidR="00665B52" w:rsidRPr="00892117">
        <w:rPr>
          <w:rFonts w:ascii="Times New Roman" w:hAnsi="Times New Roman"/>
          <w:sz w:val="26"/>
          <w:szCs w:val="26"/>
        </w:rPr>
        <w:t>в том числе</w:t>
      </w:r>
      <w:r w:rsidRPr="00892117">
        <w:rPr>
          <w:rFonts w:ascii="Times New Roman" w:hAnsi="Times New Roman"/>
          <w:sz w:val="26"/>
          <w:szCs w:val="26"/>
        </w:rPr>
        <w:t xml:space="preserve"> по вопросам оплаты труда и социально-трудовых гарантий работникам </w:t>
      </w:r>
      <w:r w:rsidR="000C3E35" w:rsidRPr="00892117">
        <w:rPr>
          <w:rFonts w:ascii="Times New Roman" w:hAnsi="Times New Roman"/>
          <w:sz w:val="26"/>
          <w:szCs w:val="26"/>
        </w:rPr>
        <w:t>образовательных организаций</w:t>
      </w:r>
      <w:r w:rsidR="00025B8D" w:rsidRPr="00892117">
        <w:rPr>
          <w:rFonts w:ascii="Times New Roman" w:hAnsi="Times New Roman"/>
          <w:sz w:val="26"/>
          <w:szCs w:val="26"/>
        </w:rPr>
        <w:t>.</w:t>
      </w:r>
      <w:r w:rsidR="00A35D93" w:rsidRPr="00892117">
        <w:rPr>
          <w:rFonts w:ascii="Times New Roman" w:hAnsi="Times New Roman"/>
          <w:sz w:val="26"/>
          <w:szCs w:val="26"/>
        </w:rPr>
        <w:t xml:space="preserve"> </w:t>
      </w:r>
    </w:p>
    <w:p w14:paraId="0946BDC6" w14:textId="7AC14E8D" w:rsidR="00E25E92" w:rsidRPr="00892117" w:rsidRDefault="00E25E92" w:rsidP="00E25E92">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Исполнитель, разработавший проект нормативного правового акта Департамента, направляет проект указанного документа в Профсоюз (на бумажном носителе или на официальный адрес электронной почты Профсоюза) для обеспечения учета мнения Профсоюза.</w:t>
      </w:r>
    </w:p>
    <w:p w14:paraId="41BB6C46" w14:textId="4F8D29CA"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2.2.12. Считает неправомерным уклонение работодателей </w:t>
      </w:r>
      <w:r w:rsidR="000C3E35" w:rsidRPr="00892117">
        <w:rPr>
          <w:rFonts w:ascii="Times New Roman" w:hAnsi="Times New Roman"/>
          <w:sz w:val="26"/>
          <w:szCs w:val="26"/>
        </w:rPr>
        <w:t>образовательных организаций</w:t>
      </w:r>
      <w:r w:rsidRPr="00892117">
        <w:rPr>
          <w:rFonts w:ascii="Times New Roman" w:hAnsi="Times New Roman"/>
          <w:sz w:val="26"/>
          <w:szCs w:val="26"/>
        </w:rPr>
        <w:t xml:space="preserve"> от участия в коллективных переговорах с соответствующим легитимным выборным органом первичной профсоюзной организации, от предоставления информации, необходимой для их ведения, и заключения коллективного договора на согласованных Сторонами условиях, а также осуществления контроля за соблюдением коллективного договора, соглашения.</w:t>
      </w:r>
    </w:p>
    <w:p w14:paraId="4E3597FD"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2.2.13. Обеспечивает реализацию </w:t>
      </w:r>
      <w:hyperlink r:id="rId16" w:history="1">
        <w:r w:rsidRPr="00892117">
          <w:rPr>
            <w:rFonts w:ascii="Times New Roman" w:hAnsi="Times New Roman"/>
            <w:sz w:val="26"/>
            <w:szCs w:val="26"/>
          </w:rPr>
          <w:t>статьи 353.1</w:t>
        </w:r>
      </w:hyperlink>
      <w:r w:rsidRPr="00892117">
        <w:rPr>
          <w:rFonts w:ascii="Times New Roman" w:hAnsi="Times New Roman"/>
          <w:sz w:val="26"/>
          <w:szCs w:val="26"/>
        </w:rPr>
        <w:t xml:space="preserve"> ТК РФ по осуществлению ведомственного контроля за соблюдением трудового законодательства РФ и иных нормативных правовых актов, содержащих нормы трудового права, коллективных договоров в подведомственных организациях в порядке и на условиях, определяемых законами РФ.</w:t>
      </w:r>
    </w:p>
    <w:p w14:paraId="286E2E2A" w14:textId="0DECEB84" w:rsidR="00654D50" w:rsidRPr="00892117" w:rsidRDefault="00654D50"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2.2.1</w:t>
      </w:r>
      <w:r w:rsidR="00DA3D5B" w:rsidRPr="00892117">
        <w:rPr>
          <w:rFonts w:ascii="Times New Roman" w:hAnsi="Times New Roman"/>
          <w:sz w:val="26"/>
          <w:szCs w:val="26"/>
        </w:rPr>
        <w:t>4</w:t>
      </w:r>
      <w:r w:rsidRPr="00892117">
        <w:rPr>
          <w:rFonts w:ascii="Times New Roman" w:hAnsi="Times New Roman"/>
          <w:sz w:val="26"/>
          <w:szCs w:val="26"/>
        </w:rPr>
        <w:t>. Взаимодействует при осуществлении ведомственного контроля с Профсоюзом</w:t>
      </w:r>
      <w:r w:rsidR="007C6071" w:rsidRPr="00892117">
        <w:rPr>
          <w:rFonts w:ascii="Times New Roman" w:hAnsi="Times New Roman"/>
          <w:sz w:val="26"/>
          <w:szCs w:val="26"/>
        </w:rPr>
        <w:t>.</w:t>
      </w:r>
    </w:p>
    <w:p w14:paraId="25EDC0B9" w14:textId="0F009B9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2.2.1</w:t>
      </w:r>
      <w:r w:rsidR="00DA3D5B" w:rsidRPr="00892117">
        <w:rPr>
          <w:rFonts w:ascii="Times New Roman" w:hAnsi="Times New Roman"/>
          <w:sz w:val="26"/>
          <w:szCs w:val="26"/>
        </w:rPr>
        <w:t>5</w:t>
      </w:r>
      <w:r w:rsidRPr="00892117">
        <w:rPr>
          <w:rFonts w:ascii="Times New Roman" w:hAnsi="Times New Roman"/>
          <w:sz w:val="26"/>
          <w:szCs w:val="26"/>
        </w:rPr>
        <w:t>. Рекомендует работодателям:</w:t>
      </w:r>
    </w:p>
    <w:p w14:paraId="2D074D47"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вести коллективные переговоры с легитимным выборным органом первичной профсоюзной организации и заключать коллективные договоры на условиях, предусмотренных ТК РФ и Соглашением;</w:t>
      </w:r>
    </w:p>
    <w:p w14:paraId="0C2C6EFE" w14:textId="3A5BE056"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обеспечивать реализацию права работников на участие в управлении </w:t>
      </w:r>
      <w:r w:rsidR="000C3E35" w:rsidRPr="00892117">
        <w:rPr>
          <w:rFonts w:ascii="Times New Roman" w:hAnsi="Times New Roman"/>
          <w:sz w:val="26"/>
          <w:szCs w:val="26"/>
        </w:rPr>
        <w:t>образовательной организацией</w:t>
      </w:r>
      <w:r w:rsidRPr="00892117">
        <w:rPr>
          <w:rFonts w:ascii="Times New Roman" w:hAnsi="Times New Roman"/>
          <w:sz w:val="26"/>
          <w:szCs w:val="26"/>
        </w:rPr>
        <w:t xml:space="preserve"> посредством участия представителей работников в заседаниях органов управления </w:t>
      </w:r>
      <w:r w:rsidR="000C3E35" w:rsidRPr="00892117">
        <w:rPr>
          <w:rFonts w:ascii="Times New Roman" w:hAnsi="Times New Roman"/>
          <w:sz w:val="26"/>
          <w:szCs w:val="26"/>
        </w:rPr>
        <w:t>образовательной организацией</w:t>
      </w:r>
      <w:r w:rsidRPr="00892117">
        <w:rPr>
          <w:rFonts w:ascii="Times New Roman" w:hAnsi="Times New Roman"/>
          <w:sz w:val="26"/>
          <w:szCs w:val="26"/>
        </w:rPr>
        <w:t xml:space="preserve"> при рассмотрении вопросов, предусмотренных статьей 53 ТК РФ, предложения по рассмотрению которых были внесены представителями работников в указанные органы управления.</w:t>
      </w:r>
    </w:p>
    <w:p w14:paraId="1FAAC3B8"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2.3. Профсоюз:</w:t>
      </w:r>
    </w:p>
    <w:p w14:paraId="75231B38" w14:textId="7BE478FE"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2.3.1. Обеспечивает представительство и защиту социально-трудовых прав и профессиональных интересов работников </w:t>
      </w:r>
      <w:r w:rsidR="000C3E35" w:rsidRPr="00892117">
        <w:rPr>
          <w:rFonts w:ascii="Times New Roman" w:hAnsi="Times New Roman"/>
          <w:sz w:val="26"/>
          <w:szCs w:val="26"/>
        </w:rPr>
        <w:t>образовательных организаций</w:t>
      </w:r>
      <w:r w:rsidRPr="00892117">
        <w:rPr>
          <w:rFonts w:ascii="Times New Roman" w:hAnsi="Times New Roman"/>
          <w:sz w:val="26"/>
          <w:szCs w:val="26"/>
        </w:rPr>
        <w:t>, в том числе при разработке и согласовании проектов нормативных правовых актов, разъяснений и рекомендаций, в том числе методических рекомендаций, примерных положений, затрагивающих социально-трудовые, экономические права и профессиональные интересы Работников и обучающихся, в том числе в области оплаты труда, социально-трудовых гарантий и стипендиального обеспечения, награждении ведомственными наградами.</w:t>
      </w:r>
    </w:p>
    <w:p w14:paraId="5ED82815"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2.3.2. Оказывает помощь членам Профсоюза, первичным профсоюзным организациям, а также работникам, не являющимся членами Профсоюза, но уполномочившим выборный орган первичной профсоюзной организации на представление их интересов в соответствии с действующим законодательством РФ, в вопросах применения трудового законодательства РФ; принятия работодателем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 в том числе в суде.</w:t>
      </w:r>
    </w:p>
    <w:p w14:paraId="25868778" w14:textId="7F301663"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2.3.3. Использует возможности переговорного процесса с целью учета интересов Сторон и предотвращения социальной напряженности в коллективах </w:t>
      </w:r>
      <w:r w:rsidR="000C3E35" w:rsidRPr="00892117">
        <w:rPr>
          <w:rFonts w:ascii="Times New Roman" w:hAnsi="Times New Roman"/>
          <w:sz w:val="26"/>
          <w:szCs w:val="26"/>
        </w:rPr>
        <w:t>образовательных организаций</w:t>
      </w:r>
      <w:r w:rsidRPr="00892117">
        <w:rPr>
          <w:rFonts w:ascii="Times New Roman" w:hAnsi="Times New Roman"/>
          <w:sz w:val="26"/>
          <w:szCs w:val="26"/>
        </w:rPr>
        <w:t>.</w:t>
      </w:r>
    </w:p>
    <w:p w14:paraId="3507D844" w14:textId="1B069E6A"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lastRenderedPageBreak/>
        <w:t xml:space="preserve">2.3.4. Содействует предотвращению в </w:t>
      </w:r>
      <w:r w:rsidR="000C3E35" w:rsidRPr="00892117">
        <w:rPr>
          <w:rFonts w:ascii="Times New Roman" w:hAnsi="Times New Roman"/>
          <w:sz w:val="26"/>
          <w:szCs w:val="26"/>
        </w:rPr>
        <w:t>образовательных организациях</w:t>
      </w:r>
      <w:r w:rsidRPr="00892117">
        <w:rPr>
          <w:rFonts w:ascii="Times New Roman" w:hAnsi="Times New Roman"/>
          <w:sz w:val="26"/>
          <w:szCs w:val="26"/>
        </w:rPr>
        <w:t xml:space="preserve"> коллективных трудовых споров при выполнении работодателями обязательств, включенных в Соглашение и коллективные договоры.</w:t>
      </w:r>
    </w:p>
    <w:p w14:paraId="09008219"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2.3.5. Обращается в областные законодательные и исполнительные органы государственной власти Ивановской области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p>
    <w:p w14:paraId="738BA0F1" w14:textId="0E819A4D"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2.3.6. Проводит профсоюзную экспертизу проектов законов Ивановской области и других нормативных правовых актов, разъяснений и рекомендаций, в том числе методических рекомендаций, примерных положений, затрагивающих права и интересы работников и обучающихся </w:t>
      </w:r>
      <w:r w:rsidR="000C3E35" w:rsidRPr="00892117">
        <w:rPr>
          <w:rFonts w:ascii="Times New Roman" w:hAnsi="Times New Roman"/>
          <w:sz w:val="26"/>
          <w:szCs w:val="26"/>
        </w:rPr>
        <w:t>образовательных организаций</w:t>
      </w:r>
      <w:r w:rsidRPr="00892117">
        <w:rPr>
          <w:rFonts w:ascii="Times New Roman" w:hAnsi="Times New Roman"/>
          <w:sz w:val="26"/>
          <w:szCs w:val="26"/>
        </w:rPr>
        <w:t>, анализирует практику применения трудового законодательства РФ и Ивановской области в сфере образования, издает информационные бюллетени и разъяснения по вопросам, связанным с социально-трудовыми правами и интересами работников сферы образования, размещая их на сайте Профсоюза в сети «Интернет» по адресу: https://profobr37.ru/.</w:t>
      </w:r>
    </w:p>
    <w:p w14:paraId="4EAA2FAA" w14:textId="77777777" w:rsidR="00CA4AA6" w:rsidRPr="00892117" w:rsidRDefault="00CA4AA6"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2.3.7. Осуществляет контроль за соблюдением работодателями трудового законодательства РФ, Ивановской области, иных актов, коллективных договоров, соглашений и локальных нормативных актов, содержащих нормы трудового права.</w:t>
      </w:r>
    </w:p>
    <w:p w14:paraId="71F37F2C" w14:textId="77777777" w:rsidR="00CA4AA6" w:rsidRPr="00892117" w:rsidRDefault="00CA4AA6"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2.3.8. Содействует в проведении специальной оценки условий труда работников. Участвует в работе комиссий по организации и проведению специальной оценки условий труда работников.</w:t>
      </w:r>
    </w:p>
    <w:p w14:paraId="2562A2D6"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Проводит независимый профсоюзный аудит условий труда и обеспечения безопасности жизни и здоровья работников образовательных организаций.</w:t>
      </w:r>
    </w:p>
    <w:p w14:paraId="540DBC4A" w14:textId="4D78067B"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2.3.9. Обеспечивает участие представителей выборных органов первичных профсоюзных организаций в проведении аттестации педагогических работников </w:t>
      </w:r>
      <w:r w:rsidR="000C3E35" w:rsidRPr="00892117">
        <w:rPr>
          <w:rFonts w:ascii="Times New Roman" w:hAnsi="Times New Roman"/>
          <w:sz w:val="26"/>
          <w:szCs w:val="26"/>
        </w:rPr>
        <w:t>образовательных организаций</w:t>
      </w:r>
      <w:r w:rsidRPr="00892117">
        <w:rPr>
          <w:rFonts w:ascii="Times New Roman" w:hAnsi="Times New Roman"/>
          <w:sz w:val="26"/>
          <w:szCs w:val="26"/>
        </w:rPr>
        <w:t>, в работе конкурсных комиссий.</w:t>
      </w:r>
    </w:p>
    <w:p w14:paraId="2DFD46D7" w14:textId="2DA3184D"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2.3.10. Проводит анкетирование и (или) мониторинги общественного мнения работников </w:t>
      </w:r>
      <w:r w:rsidR="000C3E35" w:rsidRPr="00892117">
        <w:rPr>
          <w:rFonts w:ascii="Times New Roman" w:hAnsi="Times New Roman"/>
          <w:sz w:val="26"/>
          <w:szCs w:val="26"/>
        </w:rPr>
        <w:t>образовательных организаций</w:t>
      </w:r>
      <w:r w:rsidRPr="00892117">
        <w:rPr>
          <w:rFonts w:ascii="Times New Roman" w:hAnsi="Times New Roman"/>
          <w:sz w:val="26"/>
          <w:szCs w:val="26"/>
        </w:rPr>
        <w:t xml:space="preserve"> по вопросам трудовых отношений и информирует Департамент образования об их итогах.</w:t>
      </w:r>
    </w:p>
    <w:p w14:paraId="6893656B" w14:textId="77777777" w:rsidR="00CA4AA6" w:rsidRPr="00892117" w:rsidRDefault="00CA4AA6"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2.3.11. Выступает инициатором начала переговоров по заключению Соглашения на новый срок не позднее чем за три месяца до окончания действующего.</w:t>
      </w:r>
    </w:p>
    <w:p w14:paraId="7B575F0A" w14:textId="77777777" w:rsidR="002A6961" w:rsidRPr="00892117" w:rsidRDefault="002A6961" w:rsidP="00A35D93">
      <w:pPr>
        <w:pStyle w:val="ConsPlusTitle"/>
        <w:ind w:firstLine="709"/>
        <w:jc w:val="center"/>
        <w:outlineLvl w:val="0"/>
        <w:rPr>
          <w:rFonts w:ascii="Times New Roman" w:hAnsi="Times New Roman" w:cs="Times New Roman"/>
          <w:sz w:val="26"/>
          <w:szCs w:val="26"/>
        </w:rPr>
      </w:pPr>
    </w:p>
    <w:p w14:paraId="09493E97" w14:textId="77777777" w:rsidR="00327773" w:rsidRPr="00892117" w:rsidRDefault="00327773" w:rsidP="00A35D93">
      <w:pPr>
        <w:pStyle w:val="ConsPlusTitle"/>
        <w:ind w:firstLine="709"/>
        <w:jc w:val="center"/>
        <w:outlineLvl w:val="0"/>
        <w:rPr>
          <w:rFonts w:ascii="Times New Roman" w:hAnsi="Times New Roman" w:cs="Times New Roman"/>
          <w:sz w:val="26"/>
          <w:szCs w:val="26"/>
        </w:rPr>
      </w:pPr>
      <w:r w:rsidRPr="00892117">
        <w:rPr>
          <w:rFonts w:ascii="Times New Roman" w:hAnsi="Times New Roman" w:cs="Times New Roman"/>
          <w:sz w:val="26"/>
          <w:szCs w:val="26"/>
        </w:rPr>
        <w:t>III. Развитие социального партнерства и участие</w:t>
      </w:r>
    </w:p>
    <w:p w14:paraId="59F2E39F" w14:textId="655A97EA" w:rsidR="00327773" w:rsidRPr="00892117" w:rsidRDefault="00327773" w:rsidP="00A35D93">
      <w:pPr>
        <w:pStyle w:val="ConsPlusTitle"/>
        <w:ind w:firstLine="709"/>
        <w:jc w:val="center"/>
        <w:rPr>
          <w:rFonts w:ascii="Times New Roman" w:hAnsi="Times New Roman" w:cs="Times New Roman"/>
          <w:sz w:val="26"/>
          <w:szCs w:val="26"/>
        </w:rPr>
      </w:pPr>
      <w:r w:rsidRPr="00892117">
        <w:rPr>
          <w:rFonts w:ascii="Times New Roman" w:hAnsi="Times New Roman" w:cs="Times New Roman"/>
          <w:sz w:val="26"/>
          <w:szCs w:val="26"/>
        </w:rPr>
        <w:t xml:space="preserve">профсоюзных органов в управлении </w:t>
      </w:r>
      <w:r w:rsidR="000C3E35" w:rsidRPr="00892117">
        <w:rPr>
          <w:rFonts w:ascii="Times New Roman" w:hAnsi="Times New Roman"/>
          <w:sz w:val="26"/>
          <w:szCs w:val="26"/>
        </w:rPr>
        <w:t>образовательными организациями</w:t>
      </w:r>
    </w:p>
    <w:p w14:paraId="56133083" w14:textId="77777777" w:rsidR="00327773" w:rsidRPr="00892117" w:rsidRDefault="00327773" w:rsidP="00A35D93">
      <w:pPr>
        <w:pStyle w:val="ConsPlusNormal"/>
        <w:ind w:firstLine="709"/>
        <w:jc w:val="both"/>
        <w:rPr>
          <w:rFonts w:ascii="Times New Roman" w:hAnsi="Times New Roman" w:cs="Times New Roman"/>
          <w:sz w:val="26"/>
          <w:szCs w:val="26"/>
        </w:rPr>
      </w:pPr>
    </w:p>
    <w:p w14:paraId="3939050E"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3.1. В целях развития системы социального партнерства Стороны обязуются:</w:t>
      </w:r>
    </w:p>
    <w:p w14:paraId="5B83C067"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3.1.1. Взаимодействовать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14:paraId="687912D8"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3.1.2. Развивать и совершенствовать систему социального партнерства в отрасли на региональном, территориальном и локальном уровнях.</w:t>
      </w:r>
    </w:p>
    <w:p w14:paraId="07D4EA19"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3.1.3. Участвовать на равноправной основе в работе Отраслевой комиссии по регулированию социально-трудовых отношений (далее - Отраслевая комиссия), являющейся органом социального партнерства на региональном уровне, созданным для ведения коллективных переговоров, подготовки проекта Соглашения и его заключения, внесения в него изменений, разработки и утверждения ежегодных планов мероприятий по выполнению Соглашения, а также для осуществления </w:t>
      </w:r>
      <w:r w:rsidRPr="00892117">
        <w:rPr>
          <w:rFonts w:ascii="Times New Roman" w:hAnsi="Times New Roman" w:cs="Times New Roman"/>
          <w:sz w:val="26"/>
          <w:szCs w:val="26"/>
        </w:rPr>
        <w:lastRenderedPageBreak/>
        <w:t xml:space="preserve">текущего контроля за ходом выполнения Соглашения (не реже одного раза в полугодие). </w:t>
      </w:r>
    </w:p>
    <w:p w14:paraId="0E257DB4"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Срок полномочий комиссии - весь период действия Соглашения. </w:t>
      </w:r>
    </w:p>
    <w:p w14:paraId="4F5413D8"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Комиссия разрабатывает и вносит на рассмотрение Департамента образования и президиума Ивановской областной организации Профсоюза проекты Соглашения, изменений и дополнений в него, план мероприятий по выполнению Соглашения.</w:t>
      </w:r>
    </w:p>
    <w:p w14:paraId="678A1ACF" w14:textId="4F0919B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3.1.</w:t>
      </w:r>
      <w:r w:rsidR="00145E1D" w:rsidRPr="00892117">
        <w:rPr>
          <w:rFonts w:ascii="Times New Roman" w:hAnsi="Times New Roman" w:cs="Times New Roman"/>
          <w:sz w:val="26"/>
          <w:szCs w:val="26"/>
        </w:rPr>
        <w:t>4</w:t>
      </w:r>
      <w:r w:rsidRPr="00892117">
        <w:rPr>
          <w:rFonts w:ascii="Times New Roman" w:hAnsi="Times New Roman" w:cs="Times New Roman"/>
          <w:sz w:val="26"/>
          <w:szCs w:val="26"/>
        </w:rPr>
        <w:t xml:space="preserve">. В целях повышения эффективности коллективно-договорного регулирования на уровне </w:t>
      </w:r>
      <w:r w:rsidR="000C3E35"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по согласованию с соответствующим выборным профсоюзным органом</w:t>
      </w:r>
      <w:r w:rsidR="00F072F0" w:rsidRPr="00892117">
        <w:rPr>
          <w:rFonts w:ascii="Times New Roman" w:hAnsi="Times New Roman" w:cs="Times New Roman"/>
          <w:sz w:val="26"/>
          <w:szCs w:val="26"/>
        </w:rPr>
        <w:t xml:space="preserve"> с учетом Примерного порядка принятия работодателем локальных нормативных актов, содержащих нормы трудового права, по согласованию с профсоюзным комитетом первичной профсоюзной организации</w:t>
      </w:r>
      <w:r w:rsidR="00DA3D5B" w:rsidRPr="00892117">
        <w:rPr>
          <w:rFonts w:ascii="Times New Roman" w:hAnsi="Times New Roman" w:cs="Times New Roman"/>
          <w:sz w:val="26"/>
          <w:szCs w:val="26"/>
        </w:rPr>
        <w:t xml:space="preserve"> (</w:t>
      </w:r>
      <w:r w:rsidR="008E5A43" w:rsidRPr="00892117">
        <w:rPr>
          <w:rFonts w:ascii="Times New Roman" w:hAnsi="Times New Roman" w:cs="Times New Roman"/>
          <w:sz w:val="26"/>
          <w:szCs w:val="26"/>
        </w:rPr>
        <w:t>приложение</w:t>
      </w:r>
      <w:r w:rsidR="00F072F0" w:rsidRPr="00892117">
        <w:rPr>
          <w:rFonts w:ascii="Times New Roman" w:hAnsi="Times New Roman" w:cs="Times New Roman"/>
          <w:sz w:val="26"/>
          <w:szCs w:val="26"/>
        </w:rPr>
        <w:t xml:space="preserve"> № </w:t>
      </w:r>
      <w:r w:rsidR="00025B8D" w:rsidRPr="00892117">
        <w:rPr>
          <w:rFonts w:ascii="Times New Roman" w:hAnsi="Times New Roman" w:cs="Times New Roman"/>
          <w:sz w:val="26"/>
          <w:szCs w:val="26"/>
        </w:rPr>
        <w:t>1</w:t>
      </w:r>
      <w:r w:rsidR="00DA3D5B" w:rsidRPr="00892117">
        <w:rPr>
          <w:rFonts w:ascii="Times New Roman" w:hAnsi="Times New Roman" w:cs="Times New Roman"/>
          <w:sz w:val="26"/>
          <w:szCs w:val="26"/>
        </w:rPr>
        <w:t>)</w:t>
      </w:r>
      <w:r w:rsidRPr="00892117">
        <w:rPr>
          <w:rFonts w:ascii="Times New Roman" w:hAnsi="Times New Roman" w:cs="Times New Roman"/>
          <w:sz w:val="26"/>
          <w:szCs w:val="26"/>
        </w:rPr>
        <w:t>.</w:t>
      </w:r>
    </w:p>
    <w:p w14:paraId="38337322"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3.1.</w:t>
      </w:r>
      <w:r w:rsidR="00145E1D" w:rsidRPr="00892117">
        <w:rPr>
          <w:rFonts w:ascii="Times New Roman" w:hAnsi="Times New Roman" w:cs="Times New Roman"/>
          <w:sz w:val="26"/>
          <w:szCs w:val="26"/>
        </w:rPr>
        <w:t>5</w:t>
      </w:r>
      <w:r w:rsidRPr="00892117">
        <w:rPr>
          <w:rFonts w:ascii="Times New Roman" w:hAnsi="Times New Roman" w:cs="Times New Roman"/>
          <w:sz w:val="26"/>
          <w:szCs w:val="26"/>
        </w:rPr>
        <w:t>. Способствовать формированию полномочных объединений работодателей в сфере образования на региональном и территориальном уровнях.</w:t>
      </w:r>
    </w:p>
    <w:p w14:paraId="28D4A377" w14:textId="70AC49ED"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3.1.</w:t>
      </w:r>
      <w:r w:rsidR="00145E1D" w:rsidRPr="00892117">
        <w:rPr>
          <w:rFonts w:ascii="Times New Roman" w:hAnsi="Times New Roman" w:cs="Times New Roman"/>
          <w:sz w:val="26"/>
          <w:szCs w:val="26"/>
        </w:rPr>
        <w:t>6</w:t>
      </w:r>
      <w:r w:rsidRPr="00892117">
        <w:rPr>
          <w:rFonts w:ascii="Times New Roman" w:hAnsi="Times New Roman" w:cs="Times New Roman"/>
          <w:sz w:val="26"/>
          <w:szCs w:val="26"/>
        </w:rPr>
        <w:t xml:space="preserve">. Содействовать реализации принципа государственно-общественного управления системой образования на региональном, территориальном уровнях и на уровне каждой </w:t>
      </w:r>
      <w:r w:rsidR="000C3E35"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на принципах законности, демократии, автономии </w:t>
      </w:r>
      <w:r w:rsidR="000C3E35"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информационной открытости системы образования и учета общественного мнения, в том числе с участием Профсоюза.</w:t>
      </w:r>
    </w:p>
    <w:p w14:paraId="008FC3FB" w14:textId="77777777" w:rsidR="00327773" w:rsidRPr="00892117" w:rsidRDefault="00145E1D"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3.1.7</w:t>
      </w:r>
      <w:r w:rsidR="00327773" w:rsidRPr="00892117">
        <w:rPr>
          <w:rFonts w:ascii="Times New Roman" w:hAnsi="Times New Roman" w:cs="Times New Roman"/>
          <w:sz w:val="26"/>
          <w:szCs w:val="26"/>
        </w:rPr>
        <w:t>. Обеспечивать условия для участия представителей Профсоюза в разработке и (или) обсуждении проектов нормативных правовых актов, затрагивающих права и интересы работников (в случаях наделения Департамента образования соответствующими полномочиями указами Губернатора Ивановской области или постановлениями Правительства Ивановской области).</w:t>
      </w:r>
    </w:p>
    <w:p w14:paraId="265E2D0E" w14:textId="2CA923C2" w:rsidR="00327773" w:rsidRPr="00892117" w:rsidRDefault="00145E1D"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3.1.8</w:t>
      </w:r>
      <w:r w:rsidR="00327773" w:rsidRPr="00892117">
        <w:rPr>
          <w:rFonts w:ascii="Times New Roman" w:hAnsi="Times New Roman" w:cs="Times New Roman"/>
          <w:sz w:val="26"/>
          <w:szCs w:val="26"/>
        </w:rPr>
        <w:t xml:space="preserve">. Способствовать обеспечению реализации права участия представителей выборного органа первичной профсоюзной организации в работе органов управления </w:t>
      </w:r>
      <w:r w:rsidR="000C3E35" w:rsidRPr="00892117">
        <w:rPr>
          <w:rFonts w:ascii="Times New Roman" w:hAnsi="Times New Roman"/>
          <w:sz w:val="26"/>
          <w:szCs w:val="26"/>
        </w:rPr>
        <w:t>образовательных организаций</w:t>
      </w:r>
      <w:r w:rsidR="00327773" w:rsidRPr="00892117">
        <w:rPr>
          <w:rFonts w:ascii="Times New Roman" w:hAnsi="Times New Roman" w:cs="Times New Roman"/>
          <w:sz w:val="26"/>
          <w:szCs w:val="26"/>
        </w:rPr>
        <w:t xml:space="preserve"> (попечительский, наблюдательный, управляющий советы и др.).</w:t>
      </w:r>
    </w:p>
    <w:p w14:paraId="05F346C3" w14:textId="710B2BA9" w:rsidR="00327773" w:rsidRPr="00892117" w:rsidRDefault="00145E1D"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3.1.9</w:t>
      </w:r>
      <w:r w:rsidR="00327773" w:rsidRPr="00892117">
        <w:rPr>
          <w:rFonts w:ascii="Times New Roman" w:hAnsi="Times New Roman" w:cs="Times New Roman"/>
          <w:sz w:val="26"/>
          <w:szCs w:val="26"/>
        </w:rPr>
        <w:t xml:space="preserve">. Содействовать установлению либо изменению условий труда и иных социально-экономических условий в </w:t>
      </w:r>
      <w:r w:rsidR="000C3E35" w:rsidRPr="00892117">
        <w:rPr>
          <w:rFonts w:ascii="Times New Roman" w:hAnsi="Times New Roman"/>
          <w:sz w:val="26"/>
          <w:szCs w:val="26"/>
        </w:rPr>
        <w:t>образовательных организациях</w:t>
      </w:r>
      <w:r w:rsidR="00327773" w:rsidRPr="00892117">
        <w:rPr>
          <w:rFonts w:ascii="Times New Roman" w:hAnsi="Times New Roman" w:cs="Times New Roman"/>
          <w:sz w:val="26"/>
          <w:szCs w:val="26"/>
        </w:rPr>
        <w:t xml:space="preserve"> в случаях, предусмотренных федеральным и региональным законодательством, Соглашением, коллективным договором.</w:t>
      </w:r>
    </w:p>
    <w:p w14:paraId="60EE4931"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3.1.1</w:t>
      </w:r>
      <w:r w:rsidR="00145E1D" w:rsidRPr="00892117">
        <w:rPr>
          <w:rFonts w:ascii="Times New Roman" w:hAnsi="Times New Roman" w:cs="Times New Roman"/>
          <w:sz w:val="26"/>
          <w:szCs w:val="26"/>
        </w:rPr>
        <w:t>0</w:t>
      </w:r>
      <w:r w:rsidRPr="00892117">
        <w:rPr>
          <w:rFonts w:ascii="Times New Roman" w:hAnsi="Times New Roman" w:cs="Times New Roman"/>
          <w:sz w:val="26"/>
          <w:szCs w:val="26"/>
        </w:rPr>
        <w:t>. Осуществлять урегулирование возникающих в ходе коллективных переговоров разногласий в порядке, установленном трудовым законодательством РФ.</w:t>
      </w:r>
    </w:p>
    <w:p w14:paraId="307AD4A6" w14:textId="4FCF2AF2"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3.1.1</w:t>
      </w:r>
      <w:r w:rsidR="00145E1D" w:rsidRPr="00892117">
        <w:rPr>
          <w:rFonts w:ascii="Times New Roman" w:hAnsi="Times New Roman" w:cs="Times New Roman"/>
          <w:sz w:val="26"/>
          <w:szCs w:val="26"/>
        </w:rPr>
        <w:t>1</w:t>
      </w:r>
      <w:r w:rsidRPr="00892117">
        <w:rPr>
          <w:rFonts w:ascii="Times New Roman" w:hAnsi="Times New Roman" w:cs="Times New Roman"/>
          <w:sz w:val="26"/>
          <w:szCs w:val="26"/>
        </w:rPr>
        <w:t xml:space="preserve">. При принятии в установленном порядке решений о ликвидации или реорганизации </w:t>
      </w:r>
      <w:r w:rsidR="000C3E35"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принимать меры по обеспечению предоставления работникам установленных трудовым законодательством РФ гарантий и компенсаций.</w:t>
      </w:r>
    </w:p>
    <w:p w14:paraId="733CBF6A" w14:textId="75998AD8" w:rsidR="00327773" w:rsidRPr="00892117" w:rsidRDefault="00327773"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3.1.1</w:t>
      </w:r>
      <w:r w:rsidR="00145E1D" w:rsidRPr="00892117">
        <w:rPr>
          <w:rFonts w:ascii="Times New Roman" w:hAnsi="Times New Roman"/>
          <w:sz w:val="26"/>
          <w:szCs w:val="26"/>
        </w:rPr>
        <w:t>2</w:t>
      </w:r>
      <w:r w:rsidRPr="00892117">
        <w:rPr>
          <w:rFonts w:ascii="Times New Roman" w:hAnsi="Times New Roman"/>
          <w:sz w:val="26"/>
          <w:szCs w:val="26"/>
        </w:rPr>
        <w:t xml:space="preserve">. В целях реализации пункта 2 части 6 статьи 26 Федерального закона от 29.12.2012 № 273-ФЗ «Об образовании в РФ» содействовать развитию и функционированию первичных профсоюзных организаций как представительных органов работников </w:t>
      </w:r>
      <w:r w:rsidR="000C3E35" w:rsidRPr="00892117">
        <w:rPr>
          <w:rFonts w:ascii="Times New Roman" w:hAnsi="Times New Roman"/>
          <w:sz w:val="26"/>
          <w:szCs w:val="26"/>
        </w:rPr>
        <w:t>образовательных организаций</w:t>
      </w:r>
      <w:r w:rsidRPr="00892117">
        <w:rPr>
          <w:rFonts w:ascii="Times New Roman" w:hAnsi="Times New Roman"/>
          <w:sz w:val="26"/>
          <w:szCs w:val="26"/>
        </w:rPr>
        <w:t>.</w:t>
      </w:r>
    </w:p>
    <w:p w14:paraId="7C8840E9"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3.2. Стороны в своих действиях при рассмотрении вопросов социально-экономического положения работников образования учитывают положения Рекомендаций МОТ/ЮНЕСКО о положении учителей (г. Париж, 5 октября 1966 г.), Рекомендации ЮНЕСКО о техническом и профессиональном образовании и подготовке (г. Париж, 3 - 18 ноября 2015 года).</w:t>
      </w:r>
    </w:p>
    <w:p w14:paraId="122F3125"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lastRenderedPageBreak/>
        <w:t>3.3. Стороны совместно:</w:t>
      </w:r>
    </w:p>
    <w:p w14:paraId="377D0DB7"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3.3.1. Подготавливают предложения по социально-экономическим вопросам, требующим решения на региональном уровне, и направляют их в законодательные и исполнительные органы государственной власти Ивановской области.</w:t>
      </w:r>
    </w:p>
    <w:p w14:paraId="538404F0" w14:textId="362F3620"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3.3.2. Рекомендуют работодателям разрабатывать и реализовывать в </w:t>
      </w:r>
      <w:r w:rsidR="000C3E35"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xml:space="preserve"> программы по адаптации молодых специалистов, сохранению и развитию системы наставничества.</w:t>
      </w:r>
    </w:p>
    <w:p w14:paraId="0ABE54C4"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3.3.3. Рекомендуют работодателям оказывать меры социальной поддержки работникам из числа молодежи, имеющим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поступающим на работу по полученной специальности, в том числе путем установления им надбавок к заработной плате, на условиях, предусмотренных трудовым договором, коллективным договором или локальными нормативными актами.</w:t>
      </w:r>
    </w:p>
    <w:p w14:paraId="42C6940E" w14:textId="1CCB3A86"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3.3.4. Считают целесообразным направление в </w:t>
      </w:r>
      <w:r w:rsidR="003B6D9E" w:rsidRPr="00892117">
        <w:rPr>
          <w:rFonts w:ascii="Times New Roman" w:hAnsi="Times New Roman"/>
          <w:sz w:val="26"/>
          <w:szCs w:val="26"/>
        </w:rPr>
        <w:t>образовательные организации</w:t>
      </w:r>
      <w:r w:rsidRPr="00892117">
        <w:rPr>
          <w:rFonts w:ascii="Times New Roman" w:hAnsi="Times New Roman" w:cs="Times New Roman"/>
          <w:sz w:val="26"/>
          <w:szCs w:val="26"/>
        </w:rPr>
        <w:t xml:space="preserve"> разъяснений, в том числе подготовленные Сторонами совместно, по вопросам применения законодательства в сфере труда и образования, норм настоящего Соглашения.</w:t>
      </w:r>
    </w:p>
    <w:p w14:paraId="572AC768" w14:textId="36BDE533"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3.4. Стороны по мере необходимости проводят мониторинги соблюдения </w:t>
      </w:r>
      <w:r w:rsidR="003B6D9E" w:rsidRPr="00892117">
        <w:rPr>
          <w:rFonts w:ascii="Times New Roman" w:hAnsi="Times New Roman"/>
          <w:sz w:val="26"/>
          <w:szCs w:val="26"/>
        </w:rPr>
        <w:t>образовательными организациями</w:t>
      </w:r>
      <w:r w:rsidRPr="00892117">
        <w:rPr>
          <w:rFonts w:ascii="Times New Roman" w:hAnsi="Times New Roman" w:cs="Times New Roman"/>
          <w:sz w:val="26"/>
          <w:szCs w:val="26"/>
        </w:rPr>
        <w:t xml:space="preserve"> норм трудового законодательства, положений Соглашения по вопросам заключения трудовых договоров, внедрения и реализации системы эффективного контракта, применения профессиональных стандартов, порядка проведения аттестации работников.</w:t>
      </w:r>
    </w:p>
    <w:p w14:paraId="1F30D752" w14:textId="7C0224A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3.5. Стороны договорились продолжать совместную разработку мер, направленных на устранение избыточной отчетности </w:t>
      </w:r>
      <w:r w:rsidR="003B6D9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а также педагогических работников.</w:t>
      </w:r>
    </w:p>
    <w:p w14:paraId="2FC125E7" w14:textId="6AD24D9F"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3.6. Стороны считают приоритетными следующие направления совместной деятельности по организации работы с молодыми специалистами в </w:t>
      </w:r>
      <w:r w:rsidR="003B6D9E"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w:t>
      </w:r>
    </w:p>
    <w:p w14:paraId="1FD7E2D7" w14:textId="4DF2A9A0"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содействие трудоустройству выпускников </w:t>
      </w:r>
      <w:r w:rsidR="003B6D9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педагогической направленности по специальности в течение одного года после выпуска в </w:t>
      </w:r>
      <w:r w:rsidR="003B6D9E" w:rsidRPr="00892117">
        <w:rPr>
          <w:rFonts w:ascii="Times New Roman" w:hAnsi="Times New Roman"/>
          <w:sz w:val="26"/>
          <w:szCs w:val="26"/>
        </w:rPr>
        <w:t>образовательные организации</w:t>
      </w:r>
      <w:r w:rsidRPr="00892117">
        <w:rPr>
          <w:rFonts w:ascii="Times New Roman" w:hAnsi="Times New Roman" w:cs="Times New Roman"/>
          <w:sz w:val="26"/>
          <w:szCs w:val="26"/>
        </w:rPr>
        <w:t xml:space="preserve"> Ивановской области;</w:t>
      </w:r>
    </w:p>
    <w:p w14:paraId="3826165E" w14:textId="063C38CD"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проведение работы с молодыми специалистами, вновь пришедшими в </w:t>
      </w:r>
      <w:r w:rsidR="003B6D9E" w:rsidRPr="00892117">
        <w:rPr>
          <w:rFonts w:ascii="Times New Roman" w:hAnsi="Times New Roman"/>
          <w:sz w:val="26"/>
          <w:szCs w:val="26"/>
        </w:rPr>
        <w:t>образовательные организации</w:t>
      </w:r>
      <w:r w:rsidRPr="00892117">
        <w:rPr>
          <w:rFonts w:ascii="Times New Roman" w:hAnsi="Times New Roman" w:cs="Times New Roman"/>
          <w:sz w:val="26"/>
          <w:szCs w:val="26"/>
        </w:rPr>
        <w:t>, с целью их закрепления;</w:t>
      </w:r>
    </w:p>
    <w:p w14:paraId="2834D9D5"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содействие повышению профессиональной квалификации молодых специалистов и их карьерному росту;</w:t>
      </w:r>
    </w:p>
    <w:p w14:paraId="1BDCECEF" w14:textId="5C6CFAB5"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внедрение в </w:t>
      </w:r>
      <w:r w:rsidR="003B6D9E"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xml:space="preserve"> различных форм поддержки и поощрения молодых специалистов, добивающихся высоких результатов в учебе и (или) труде и активно участвующих в творческой, воспитательной и общественной деятельности </w:t>
      </w:r>
      <w:r w:rsidR="003B6D9E" w:rsidRPr="00892117">
        <w:rPr>
          <w:rFonts w:ascii="Times New Roman" w:hAnsi="Times New Roman"/>
          <w:sz w:val="26"/>
          <w:szCs w:val="26"/>
        </w:rPr>
        <w:t>образовательных организаций</w:t>
      </w:r>
      <w:r w:rsidR="00DA3D5B" w:rsidRPr="00892117">
        <w:rPr>
          <w:rFonts w:ascii="Times New Roman" w:hAnsi="Times New Roman" w:cs="Times New Roman"/>
          <w:sz w:val="26"/>
          <w:szCs w:val="26"/>
        </w:rPr>
        <w:t xml:space="preserve">, </w:t>
      </w:r>
      <w:r w:rsidRPr="00892117">
        <w:rPr>
          <w:rFonts w:ascii="Times New Roman" w:hAnsi="Times New Roman" w:cs="Times New Roman"/>
          <w:sz w:val="26"/>
          <w:szCs w:val="26"/>
        </w:rPr>
        <w:t>обеспечение их правовой и социальной защищенности;</w:t>
      </w:r>
    </w:p>
    <w:p w14:paraId="057A4300"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активизация и поддержка патриотического воспитания молодежи, здорового образа жизни, молодежного досуга, физкультурно-оздоровительной и спортивной работы.</w:t>
      </w:r>
    </w:p>
    <w:p w14:paraId="60A3C665" w14:textId="7CB6BBBA"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3.7. Стороны рекомендуют при заключении коллективных договоров и территориальных соглашений предусматривать</w:t>
      </w:r>
      <w:r w:rsidR="00DA7198" w:rsidRPr="00892117">
        <w:rPr>
          <w:rFonts w:ascii="Times New Roman" w:hAnsi="Times New Roman" w:cs="Times New Roman"/>
          <w:sz w:val="26"/>
          <w:szCs w:val="26"/>
        </w:rPr>
        <w:t xml:space="preserve"> р</w:t>
      </w:r>
      <w:r w:rsidRPr="00892117">
        <w:rPr>
          <w:rFonts w:ascii="Times New Roman" w:hAnsi="Times New Roman" w:cs="Times New Roman"/>
          <w:sz w:val="26"/>
          <w:szCs w:val="26"/>
        </w:rPr>
        <w:t>азделы по защите социально-экономических и трудовых прав работников из числа молодежи и обучающихся, содержащие в том числе положения по:</w:t>
      </w:r>
    </w:p>
    <w:p w14:paraId="05FEEC68"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организации работы по формированию и обучению резерва из числа </w:t>
      </w:r>
      <w:r w:rsidRPr="00892117">
        <w:rPr>
          <w:rFonts w:ascii="Times New Roman" w:hAnsi="Times New Roman" w:cs="Times New Roman"/>
          <w:sz w:val="26"/>
          <w:szCs w:val="26"/>
        </w:rPr>
        <w:lastRenderedPageBreak/>
        <w:t>молодежи на руководящие должности и др.;</w:t>
      </w:r>
    </w:p>
    <w:p w14:paraId="1FC011D9" w14:textId="63A2D1CB"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закреплению наставников за молодыми специалистами и вновь пришедшими в </w:t>
      </w:r>
      <w:r w:rsidR="003B6D9E" w:rsidRPr="00892117">
        <w:rPr>
          <w:rFonts w:ascii="Times New Roman" w:hAnsi="Times New Roman"/>
          <w:sz w:val="26"/>
          <w:szCs w:val="26"/>
        </w:rPr>
        <w:t>образовательные организации</w:t>
      </w:r>
      <w:r w:rsidRPr="00892117">
        <w:rPr>
          <w:rFonts w:ascii="Times New Roman" w:hAnsi="Times New Roman" w:cs="Times New Roman"/>
          <w:sz w:val="26"/>
          <w:szCs w:val="26"/>
        </w:rPr>
        <w:t xml:space="preserve"> работниками в первый год их работы, определению наставникам поощрений (материальных и моральных) и доплат за работу с молодыми специалистами на условиях, определяемых коллективными договорами;</w:t>
      </w:r>
    </w:p>
    <w:p w14:paraId="267970EC"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осуществлению дополнительного профессионального образования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3-х лет;</w:t>
      </w:r>
    </w:p>
    <w:p w14:paraId="1BEDE554"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закреплению мер социальной поддержки молодых специалистов, в том числе путем установления им надбавок к заработной плате, на условиях, предусмотренных трудовым договором, коллективным договором или локальными нормативными актами;</w:t>
      </w:r>
    </w:p>
    <w:p w14:paraId="108387F5" w14:textId="16D969FC"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обеспечению гарантий и компенсаций работникам из числа молодых специалистов, обучающихся в </w:t>
      </w:r>
      <w:r w:rsidR="003B6D9E"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в соответствии с федеральным и региональным законодательством, соглашениями и коллективным договором.</w:t>
      </w:r>
    </w:p>
    <w:p w14:paraId="21037D93"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3.8. Департамент образования:</w:t>
      </w:r>
    </w:p>
    <w:p w14:paraId="1DF53364"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3.8.1. В соответствии со статьей 35.1 ТК РФ обеспечивает условия для участия представителей Профсоюза в разработке и (или) обсуждении проектов нормативных правовых актов, затрагивающих права и интересы работников сферы образования.</w:t>
      </w:r>
    </w:p>
    <w:p w14:paraId="62C145A3" w14:textId="7DD2AE9E"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При подготовке проектов нормативных правовых актов, приказов, затрагивающих права и интересы работников </w:t>
      </w:r>
      <w:r w:rsidR="003B6D9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обеспечивает заблаговременное информирование Профсоюза с целью учета его мнения.</w:t>
      </w:r>
    </w:p>
    <w:p w14:paraId="2B9974E7" w14:textId="6C2570F1"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3.8.2. Способствует формированию в </w:t>
      </w:r>
      <w:r w:rsidR="003B6D9E"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xml:space="preserve"> с участием выборных профсоюзных органов системы внутреннего контроля за соблюдением трудового законодательства и иных актов, содержащих нормы трудового права.</w:t>
      </w:r>
    </w:p>
    <w:p w14:paraId="392690F8" w14:textId="61E60B4D"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3.8.</w:t>
      </w:r>
      <w:r w:rsidR="0037399D" w:rsidRPr="00892117">
        <w:rPr>
          <w:rFonts w:ascii="Times New Roman" w:hAnsi="Times New Roman" w:cs="Times New Roman"/>
          <w:sz w:val="26"/>
          <w:szCs w:val="26"/>
        </w:rPr>
        <w:t>3</w:t>
      </w:r>
      <w:r w:rsidRPr="00892117">
        <w:rPr>
          <w:rFonts w:ascii="Times New Roman" w:hAnsi="Times New Roman" w:cs="Times New Roman"/>
          <w:sz w:val="26"/>
          <w:szCs w:val="26"/>
        </w:rPr>
        <w:t xml:space="preserve">. Рекомендует работодателям предусматривать в коллективных договорах обязательства по созданию условий для проведения социально-культурной и иной работы в </w:t>
      </w:r>
      <w:r w:rsidR="003B6D9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в соответствии со статьей 28 ФЗ </w:t>
      </w:r>
      <w:r w:rsidR="002A6961" w:rsidRPr="00892117">
        <w:rPr>
          <w:rFonts w:ascii="Times New Roman" w:hAnsi="Times New Roman" w:cs="Times New Roman"/>
          <w:sz w:val="26"/>
          <w:szCs w:val="26"/>
        </w:rPr>
        <w:t xml:space="preserve">                               </w:t>
      </w:r>
      <w:r w:rsidRPr="00892117">
        <w:rPr>
          <w:rFonts w:ascii="Times New Roman" w:hAnsi="Times New Roman" w:cs="Times New Roman"/>
          <w:sz w:val="26"/>
          <w:szCs w:val="26"/>
        </w:rPr>
        <w:t>«О профессиональных союзах».</w:t>
      </w:r>
    </w:p>
    <w:p w14:paraId="179445C6" w14:textId="3CD47F48"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3.8.</w:t>
      </w:r>
      <w:r w:rsidR="0037399D" w:rsidRPr="00892117">
        <w:rPr>
          <w:rFonts w:ascii="Times New Roman" w:hAnsi="Times New Roman" w:cs="Times New Roman"/>
          <w:sz w:val="26"/>
          <w:szCs w:val="26"/>
        </w:rPr>
        <w:t>4</w:t>
      </w:r>
      <w:r w:rsidRPr="00892117">
        <w:rPr>
          <w:rFonts w:ascii="Times New Roman" w:hAnsi="Times New Roman" w:cs="Times New Roman"/>
          <w:sz w:val="26"/>
          <w:szCs w:val="26"/>
        </w:rPr>
        <w:t xml:space="preserve">. Обеспечивает реализацию федерального и регионального законодательства, предусматривающего предоставление мер социальной поддержки работникам </w:t>
      </w:r>
      <w:r w:rsidR="003B6D9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w:t>
      </w:r>
    </w:p>
    <w:p w14:paraId="2E4581F1" w14:textId="45C62008"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3.8.</w:t>
      </w:r>
      <w:r w:rsidR="0037399D" w:rsidRPr="00892117">
        <w:rPr>
          <w:rFonts w:ascii="Times New Roman" w:hAnsi="Times New Roman" w:cs="Times New Roman"/>
          <w:sz w:val="26"/>
          <w:szCs w:val="26"/>
        </w:rPr>
        <w:t>5</w:t>
      </w:r>
      <w:r w:rsidRPr="00892117">
        <w:rPr>
          <w:rFonts w:ascii="Times New Roman" w:hAnsi="Times New Roman" w:cs="Times New Roman"/>
          <w:sz w:val="26"/>
          <w:szCs w:val="26"/>
        </w:rPr>
        <w:t xml:space="preserve">. Способствует укреплению материально-технической базы подведомственных областных государственных </w:t>
      </w:r>
      <w:r w:rsidR="003B6D9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обеспечивает материальную поддержку работников</w:t>
      </w:r>
      <w:r w:rsidR="0037399D" w:rsidRPr="00892117">
        <w:rPr>
          <w:rFonts w:ascii="Times New Roman" w:hAnsi="Times New Roman" w:cs="Times New Roman"/>
          <w:sz w:val="26"/>
          <w:szCs w:val="26"/>
        </w:rPr>
        <w:t>.</w:t>
      </w:r>
    </w:p>
    <w:p w14:paraId="3B96B931" w14:textId="192ED90D"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3.8.</w:t>
      </w:r>
      <w:r w:rsidR="00DA7198" w:rsidRPr="00892117">
        <w:rPr>
          <w:rFonts w:ascii="Times New Roman" w:hAnsi="Times New Roman" w:cs="Times New Roman"/>
          <w:sz w:val="26"/>
          <w:szCs w:val="26"/>
        </w:rPr>
        <w:t>6</w:t>
      </w:r>
      <w:r w:rsidRPr="00892117">
        <w:rPr>
          <w:rFonts w:ascii="Times New Roman" w:hAnsi="Times New Roman" w:cs="Times New Roman"/>
          <w:sz w:val="26"/>
          <w:szCs w:val="26"/>
        </w:rPr>
        <w:t xml:space="preserve">. Содействует укреплению материально-технической базы муниципальных </w:t>
      </w:r>
      <w:r w:rsidR="003B6D9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Ивановской области.</w:t>
      </w:r>
    </w:p>
    <w:p w14:paraId="204B60F3" w14:textId="4AABAFD8"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3.8.</w:t>
      </w:r>
      <w:r w:rsidR="00DA7198" w:rsidRPr="00892117">
        <w:rPr>
          <w:rFonts w:ascii="Times New Roman" w:hAnsi="Times New Roman" w:cs="Times New Roman"/>
          <w:sz w:val="26"/>
          <w:szCs w:val="26"/>
        </w:rPr>
        <w:t>7</w:t>
      </w:r>
      <w:r w:rsidRPr="00892117">
        <w:rPr>
          <w:rFonts w:ascii="Times New Roman" w:hAnsi="Times New Roman" w:cs="Times New Roman"/>
          <w:sz w:val="26"/>
          <w:szCs w:val="26"/>
        </w:rPr>
        <w:t xml:space="preserve">. Содействует реализации права на обеспечение жильем работников </w:t>
      </w:r>
      <w:r w:rsidR="003B6D9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w:t>
      </w:r>
    </w:p>
    <w:p w14:paraId="06D2FD15"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3.9. Профсоюз:</w:t>
      </w:r>
    </w:p>
    <w:p w14:paraId="6743C7F2" w14:textId="045FE31D"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3.9.1. Выступает инициатором заключения двух- и трехсторонних территориальных соглашений в социально-трудовой сфере и коллективных договоров в </w:t>
      </w:r>
      <w:r w:rsidR="003B6D9E"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w:t>
      </w:r>
    </w:p>
    <w:p w14:paraId="2E5A8D65" w14:textId="3B0AA0D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3.9.2. Разрабатывает предложения для включения в соглашения и коллективные договоры </w:t>
      </w:r>
      <w:r w:rsidR="003B6D9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необходимых мер по росту заработной платы работников, предоставлению им льгот и компенсаций за счет средств </w:t>
      </w:r>
      <w:r w:rsidR="003B6D9E" w:rsidRPr="00892117">
        <w:rPr>
          <w:rFonts w:ascii="Times New Roman" w:hAnsi="Times New Roman"/>
          <w:sz w:val="26"/>
          <w:szCs w:val="26"/>
        </w:rPr>
        <w:lastRenderedPageBreak/>
        <w:t>образовательных организаций</w:t>
      </w:r>
      <w:r w:rsidRPr="00892117">
        <w:rPr>
          <w:rFonts w:ascii="Times New Roman" w:hAnsi="Times New Roman" w:cs="Times New Roman"/>
          <w:sz w:val="26"/>
          <w:szCs w:val="26"/>
        </w:rPr>
        <w:t>, в том числе поступающих от приносящей доход деятельности.</w:t>
      </w:r>
    </w:p>
    <w:p w14:paraId="62EF268B"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3.9.3. Осуществляет контроль за выполнением коллективных договоров, соглашений (территориальных, регионального отраслевого и иных).</w:t>
      </w:r>
    </w:p>
    <w:p w14:paraId="0BA68DF2" w14:textId="71EC7FBC"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В этих целях обеспечивает деятельность и актуальное состояние электронной базы коллективных договоров </w:t>
      </w:r>
      <w:r w:rsidR="003B6D9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и территориальных соглашений (http://table1.profobr37.com).</w:t>
      </w:r>
    </w:p>
    <w:p w14:paraId="0FA04287" w14:textId="1F56EB7A"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3.9.4. Обеспечивает профсоюзный актив </w:t>
      </w:r>
      <w:r w:rsidR="003B6D9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и работодателей информационно-методическими материалами по социально-трудовым вопросам.</w:t>
      </w:r>
    </w:p>
    <w:p w14:paraId="1224DEB5" w14:textId="4004DACB"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3.9.5. Оказывает безвозмездную правовую и методическую помощь членам Профсоюза по вопросам социально-трудовых отношений, в том числе при изменении организационно-правовой формы </w:t>
      </w:r>
      <w:r w:rsidR="003B6D9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а также при обращении в досудебные и судебные инстанции.</w:t>
      </w:r>
    </w:p>
    <w:p w14:paraId="2B8078EE"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3.9.6. Отстаивает интересы членов Профсоюза в правоохранительных органах.</w:t>
      </w:r>
    </w:p>
    <w:p w14:paraId="7AAC1E9F"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3.9.7. Не организует проведение забастовок и иных акций протеста в отношении социальных партнеров по Соглашению в период его действия при условии выполнения взаимных обязательств.</w:t>
      </w:r>
    </w:p>
    <w:p w14:paraId="381FA3A3" w14:textId="0BBD1D25"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3.9.8. Содействует предотвращению в </w:t>
      </w:r>
      <w:r w:rsidR="003B6D9E"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xml:space="preserve"> коллективных трудовых споров при выполнении обязательств, включенных в Соглашение, территориальные соглашения и коллективные договоры, а при их возникновении способствует их разрешению в соответствии с законодательством РФ.</w:t>
      </w:r>
    </w:p>
    <w:p w14:paraId="30D57105" w14:textId="3A6734FE"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3.9.9. Способствует сохранению социальной стабильности в коллективах </w:t>
      </w:r>
      <w:r w:rsidR="003B6D9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укреплению дисциплины труда, установлению партнерских взаимоотношений профсоюзных органов с работодателями.</w:t>
      </w:r>
    </w:p>
    <w:p w14:paraId="075D8744" w14:textId="46427DA1"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3.9.10. Организует работу в </w:t>
      </w:r>
      <w:r w:rsidR="00E720CE"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xml:space="preserve"> по созданию и функционированию первичных профсоюзных организаций.</w:t>
      </w:r>
    </w:p>
    <w:p w14:paraId="2A1AE2E4"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3.9.11. Оказывает методическую и практическую помощь работодателям и работникам, являющимся членами Профсоюза, местным и первичным профсоюзным организациям, а также работникам, не являющимся членами Профсоюза, но уполномочившим выборный орган первичной профсоюзной организации на представление их интересов на условиях, установленных первичной профсоюзной организацией, в вопросах применения трудового законодательства; принятия работодателем локальных нормативных актов, содержащих нормы трудового права; подготовки и заключения соглашений и коллективных договоров.</w:t>
      </w:r>
    </w:p>
    <w:p w14:paraId="647F1E97" w14:textId="71984242"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3.9.12. Организует обучающие семинары, в том числе в режиме oнлайн, выпуск информационных бюллетеней, методических материалов в помощь руководителям </w:t>
      </w:r>
      <w:r w:rsidR="00E720C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профсоюзному активу по вопросам реализации трудового законодательства, размещает соответствующие материалы на сайте Ивановской областной организации Профсоюза.</w:t>
      </w:r>
    </w:p>
    <w:p w14:paraId="7BC577EB" w14:textId="13F09E25"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3.9.13. Способствует повышению эффективности заключаемых территориальных отраслевых соглашений и коллективных договоров </w:t>
      </w:r>
      <w:r w:rsidR="00E720C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в том числе в форме проведения конкурса коллективных договоров, осуществления мониторинга своевременности их принятия. Обобщает опыт заключения и реализации территориальных отраслевых соглашений и коллективных договоров. Осуществляет контроль за состоянием и эффективностью договорного регулирования социально-трудовых отношений в сфере образования.</w:t>
      </w:r>
    </w:p>
    <w:p w14:paraId="6196763E"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3.9.14. Взаимодействует с депутатами Государственной Думы Федерального Собрания Российской Федерации, Ивановской областной Думы по вопросам </w:t>
      </w:r>
      <w:r w:rsidRPr="00892117">
        <w:rPr>
          <w:rFonts w:ascii="Times New Roman" w:hAnsi="Times New Roman" w:cs="Times New Roman"/>
          <w:sz w:val="26"/>
          <w:szCs w:val="26"/>
        </w:rPr>
        <w:lastRenderedPageBreak/>
        <w:t>разработки проектов нормативных правовых актов, направленных на совершенствование законодательной базы сферы образования, повышение социальной защищенности работников и обучающихся.</w:t>
      </w:r>
    </w:p>
    <w:p w14:paraId="64431CBC" w14:textId="77777777" w:rsidR="001A0F0F" w:rsidRPr="00892117" w:rsidRDefault="001A0F0F" w:rsidP="00A35D93">
      <w:pPr>
        <w:spacing w:after="0"/>
        <w:ind w:firstLine="709"/>
        <w:rPr>
          <w:rFonts w:ascii="Times New Roman" w:hAnsi="Times New Roman"/>
          <w:sz w:val="26"/>
          <w:szCs w:val="26"/>
        </w:rPr>
      </w:pPr>
    </w:p>
    <w:p w14:paraId="7DB24DEE" w14:textId="77777777" w:rsidR="00327773" w:rsidRPr="00892117" w:rsidRDefault="00327773" w:rsidP="00A35D93">
      <w:pPr>
        <w:pStyle w:val="ConsPlusTitle"/>
        <w:ind w:firstLine="709"/>
        <w:jc w:val="center"/>
        <w:outlineLvl w:val="0"/>
        <w:rPr>
          <w:rFonts w:ascii="Times New Roman" w:hAnsi="Times New Roman" w:cs="Times New Roman"/>
          <w:sz w:val="26"/>
          <w:szCs w:val="26"/>
        </w:rPr>
      </w:pPr>
      <w:r w:rsidRPr="00892117">
        <w:rPr>
          <w:rFonts w:ascii="Times New Roman" w:hAnsi="Times New Roman" w:cs="Times New Roman"/>
          <w:sz w:val="26"/>
          <w:szCs w:val="26"/>
        </w:rPr>
        <w:t>IV. Трудовые отношения</w:t>
      </w:r>
    </w:p>
    <w:p w14:paraId="3C64AA68" w14:textId="77777777" w:rsidR="00327773" w:rsidRPr="00892117" w:rsidRDefault="00327773" w:rsidP="00A35D93">
      <w:pPr>
        <w:pStyle w:val="ConsPlusNormal"/>
        <w:ind w:firstLine="709"/>
        <w:jc w:val="both"/>
        <w:rPr>
          <w:rFonts w:ascii="Times New Roman" w:hAnsi="Times New Roman" w:cs="Times New Roman"/>
          <w:sz w:val="26"/>
          <w:szCs w:val="26"/>
        </w:rPr>
      </w:pPr>
    </w:p>
    <w:p w14:paraId="7CEA36DD"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4.1. Стороны совместно:</w:t>
      </w:r>
    </w:p>
    <w:p w14:paraId="4047A962" w14:textId="58A51EBD"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4.1.1. Обеспечивают права работников на соблюдение работодателями трудового законодательства и иных актов, содержащих нормы трудового права, настоящего Соглашения, содействуют предупреждению, выявлению и устранению нарушений социально-трудовых прав работников </w:t>
      </w:r>
      <w:r w:rsidR="00E720C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w:t>
      </w:r>
    </w:p>
    <w:p w14:paraId="1839DA10" w14:textId="56618F68"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4.1.2. Обеспечивают проведение государственной политики в области занятости, подготовки, повышения квалификации работников, трудоустройства выпускников </w:t>
      </w:r>
      <w:r w:rsidR="00E720C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педагогического профиля, переподготовки и опережающего профессионального обучения высвобождаемых работников и работников предпенсионного возраста.</w:t>
      </w:r>
    </w:p>
    <w:p w14:paraId="7E6F59E5"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4.1.3. Участвуют в разработке и реализации программ социально-экономического развития Ивановской области.</w:t>
      </w:r>
    </w:p>
    <w:p w14:paraId="10D8AE57"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4.1.4. Участвуют в совершенствовании нормативно-правового регулирования порядка проведения аттестации работников, занимающих должности педагогических работников, в том числе осуществляющих профессиональную деятельность по обучению обучающихся с ОВЗ, а также педагогических работников, относящихся к профессорско-преподавательскому составу, научных работников; порядка замещения должностей педагогических работников, относящихся к профессорско-преподавательскому составу, научных работников.</w:t>
      </w:r>
    </w:p>
    <w:p w14:paraId="63A4F4BA"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4.2. Стороны при регулировании трудовых отношений исходят из того, что:</w:t>
      </w:r>
    </w:p>
    <w:p w14:paraId="4A4D7B75"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4.2.1. Трудовые отношения между работником и работодателем строятся на основе трудового договора, заключенного в письменной форме.</w:t>
      </w:r>
    </w:p>
    <w:p w14:paraId="198602F6" w14:textId="64F0945B"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Трудовые договоры с работниками </w:t>
      </w:r>
      <w:r w:rsidR="00E720C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заключается, как правило, на неопределенный срок.</w:t>
      </w:r>
    </w:p>
    <w:p w14:paraId="452C4779"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по соглашению Сторон с категориями работников, указанных в </w:t>
      </w:r>
      <w:hyperlink r:id="rId17">
        <w:r w:rsidRPr="00892117">
          <w:rPr>
            <w:rFonts w:ascii="Times New Roman" w:hAnsi="Times New Roman" w:cs="Times New Roman"/>
            <w:sz w:val="26"/>
            <w:szCs w:val="26"/>
          </w:rPr>
          <w:t>статье 59</w:t>
        </w:r>
      </w:hyperlink>
      <w:r w:rsidRPr="00892117">
        <w:rPr>
          <w:rFonts w:ascii="Times New Roman" w:hAnsi="Times New Roman" w:cs="Times New Roman"/>
          <w:sz w:val="26"/>
          <w:szCs w:val="26"/>
        </w:rPr>
        <w:t xml:space="preserve"> ТК РФ.</w:t>
      </w:r>
    </w:p>
    <w:p w14:paraId="4EBEB7F6" w14:textId="7C43828A"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При определении срока трудового договора с преподавателем учитывается срок реализации соответствующей на</w:t>
      </w:r>
      <w:r w:rsidR="002A6961" w:rsidRPr="00892117">
        <w:rPr>
          <w:rFonts w:ascii="Times New Roman" w:hAnsi="Times New Roman" w:cs="Times New Roman"/>
          <w:sz w:val="26"/>
          <w:szCs w:val="26"/>
        </w:rPr>
        <w:t xml:space="preserve">учно-исследовательской работы и </w:t>
      </w:r>
      <w:r w:rsidRPr="00892117">
        <w:rPr>
          <w:rFonts w:ascii="Times New Roman" w:hAnsi="Times New Roman" w:cs="Times New Roman"/>
          <w:sz w:val="26"/>
          <w:szCs w:val="26"/>
        </w:rPr>
        <w:t>(или)  соответствующей образовательной программы, но в пределах срока, установленного ТК РФ.</w:t>
      </w:r>
    </w:p>
    <w:p w14:paraId="05A42B64" w14:textId="02512EB1"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4.2.2. Содержание трудового договора, порядок его заключения, изменения и расторжения определяются в соответствии с ТК РФ, территориальными соглашениями, коллективными договорами, соответствующими нормативными правовыми актами, уставом и иными локальными нормативными актами </w:t>
      </w:r>
      <w:r w:rsidR="00E720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с учетом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ежегодно решением Российской трехсторонней комиссии по регулированию социально-трудовых отношений и с учетом примерной формы трудового договора с работником государственного учреждения (приложение № 3 к Программе поэтапного совершенствования системы оплаты труда в государственных (муниципальных) </w:t>
      </w:r>
      <w:r w:rsidRPr="00892117">
        <w:rPr>
          <w:rFonts w:ascii="Times New Roman" w:hAnsi="Times New Roman" w:cs="Times New Roman"/>
          <w:sz w:val="26"/>
          <w:szCs w:val="26"/>
        </w:rPr>
        <w:lastRenderedPageBreak/>
        <w:t>учреждениях на 2012 - 2018 годы, утвержденной распоряжением Правительства РФ от 26 ноября 2012 г. № 2190-р)</w:t>
      </w:r>
      <w:r w:rsidR="00273574" w:rsidRPr="00892117">
        <w:rPr>
          <w:rFonts w:ascii="Times New Roman" w:hAnsi="Times New Roman" w:cs="Times New Roman"/>
          <w:sz w:val="26"/>
          <w:szCs w:val="26"/>
        </w:rPr>
        <w:t xml:space="preserve"> </w:t>
      </w:r>
      <w:r w:rsidRPr="00892117">
        <w:rPr>
          <w:rFonts w:ascii="Times New Roman" w:hAnsi="Times New Roman" w:cs="Times New Roman"/>
          <w:sz w:val="26"/>
          <w:szCs w:val="26"/>
        </w:rPr>
        <w:t>(далее - Программа).</w:t>
      </w:r>
    </w:p>
    <w:p w14:paraId="062158B3"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В трудовой договор с педагогическим работником, учителем (преподавателем) включается как нормируемая часть, так и другая часть педагогической работы, требующая затрат рабочего времени, предусмотренная его должностными обязанностями и квалификационными характеристиками.</w:t>
      </w:r>
    </w:p>
    <w:p w14:paraId="48547570"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4.2.3. Условия трудового договора, снижающие уровень прав и гарантий работника, установленный трудовым законодательством, настоящим Соглашением, иными соглашениями и коллективным договором, являются недействительными и применяться не могут.</w:t>
      </w:r>
    </w:p>
    <w:p w14:paraId="6B2A1C2E" w14:textId="20726044"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4.2.4. Работники </w:t>
      </w:r>
      <w:r w:rsidR="00E720C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(структурных подразделений), включая руководителей и заместителей руководителей Организаций, реализующих общеобразовательные программы, образовательные программы среднего профессионального образования, а также дополнительные образовательные программы, наряду с работой, определенной трудовым договором, вправе замещать в той же </w:t>
      </w:r>
      <w:r w:rsidR="00E720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на условиях дополнительного соглашения к трудовому договору должности педагогических работников по выполнению учебной (преподавательской) работы (далее - учебная нагрузка) без занятия штатной должности в классах, группах, кружках, секциях, которая не считается совместительством.</w:t>
      </w:r>
      <w:r w:rsidR="009C3125" w:rsidRPr="00892117">
        <w:rPr>
          <w:rFonts w:ascii="Times New Roman" w:hAnsi="Times New Roman" w:cs="Times New Roman"/>
          <w:sz w:val="26"/>
          <w:szCs w:val="26"/>
        </w:rPr>
        <w:t xml:space="preserve"> </w:t>
      </w:r>
    </w:p>
    <w:p w14:paraId="49881063" w14:textId="77777777" w:rsidR="009C3125" w:rsidRPr="00892117" w:rsidRDefault="009C3125" w:rsidP="009C3125">
      <w:pPr>
        <w:autoSpaceDE w:val="0"/>
        <w:autoSpaceDN w:val="0"/>
        <w:adjustRightInd w:val="0"/>
        <w:spacing w:after="0" w:line="240" w:lineRule="auto"/>
        <w:ind w:firstLine="709"/>
        <w:jc w:val="both"/>
        <w:rPr>
          <w:rFonts w:ascii="Times New Roman" w:hAnsi="Times New Roman"/>
          <w:sz w:val="26"/>
          <w:szCs w:val="26"/>
          <w:lang w:eastAsia="ru-RU"/>
        </w:rPr>
      </w:pPr>
      <w:r w:rsidRPr="00892117">
        <w:rPr>
          <w:rFonts w:ascii="Times New Roman" w:hAnsi="Times New Roman"/>
          <w:sz w:val="26"/>
          <w:szCs w:val="26"/>
          <w:lang w:eastAsia="ru-RU"/>
        </w:rPr>
        <w:t>При замещении должностей учителей, преподавателей работники образовательных организаций, включая руководителей и заместителей руководителей образовательных организаций, наряду с работой, определенной трудовым договором, могут одновременно осуществлять такие виды дополнительной работы за дополнительную оплату (вознаграждение), непосредственно связанные с педагогической работой, как классное руководство, проверка письменных работ, заведование учебными кабинетами и другие виды работ, не входящие в должностные обязанности педагогических работников.</w:t>
      </w:r>
    </w:p>
    <w:p w14:paraId="03E99397"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нагрузка, ее содержание и объем, а также размер оплаты.</w:t>
      </w:r>
    </w:p>
    <w:p w14:paraId="32CFB15E" w14:textId="39D4A2F0" w:rsidR="009C3125" w:rsidRPr="00892117" w:rsidRDefault="009C312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Руководители </w:t>
      </w:r>
      <w:r w:rsidR="00E720C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вправе </w:t>
      </w:r>
      <w:r w:rsidR="009828AE" w:rsidRPr="00892117">
        <w:rPr>
          <w:rFonts w:ascii="Times New Roman" w:hAnsi="Times New Roman" w:cs="Times New Roman"/>
          <w:sz w:val="26"/>
          <w:szCs w:val="26"/>
        </w:rPr>
        <w:t>выполнять педагогическую работу</w:t>
      </w:r>
      <w:r w:rsidRPr="00892117">
        <w:rPr>
          <w:rFonts w:ascii="Times New Roman" w:hAnsi="Times New Roman" w:cs="Times New Roman"/>
          <w:sz w:val="26"/>
          <w:szCs w:val="26"/>
        </w:rPr>
        <w:t xml:space="preserve"> </w:t>
      </w:r>
      <w:r w:rsidRPr="00892117">
        <w:rPr>
          <w:rFonts w:ascii="Times New Roman" w:hAnsi="Times New Roman"/>
          <w:sz w:val="26"/>
          <w:szCs w:val="26"/>
        </w:rPr>
        <w:t xml:space="preserve">с предварительного согласия учредителя </w:t>
      </w:r>
      <w:r w:rsidR="00E720CE" w:rsidRPr="00892117">
        <w:rPr>
          <w:rFonts w:ascii="Times New Roman" w:hAnsi="Times New Roman"/>
          <w:sz w:val="26"/>
          <w:szCs w:val="26"/>
        </w:rPr>
        <w:t>образовательной организации</w:t>
      </w:r>
      <w:r w:rsidRPr="00892117">
        <w:rPr>
          <w:rFonts w:ascii="Times New Roman" w:hAnsi="Times New Roman"/>
          <w:sz w:val="26"/>
          <w:szCs w:val="26"/>
        </w:rPr>
        <w:t>.</w:t>
      </w:r>
    </w:p>
    <w:p w14:paraId="64D42EC0" w14:textId="6439DA99"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Предоставление учебной нагрузки указанным лицам, а также педагогическим, руководящим и другим работникам иных </w:t>
      </w:r>
      <w:r w:rsidR="00E720C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работникам предприятий, учреждений и организаций (включая работников органов, осуществляющих управление в сфере образования, организаций системы дополнительного профессионального образования, учебно-методических кабинетов, центров) осуществляется в установленном порядке с учетом мнения выборного органа первичной профсоюзной организации и при условии, что учителя, преподаватели, для которых данная </w:t>
      </w:r>
      <w:r w:rsidR="00E720CE" w:rsidRPr="00892117">
        <w:rPr>
          <w:rFonts w:ascii="Times New Roman" w:hAnsi="Times New Roman" w:cs="Times New Roman"/>
          <w:sz w:val="26"/>
          <w:szCs w:val="26"/>
        </w:rPr>
        <w:t xml:space="preserve"> образовательная о</w:t>
      </w:r>
      <w:r w:rsidRPr="00892117">
        <w:rPr>
          <w:rFonts w:ascii="Times New Roman" w:hAnsi="Times New Roman" w:cs="Times New Roman"/>
          <w:sz w:val="26"/>
          <w:szCs w:val="26"/>
        </w:rPr>
        <w:t>рганизация является местом основной работы, обеспечены преподавательской работой (учебной нагрузкой) по своей специальности в объеме не менее чем на ставку заработной платы.</w:t>
      </w:r>
    </w:p>
    <w:p w14:paraId="3B126028" w14:textId="29872336"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4.2.</w:t>
      </w:r>
      <w:r w:rsidR="009C3125" w:rsidRPr="00892117">
        <w:rPr>
          <w:rFonts w:ascii="Times New Roman" w:hAnsi="Times New Roman" w:cs="Times New Roman"/>
          <w:sz w:val="26"/>
          <w:szCs w:val="26"/>
        </w:rPr>
        <w:t>5</w:t>
      </w:r>
      <w:r w:rsidRPr="00892117">
        <w:rPr>
          <w:rFonts w:ascii="Times New Roman" w:hAnsi="Times New Roman" w:cs="Times New Roman"/>
          <w:sz w:val="26"/>
          <w:szCs w:val="26"/>
        </w:rPr>
        <w:t xml:space="preserve">. Предельный объем учебной нагрузки (преподавательской работы), который может выполняться руководителем </w:t>
      </w:r>
      <w:r w:rsidR="00E720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определяется учредителем.</w:t>
      </w:r>
    </w:p>
    <w:p w14:paraId="4AFFA14B" w14:textId="724F1529"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Предельный объем учебной нагрузки (преподавательской работы) других </w:t>
      </w:r>
      <w:r w:rsidRPr="00892117">
        <w:rPr>
          <w:rFonts w:ascii="Times New Roman" w:hAnsi="Times New Roman" w:cs="Times New Roman"/>
          <w:sz w:val="26"/>
          <w:szCs w:val="26"/>
        </w:rPr>
        <w:lastRenderedPageBreak/>
        <w:t>педагогических работников, ведущих ее помимо основной работы</w:t>
      </w:r>
      <w:r w:rsidR="001B62DE" w:rsidRPr="00892117">
        <w:rPr>
          <w:rFonts w:ascii="Times New Roman" w:hAnsi="Times New Roman" w:cs="Times New Roman"/>
          <w:sz w:val="26"/>
          <w:szCs w:val="26"/>
        </w:rPr>
        <w:t>,</w:t>
      </w:r>
      <w:r w:rsidRPr="00892117">
        <w:rPr>
          <w:rFonts w:ascii="Times New Roman" w:hAnsi="Times New Roman" w:cs="Times New Roman"/>
          <w:sz w:val="26"/>
          <w:szCs w:val="26"/>
        </w:rPr>
        <w:t xml:space="preserve"> определяется самой </w:t>
      </w:r>
      <w:r w:rsidR="00E720CE" w:rsidRPr="00892117">
        <w:rPr>
          <w:rFonts w:ascii="Times New Roman" w:hAnsi="Times New Roman"/>
          <w:sz w:val="26"/>
          <w:szCs w:val="26"/>
        </w:rPr>
        <w:t>образовательной организацией</w:t>
      </w:r>
      <w:r w:rsidRPr="00892117">
        <w:rPr>
          <w:rFonts w:ascii="Times New Roman" w:hAnsi="Times New Roman" w:cs="Times New Roman"/>
          <w:sz w:val="26"/>
          <w:szCs w:val="26"/>
        </w:rPr>
        <w:t>, в соответствии с постановлением Министерства труда и социального развития РФ от 30.06.2003 № 41 «Об особенностях работы по совместительству педагогических, медицинских, фармацевтических работников и работников культуры».</w:t>
      </w:r>
    </w:p>
    <w:p w14:paraId="4BDB8E04" w14:textId="4E7F72BB" w:rsidR="00327773" w:rsidRPr="00892117" w:rsidRDefault="009C312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4.2.6</w:t>
      </w:r>
      <w:r w:rsidR="00327773" w:rsidRPr="00892117">
        <w:rPr>
          <w:rFonts w:ascii="Times New Roman" w:hAnsi="Times New Roman" w:cs="Times New Roman"/>
          <w:sz w:val="26"/>
          <w:szCs w:val="26"/>
        </w:rPr>
        <w:t xml:space="preserve">. Штатное расписание </w:t>
      </w:r>
      <w:r w:rsidR="00E720CE" w:rsidRPr="00892117">
        <w:rPr>
          <w:rFonts w:ascii="Times New Roman" w:hAnsi="Times New Roman"/>
          <w:sz w:val="26"/>
          <w:szCs w:val="26"/>
        </w:rPr>
        <w:t>образовательной организации</w:t>
      </w:r>
      <w:r w:rsidR="00327773" w:rsidRPr="00892117">
        <w:rPr>
          <w:rFonts w:ascii="Times New Roman" w:hAnsi="Times New Roman" w:cs="Times New Roman"/>
          <w:sz w:val="26"/>
          <w:szCs w:val="26"/>
        </w:rPr>
        <w:t xml:space="preserve"> утверждается руководителем данной </w:t>
      </w:r>
      <w:r w:rsidR="00E720CE" w:rsidRPr="00892117">
        <w:rPr>
          <w:rFonts w:ascii="Times New Roman" w:hAnsi="Times New Roman"/>
          <w:sz w:val="26"/>
          <w:szCs w:val="26"/>
        </w:rPr>
        <w:t>образовательной организации</w:t>
      </w:r>
      <w:r w:rsidR="00327773" w:rsidRPr="00892117">
        <w:rPr>
          <w:rFonts w:ascii="Times New Roman" w:hAnsi="Times New Roman" w:cs="Times New Roman"/>
          <w:sz w:val="26"/>
          <w:szCs w:val="26"/>
        </w:rPr>
        <w:t xml:space="preserve"> и включает в себя все должности работников (профессии рабочих) </w:t>
      </w:r>
      <w:r w:rsidR="00E720CE" w:rsidRPr="00892117">
        <w:rPr>
          <w:rFonts w:ascii="Times New Roman" w:hAnsi="Times New Roman"/>
          <w:sz w:val="26"/>
          <w:szCs w:val="26"/>
        </w:rPr>
        <w:t>образовательной организации</w:t>
      </w:r>
      <w:r w:rsidR="00327773" w:rsidRPr="00892117">
        <w:rPr>
          <w:rFonts w:ascii="Times New Roman" w:hAnsi="Times New Roman" w:cs="Times New Roman"/>
          <w:sz w:val="26"/>
          <w:szCs w:val="26"/>
        </w:rPr>
        <w:t>.</w:t>
      </w:r>
    </w:p>
    <w:p w14:paraId="40E40C24" w14:textId="7B320395"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4.2.</w:t>
      </w:r>
      <w:r w:rsidR="009C3125" w:rsidRPr="00892117">
        <w:rPr>
          <w:rFonts w:ascii="Times New Roman" w:hAnsi="Times New Roman" w:cs="Times New Roman"/>
          <w:sz w:val="26"/>
          <w:szCs w:val="26"/>
        </w:rPr>
        <w:t>7</w:t>
      </w:r>
      <w:r w:rsidRPr="00892117">
        <w:rPr>
          <w:rFonts w:ascii="Times New Roman" w:hAnsi="Times New Roman" w:cs="Times New Roman"/>
          <w:sz w:val="26"/>
          <w:szCs w:val="26"/>
        </w:rPr>
        <w:t xml:space="preserve">. Заключение гражданско-правовых договоров в </w:t>
      </w:r>
      <w:r w:rsidR="00E720CE"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xml:space="preserve">, фактически регулирующих трудовые отношения между работником и работодателем, не допускается. В случае обращения физического лица, работающего в </w:t>
      </w:r>
      <w:r w:rsidR="00E720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на условиях гражданско-правового договора, к руководителю </w:t>
      </w:r>
      <w:r w:rsidR="00E720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w:t>
      </w:r>
    </w:p>
    <w:p w14:paraId="07B28F02" w14:textId="09FF252B"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4.2.</w:t>
      </w:r>
      <w:r w:rsidR="009C3125" w:rsidRPr="00892117">
        <w:rPr>
          <w:rFonts w:ascii="Times New Roman" w:hAnsi="Times New Roman" w:cs="Times New Roman"/>
          <w:sz w:val="26"/>
          <w:szCs w:val="26"/>
        </w:rPr>
        <w:t>8</w:t>
      </w:r>
      <w:r w:rsidRPr="00892117">
        <w:rPr>
          <w:rFonts w:ascii="Times New Roman" w:hAnsi="Times New Roman" w:cs="Times New Roman"/>
          <w:sz w:val="26"/>
          <w:szCs w:val="26"/>
        </w:rPr>
        <w:t xml:space="preserve">. В соответствии с приказом Министерства просвещения РФ № 196 от 09.11.2018 «Об утверждении Порядка организации и осуществления образовательной деятельности по дополнительным общеобразовательным программам», </w:t>
      </w:r>
      <w:r w:rsidR="00E720CE" w:rsidRPr="00892117">
        <w:rPr>
          <w:rFonts w:ascii="Times New Roman" w:hAnsi="Times New Roman" w:cs="Times New Roman"/>
          <w:sz w:val="26"/>
          <w:szCs w:val="26"/>
        </w:rPr>
        <w:t>о</w:t>
      </w:r>
      <w:r w:rsidRPr="00892117">
        <w:rPr>
          <w:rFonts w:ascii="Times New Roman" w:hAnsi="Times New Roman" w:cs="Times New Roman"/>
          <w:sz w:val="26"/>
          <w:szCs w:val="26"/>
        </w:rPr>
        <w:t xml:space="preserve">рганизации, осуществляющие образовательную деятельность, вправе привлекать к реализации дополнительных общеобразовательных программ лиц,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случае рекомендации аттестационной комиссии </w:t>
      </w:r>
      <w:r w:rsidR="00E720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и соблюдения требований, предусмотренных квалификационными справочниками.</w:t>
      </w:r>
    </w:p>
    <w:p w14:paraId="6824EF9B" w14:textId="7A784A3A"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4.3. Департамент образования (работодатели) в соответствии с Программой, а также с учетом Рекомендаций по оформлению трудовых отношений с работником государственной (муниципальной) </w:t>
      </w:r>
      <w:r w:rsidR="00E720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при введении эффективного контракта, утвержденных приказом Министерства труда и социальной защиты РФ от 26.04.2013 №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обеспечивает(ют):</w:t>
      </w:r>
    </w:p>
    <w:p w14:paraId="6C08E9C5"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4.3.1. Заключение (оформление в письменной форме) с работниками трудовых договоров (дополнительных соглашений), в которых конкретизированы их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предусматривающие, в том числе, такие обязательные условия оплаты труда, как:</w:t>
      </w:r>
    </w:p>
    <w:p w14:paraId="2CFD09F4"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а) 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14:paraId="027391F6"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б) виды и размеры выплат компенсационного характера:</w:t>
      </w:r>
    </w:p>
    <w:p w14:paraId="26B34650"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при выполнении работ с вредными и (или) опасными, </w:t>
      </w:r>
    </w:p>
    <w:p w14:paraId="469D2A87"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иными особыми условиями труда, </w:t>
      </w:r>
    </w:p>
    <w:p w14:paraId="1675681E"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в условиях, отклоняющихся от нормальных условий труда, и др.;</w:t>
      </w:r>
    </w:p>
    <w:p w14:paraId="31281008" w14:textId="4D41AEF0"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в) виды и размеры выплат стимулирующего характера либо условия для их </w:t>
      </w:r>
      <w:r w:rsidRPr="00892117">
        <w:rPr>
          <w:rFonts w:ascii="Times New Roman" w:hAnsi="Times New Roman" w:cs="Times New Roman"/>
          <w:sz w:val="26"/>
          <w:szCs w:val="26"/>
        </w:rPr>
        <w:lastRenderedPageBreak/>
        <w:t xml:space="preserve">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w:t>
      </w:r>
      <w:r w:rsidR="00E720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показателей и критериев.</w:t>
      </w:r>
    </w:p>
    <w:p w14:paraId="68FBC12B"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4.3.2. Своевременное уведомление работников в письменной форме о предстоящих изменениях условий трудового договора (в том числе об изменениях размера оклада (должностного оклада), ставки заработной платы (при изменении порядка и условий их установления и (или) при их увеличении), размеров </w:t>
      </w:r>
      <w:bookmarkStart w:id="1" w:name="_Hlk115703056"/>
      <w:r w:rsidRPr="00892117">
        <w:rPr>
          <w:rFonts w:ascii="Times New Roman" w:hAnsi="Times New Roman" w:cs="Times New Roman"/>
          <w:sz w:val="26"/>
          <w:szCs w:val="26"/>
        </w:rPr>
        <w:t xml:space="preserve">выплат компенсационного и стимулирующего характера и </w:t>
      </w:r>
      <w:bookmarkEnd w:id="1"/>
      <w:r w:rsidRPr="00892117">
        <w:rPr>
          <w:rFonts w:ascii="Times New Roman" w:hAnsi="Times New Roman" w:cs="Times New Roman"/>
          <w:sz w:val="26"/>
          <w:szCs w:val="26"/>
        </w:rPr>
        <w:t>иных выплат, устанавливаемых работникам), не позднее чем за два месяца до их введения, а также своевременное заключение дополнительных соглашений к трудовому договору об изменении условий трудового договора.</w:t>
      </w:r>
    </w:p>
    <w:p w14:paraId="1D2E8CA7"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Условия трудового договора, снижающие уровень прав и гарантий работника, установленный трудовым законодательством, Соглашением, иными соглашениями и коллективным договором, являются недействительными и применяться не могут.</w:t>
      </w:r>
    </w:p>
    <w:p w14:paraId="1DD6AA14" w14:textId="1ADBD97B"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Реорганизация (слияние, присоединение, разделение, выделение, преобразование) </w:t>
      </w:r>
      <w:r w:rsidR="00E720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не может являться основанием для расторжения трудового договора с работником.</w:t>
      </w:r>
    </w:p>
    <w:p w14:paraId="4F4778B6"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4.4. Работодатели в сфере трудовых отношений обязаны:</w:t>
      </w:r>
    </w:p>
    <w:p w14:paraId="03EEC7D8" w14:textId="456B3CE5"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4.4.1. До подписания трудового договора с работником ознакомить его под роспись с уставом </w:t>
      </w:r>
      <w:r w:rsidR="00E720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правилами внутреннего трудового распорядка, Соглашением, иными соглашениями, коллективным договором, а также иными локальными нормативными актами </w:t>
      </w:r>
      <w:r w:rsidR="00E720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непосредственно связанными с трудовой деятельностью работника.</w:t>
      </w:r>
    </w:p>
    <w:p w14:paraId="7A756841"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4.4.2. Руководствоваться, при конкретизации должностных обязанностей работников, требований к знаниям, профессиональной подготовке и уровню квалификации, необходимых для осуществления соответствующей профессиональной деятельности:</w:t>
      </w:r>
    </w:p>
    <w:p w14:paraId="052D8E10"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приказом Министерства здравоохранения и социального развития РФ от 26.08.2010 № 761н, </w:t>
      </w:r>
    </w:p>
    <w:p w14:paraId="3FAFA672" w14:textId="2D7BA628"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Единым тарифно-квалификационным справочником работ и профессий рабочих, утверждённым Постановлением Правительства РФ от 31.10.2002 № 787 </w:t>
      </w:r>
      <w:r w:rsidR="009828AE" w:rsidRPr="00892117">
        <w:rPr>
          <w:rFonts w:ascii="Times New Roman" w:hAnsi="Times New Roman" w:cs="Times New Roman"/>
          <w:sz w:val="26"/>
          <w:szCs w:val="26"/>
        </w:rPr>
        <w:t xml:space="preserve">           </w:t>
      </w:r>
      <w:r w:rsidRPr="00892117">
        <w:rPr>
          <w:rFonts w:ascii="Times New Roman" w:hAnsi="Times New Roman" w:cs="Times New Roman"/>
          <w:sz w:val="26"/>
          <w:szCs w:val="26"/>
        </w:rPr>
        <w:t xml:space="preserve">«О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w:t>
      </w:r>
    </w:p>
    <w:p w14:paraId="50914AD0"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профессиональными стандартами, предусмотренными частью первой статьи 195.3 ТК РФ, по мере их введения.</w:t>
      </w:r>
    </w:p>
    <w:p w14:paraId="70F000E0"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4.4.3. После заключения трудового договора издать приказ (распоряжение) о приеме на работу (если издание такого приказа предусмотрено локальными нормативными актами работодателя), который работнику объявляется под роспись в течение трех дней со дня фактического начала работы.</w:t>
      </w:r>
    </w:p>
    <w:p w14:paraId="425E801F"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4.4.4. Допускать изменения по инициативе работодателя определенных Сторонами условий трудового договора, если они не могут быть сохранены, по согласованию с выборным профсоюзным органом.</w:t>
      </w:r>
    </w:p>
    <w:p w14:paraId="3E65EAB8"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4.4.5. Не допускать снижения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РФ, Ивановской области, в том числе при заключении в порядке, установленном </w:t>
      </w:r>
      <w:r w:rsidRPr="00892117">
        <w:rPr>
          <w:rFonts w:ascii="Times New Roman" w:hAnsi="Times New Roman" w:cs="Times New Roman"/>
          <w:sz w:val="26"/>
          <w:szCs w:val="26"/>
        </w:rPr>
        <w:lastRenderedPageBreak/>
        <w:t>трудовым законодательством, дополнительных соглашений к трудовым договорам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 достижение в труде.</w:t>
      </w:r>
    </w:p>
    <w:p w14:paraId="66EA7D4B"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4.4.6. Вести трудовые книжки работников, в том числе по личному заявлению работника обеспечить ведение бумажной трудовой книжки или формирование сведений о трудовой деятельности в электронном виде, а с 1 января 2021 г. работникам, впервые поступившим на работу, обеспечивать формирование сведений о трудовой деятельности в электронном виде;</w:t>
      </w:r>
    </w:p>
    <w:p w14:paraId="4CD58807"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4.4.7. По запросу работника предоставлять сведения о его трудовой деятельности;</w:t>
      </w:r>
    </w:p>
    <w:p w14:paraId="36D04FF5"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4.5. Стороны договорились:</w:t>
      </w:r>
    </w:p>
    <w:p w14:paraId="7098348E" w14:textId="42F5525C"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4.5.1. Проводить в целях повышения престижа педагогических профессий областные конкурсы профессионального мастерства среди руководителей </w:t>
      </w:r>
      <w:r w:rsidR="00E720C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педагогов и иных педагогических работников, мастеров производственного обучения и студенчества Ивановской области, в том числе конкурсы «Педагог года», «Лучший мастер производственного обучения», «Студенческий лидер», «Фестиваль искусств «Вдохновение» и др.</w:t>
      </w:r>
    </w:p>
    <w:p w14:paraId="1A252187"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4.5.2. Содействовать работе советов молодых педагогов (учителей, преподавателей в возрасте до 35 лет) с целью привлечения внимания органов власти к решению проблем данной категории работников.</w:t>
      </w:r>
    </w:p>
    <w:p w14:paraId="1D83E7ED"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4.5.3. Рекомендовать предусматривать в территориальных соглашениях, коллективных договорах:</w:t>
      </w:r>
    </w:p>
    <w:p w14:paraId="68652532"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а) положение, по которому помимо оснований, предусмотренных статьей 70 ТК РФ, не устанавливается испытание при приеме на работу педагогическим работникам, имеющим квалификационную категорию;</w:t>
      </w:r>
    </w:p>
    <w:p w14:paraId="0B50CE8D"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б) принятие положения о нормах профессиональной этики педагогических работников;</w:t>
      </w:r>
    </w:p>
    <w:p w14:paraId="3610B377"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в) составление и реализацию плана-графика поощрения, награждения работников;</w:t>
      </w:r>
    </w:p>
    <w:p w14:paraId="39C1B792"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г) преимущественное право оставления на работе при расторжении трудового договора в связи с сокращением численности или штата следующих работников при равной квалификации и производительности труда, наряду с основаниями, установленными частью 2 статьи 179 ТК РФ:</w:t>
      </w:r>
    </w:p>
    <w:p w14:paraId="57AC1FA0"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направленных на обучение работодателем или поступивших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осваивающих эти программы;</w:t>
      </w:r>
    </w:p>
    <w:p w14:paraId="014610D3"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имеющих почетные звания, награжденных ведомственными знаками отличия и почетными грамотами;</w:t>
      </w:r>
    </w:p>
    <w:p w14:paraId="78001E01"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работников, отнесенных в установленном порядке к категории граждан предпенсионного возраста;</w:t>
      </w:r>
    </w:p>
    <w:p w14:paraId="378C04C6" w14:textId="2229AEF2"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членов одной семьи, работающих в одной </w:t>
      </w:r>
      <w:r w:rsidR="00E720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w:t>
      </w:r>
    </w:p>
    <w:p w14:paraId="11A0016A"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поступивших на работу по полученной специальности в течение трех лет со дня получения профессионального образования соответствующего уровня;</w:t>
      </w:r>
    </w:p>
    <w:p w14:paraId="4262FF0C"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lastRenderedPageBreak/>
        <w:t>- не освобожденных от основной работы председателей территориальных, первичных профсоюзных организаций в период избрания и после окончания срока полномочий в течение 2-х лет и др.;</w:t>
      </w:r>
    </w:p>
    <w:p w14:paraId="6ADF4A65"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д)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1 статьи 77 ТК РФ, в связи с отказом работника от продолжения работы в силу изменений определенных Сторонами условий трудового договора.</w:t>
      </w:r>
    </w:p>
    <w:p w14:paraId="1335F922" w14:textId="39705148"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4.5.4. Обеспечить разработку положения о нормах профессиональной этики педагогических работников </w:t>
      </w:r>
      <w:r w:rsidR="00E720C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Ивановской области. Привлечь к данной работе педагогическую общественность Ивановской области, руководителей и профактив </w:t>
      </w:r>
      <w:r w:rsidR="00E720C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и др.</w:t>
      </w:r>
    </w:p>
    <w:p w14:paraId="18A34B52"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 Стороны отмечают, что:</w:t>
      </w:r>
    </w:p>
    <w:p w14:paraId="4B8D4495" w14:textId="5B2486B3"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4.6.1. Аттестация кандидатов на должность руководителей </w:t>
      </w:r>
      <w:r w:rsidR="00E720C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и педагогических работников </w:t>
      </w:r>
      <w:r w:rsidR="008B1065" w:rsidRPr="00892117">
        <w:rPr>
          <w:rFonts w:ascii="Times New Roman" w:hAnsi="Times New Roman" w:cs="Times New Roman"/>
          <w:sz w:val="26"/>
          <w:szCs w:val="26"/>
        </w:rPr>
        <w:t xml:space="preserve">проводится </w:t>
      </w:r>
      <w:r w:rsidRPr="00892117">
        <w:rPr>
          <w:rFonts w:ascii="Times New Roman" w:hAnsi="Times New Roman" w:cs="Times New Roman"/>
          <w:sz w:val="26"/>
          <w:szCs w:val="26"/>
        </w:rPr>
        <w:t>в соответствии с частью 4 статьи 51 Федерального закона № 273-ФЗ от 29.12.2012 «Об образовании в Р</w:t>
      </w:r>
      <w:r w:rsidR="00273574" w:rsidRPr="00892117">
        <w:rPr>
          <w:rFonts w:ascii="Times New Roman" w:hAnsi="Times New Roman" w:cs="Times New Roman"/>
          <w:sz w:val="26"/>
          <w:szCs w:val="26"/>
        </w:rPr>
        <w:t xml:space="preserve">оссийской </w:t>
      </w:r>
      <w:r w:rsidRPr="00892117">
        <w:rPr>
          <w:rFonts w:ascii="Times New Roman" w:hAnsi="Times New Roman" w:cs="Times New Roman"/>
          <w:sz w:val="26"/>
          <w:szCs w:val="26"/>
        </w:rPr>
        <w:t>Ф</w:t>
      </w:r>
      <w:r w:rsidR="00273574" w:rsidRPr="00892117">
        <w:rPr>
          <w:rFonts w:ascii="Times New Roman" w:hAnsi="Times New Roman" w:cs="Times New Roman"/>
          <w:sz w:val="26"/>
          <w:szCs w:val="26"/>
        </w:rPr>
        <w:t>едерации</w:t>
      </w:r>
      <w:r w:rsidRPr="00892117">
        <w:rPr>
          <w:rFonts w:ascii="Times New Roman" w:hAnsi="Times New Roman" w:cs="Times New Roman"/>
          <w:sz w:val="26"/>
          <w:szCs w:val="26"/>
        </w:rPr>
        <w:t xml:space="preserve">», приказом 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 (далее - Порядок аттестации), а также нормативными правовыми актами Департамента образования, нормативными актами учредителей муниципальных </w:t>
      </w:r>
      <w:r w:rsidR="00E720C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и настоящим Соглашением.</w:t>
      </w:r>
    </w:p>
    <w:p w14:paraId="058CE006"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4.6.2. График прохождения педагогическими работниками аттестации с целью подтверждения соответствия занимаемой должности утверждается работодателем и согласовывается письменно с выборным органом первичной профсоюзной организации образовательного учреждения.</w:t>
      </w:r>
    </w:p>
    <w:p w14:paraId="087AFC22" w14:textId="58407A5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Представление в аттестационную комиссию на работника - члена Профсоюза согласовывается в том числе с профкомом </w:t>
      </w:r>
      <w:r w:rsidR="0061562C"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w:t>
      </w:r>
    </w:p>
    <w:p w14:paraId="71274F6F"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4.6.3.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r w:rsidR="00273574" w:rsidRPr="00892117">
        <w:rPr>
          <w:rFonts w:ascii="Times New Roman" w:hAnsi="Times New Roman" w:cs="Times New Roman"/>
          <w:sz w:val="26"/>
          <w:szCs w:val="26"/>
        </w:rPr>
        <w:t xml:space="preserve"> (профкома)</w:t>
      </w:r>
      <w:r w:rsidRPr="00892117">
        <w:rPr>
          <w:rFonts w:ascii="Times New Roman" w:hAnsi="Times New Roman" w:cs="Times New Roman"/>
          <w:sz w:val="26"/>
          <w:szCs w:val="26"/>
        </w:rPr>
        <w:t>.</w:t>
      </w:r>
    </w:p>
    <w:p w14:paraId="0C1F402D" w14:textId="36B9460F"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4.6.4. Аттестационная комиссия </w:t>
      </w:r>
      <w:r w:rsidR="0061562C"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уведомляет представителя выборного органа соответствующей первичной профсоюзной организации о дате проведения аттестации педагогического работника.</w:t>
      </w:r>
    </w:p>
    <w:p w14:paraId="25EDB2B9"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4.6.5. Работник, прошедший аттестацию на соответствие занимаемой должности по основному месту работы, может не проходить ее повторно по месту совместительства при условии, если должности совпадают по своему профилю.</w:t>
      </w:r>
    </w:p>
    <w:p w14:paraId="2AEE3BC6" w14:textId="77777777" w:rsidR="00327773" w:rsidRPr="00892117" w:rsidRDefault="00327773" w:rsidP="00A35D93">
      <w:pPr>
        <w:pStyle w:val="ConsPlusNormal"/>
        <w:ind w:firstLine="709"/>
        <w:jc w:val="both"/>
        <w:rPr>
          <w:rFonts w:ascii="Times New Roman" w:hAnsi="Times New Roman" w:cs="Times New Roman"/>
          <w:sz w:val="26"/>
          <w:szCs w:val="26"/>
        </w:rPr>
      </w:pPr>
      <w:bookmarkStart w:id="2" w:name="P61"/>
      <w:bookmarkEnd w:id="2"/>
      <w:r w:rsidRPr="00892117">
        <w:rPr>
          <w:rFonts w:ascii="Times New Roman" w:hAnsi="Times New Roman" w:cs="Times New Roman"/>
          <w:sz w:val="26"/>
          <w:szCs w:val="26"/>
        </w:rPr>
        <w:t>4.6.6.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работодатель направляет его для получения дополнительного профессионального образования или предоставляет, по возможности, другую имеющуюся работу с его письменного согласия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Если такой перевод невозможен, работодатель имеет право принять решение о расторжении трудового договора с работником вследствие недостаточной квалификации согласно п. 3 части первой статьи 81 ТК РФ.</w:t>
      </w:r>
    </w:p>
    <w:p w14:paraId="1077E93C"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4.6.7. В случае принятия работодателем решения, указанного в п. 4.6.6 </w:t>
      </w:r>
      <w:r w:rsidRPr="00892117">
        <w:rPr>
          <w:rFonts w:ascii="Times New Roman" w:hAnsi="Times New Roman" w:cs="Times New Roman"/>
          <w:sz w:val="26"/>
          <w:szCs w:val="26"/>
        </w:rPr>
        <w:lastRenderedPageBreak/>
        <w:t xml:space="preserve">настоящего Соглашения, на педагогического работника распространяются </w:t>
      </w:r>
      <w:r w:rsidR="00273574" w:rsidRPr="00892117">
        <w:rPr>
          <w:rFonts w:ascii="Times New Roman" w:hAnsi="Times New Roman" w:cs="Times New Roman"/>
          <w:sz w:val="26"/>
          <w:szCs w:val="26"/>
        </w:rPr>
        <w:t>вс</w:t>
      </w:r>
      <w:r w:rsidRPr="00892117">
        <w:rPr>
          <w:rFonts w:ascii="Times New Roman" w:hAnsi="Times New Roman" w:cs="Times New Roman"/>
          <w:sz w:val="26"/>
          <w:szCs w:val="26"/>
        </w:rPr>
        <w:t>е гарантии, предусмотренные статьями 81, 261 ТК РФ.</w:t>
      </w:r>
    </w:p>
    <w:p w14:paraId="633B4F27"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Результаты аттестации, в том числе увольнение по инициативе работодателя, педагогический работник вправе обжаловать в соответствии с законодательством РФ в судебном порядке.</w:t>
      </w:r>
    </w:p>
    <w:p w14:paraId="37BCA9A2" w14:textId="77A5B989" w:rsidR="00E25E92" w:rsidRPr="00892117" w:rsidRDefault="00327773" w:rsidP="00E25E92">
      <w:pPr>
        <w:spacing w:after="0"/>
        <w:ind w:firstLine="709"/>
        <w:jc w:val="both"/>
        <w:rPr>
          <w:rFonts w:ascii="Times New Roman" w:eastAsia="Times New Roman" w:hAnsi="Times New Roman"/>
          <w:sz w:val="26"/>
          <w:szCs w:val="26"/>
          <w:lang w:eastAsia="ru-RU"/>
        </w:rPr>
      </w:pPr>
      <w:r w:rsidRPr="00892117">
        <w:rPr>
          <w:rFonts w:ascii="Times New Roman" w:hAnsi="Times New Roman"/>
          <w:sz w:val="26"/>
          <w:szCs w:val="26"/>
        </w:rPr>
        <w:t xml:space="preserve">4.6.8. </w:t>
      </w:r>
      <w:r w:rsidR="00E25E92" w:rsidRPr="00892117">
        <w:rPr>
          <w:rFonts w:ascii="Times New Roman" w:eastAsia="Times New Roman" w:hAnsi="Times New Roman"/>
          <w:sz w:val="26"/>
          <w:szCs w:val="26"/>
          <w:lang w:eastAsia="ru-RU"/>
        </w:rPr>
        <w:t>Аттестационная комиссия Департамента образования после рассмотрения заявлений педагогических работников о проведении аттестации на установление той же квалификационной категории устанавливает заявленную квалификационную категорию с учетом личного вклада в развитие образования на основании документов в соответствии с перечнем, установленным приказом Департамента образования, следующим педагогическим работникам:</w:t>
      </w:r>
    </w:p>
    <w:p w14:paraId="5BC4895C" w14:textId="77777777" w:rsidR="00E25E92" w:rsidRPr="00892117" w:rsidRDefault="00E25E92" w:rsidP="00E25E92">
      <w:pPr>
        <w:spacing w:after="0" w:line="240" w:lineRule="auto"/>
        <w:ind w:firstLine="709"/>
        <w:contextualSpacing/>
        <w:jc w:val="both"/>
        <w:rPr>
          <w:rFonts w:ascii="Times New Roman" w:hAnsi="Times New Roman"/>
          <w:sz w:val="26"/>
          <w:szCs w:val="26"/>
        </w:rPr>
      </w:pPr>
      <w:r w:rsidRPr="00892117">
        <w:rPr>
          <w:rFonts w:ascii="Times New Roman" w:eastAsia="Times New Roman" w:hAnsi="Times New Roman"/>
          <w:sz w:val="26"/>
          <w:szCs w:val="26"/>
          <w:lang w:eastAsia="ru-RU"/>
        </w:rPr>
        <w:t>4.6.8.1. Имеющим</w:t>
      </w:r>
      <w:r w:rsidRPr="00892117">
        <w:rPr>
          <w:rFonts w:ascii="Times New Roman" w:hAnsi="Times New Roman"/>
          <w:sz w:val="26"/>
          <w:szCs w:val="26"/>
        </w:rPr>
        <w:t xml:space="preserve"> государственные награды Российской Федерации:</w:t>
      </w:r>
    </w:p>
    <w:p w14:paraId="1DD682A3"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«Народный артист Российской Федерации»;</w:t>
      </w:r>
    </w:p>
    <w:p w14:paraId="495E767D"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«Народный учитель Российской Федерации»;</w:t>
      </w:r>
    </w:p>
    <w:p w14:paraId="47F479FE"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«Народный художник Российской Федерации»;</w:t>
      </w:r>
    </w:p>
    <w:p w14:paraId="08F8E449"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«Заслуженный артист Российской Федерации»;</w:t>
      </w:r>
    </w:p>
    <w:p w14:paraId="4F5A8448"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«Заслуженный деятель искусств Российской Федерации»;</w:t>
      </w:r>
    </w:p>
    <w:p w14:paraId="5E91AE19"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«Заслуженный мастер производственного обучения Российской Федерации»;</w:t>
      </w:r>
    </w:p>
    <w:p w14:paraId="15D0DD29"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«Заслуженный работник культуры Российской Федерации»;</w:t>
      </w:r>
    </w:p>
    <w:p w14:paraId="08C12CD7"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«Заслуженный работник физической культуры Российской Федерации»;</w:t>
      </w:r>
    </w:p>
    <w:p w14:paraId="75E1D765"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«Заслуженный учитель Российской Федерации»;</w:t>
      </w:r>
    </w:p>
    <w:p w14:paraId="74112CBB"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«Заслуженный художник Российской Федерации»;</w:t>
      </w:r>
    </w:p>
    <w:p w14:paraId="51EE09A1"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«Заслуженный работник здравоохранения Российской Федерации»;</w:t>
      </w:r>
    </w:p>
    <w:p w14:paraId="33F43D88"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«Заслуженный врач Российской Федерации».</w:t>
      </w:r>
    </w:p>
    <w:p w14:paraId="3BE94E4B"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4.6.8.2. Имеющим ведомственные награды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Департамента образования:</w:t>
      </w:r>
    </w:p>
    <w:p w14:paraId="006D5C75"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почетное звание «Почетный работник общего образования Российской Федерации»;</w:t>
      </w:r>
    </w:p>
    <w:p w14:paraId="7E80935F"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почетное звание «Почетный работник среднего профессионального образования Российской Федерации»;</w:t>
      </w:r>
    </w:p>
    <w:p w14:paraId="25A29D6C"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почетное звание «Почетный работник сферы образования Российской Федерации»;</w:t>
      </w:r>
    </w:p>
    <w:p w14:paraId="6A7E0BA1"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нагрудный знак «Почетный работник воспитания и просвещения Российской Федерации»;</w:t>
      </w:r>
    </w:p>
    <w:p w14:paraId="0090FFB3"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нагрудный знак «Отличник здравоохранения»;</w:t>
      </w:r>
    </w:p>
    <w:p w14:paraId="55AE3232"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нагрудный знак «Отличник физической культуры и спорта Российской Федерации»;</w:t>
      </w:r>
    </w:p>
    <w:p w14:paraId="16C87C8A"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знак отличия «Отличник народного просвещения»;</w:t>
      </w:r>
    </w:p>
    <w:p w14:paraId="245E66F1"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знак отличия «Отличник просвещения»;</w:t>
      </w:r>
    </w:p>
    <w:p w14:paraId="549FF6DA"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звание «Почетный работник образования Ивановской области».</w:t>
      </w:r>
    </w:p>
    <w:p w14:paraId="17CDF818"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4.6.8.3. Победителям конкурса на получение денежного поощрения лучшими учителями, конкурса на присуждение премии лучшим учителям за достижения в педагогической деятельности - в межаттестационный период.</w:t>
      </w:r>
    </w:p>
    <w:p w14:paraId="53B35D9A"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lastRenderedPageBreak/>
        <w:t>4.6.8.4. Победителям регионального этапа Всероссийских конкурсов «Учитель года», «Воспитатель года», «Педагогический дебют», «Сердце отдаю детям», «Профи XXI века», «Педагог - психолог России», «Воспитать человека» - в межаттестационный период.</w:t>
      </w:r>
    </w:p>
    <w:p w14:paraId="231AAF38"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4.6.8.5. Победителям и призерам (занявшим второе и третье места) областного конкурса «Лучший преподаватель системы СПО», «Лучший мастер производственного обучения» - в межаттестационный период.</w:t>
      </w:r>
    </w:p>
    <w:p w14:paraId="51C0BBC1"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4.6.8.6. Победителям и призерам (занявшим второе и третье места) Общероссийских конкурсов «Лучший преподаватель детской школы искусств», «Лучший преподаватель музыкально-теоретических дисциплин детской школы искусств» - в межаттестационный период.</w:t>
      </w:r>
    </w:p>
    <w:p w14:paraId="69EFAEBB"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4.6.8.7. Подготовившим обучающихся - победителей, призеров федерального этапа Всероссийской олимпиады профессионального мастерства обучающихся по специальностям среднего профессионального образования, финала Национального чемпионата «Молодые профессионалы» (WorldSkills Russia), финала Национального чемпионата по профессиональному мастерству среди инвалидов и лиц с ограниченными возможностями здоровья «Абилимпикс» - в межаттестационный период.</w:t>
      </w:r>
    </w:p>
    <w:p w14:paraId="2B0F310C" w14:textId="77777777" w:rsidR="00E25E92" w:rsidRPr="00892117" w:rsidRDefault="00E25E92" w:rsidP="00E25E92">
      <w:pPr>
        <w:ind w:firstLine="709"/>
        <w:contextualSpacing/>
        <w:jc w:val="both"/>
        <w:rPr>
          <w:rFonts w:ascii="Times New Roman" w:hAnsi="Times New Roman"/>
          <w:sz w:val="26"/>
          <w:szCs w:val="26"/>
        </w:rPr>
      </w:pPr>
      <w:r w:rsidRPr="00892117">
        <w:rPr>
          <w:rFonts w:ascii="Times New Roman" w:hAnsi="Times New Roman"/>
          <w:sz w:val="26"/>
          <w:szCs w:val="26"/>
        </w:rPr>
        <w:t>4.6.8.8. Подготовившим обучающихся - победителей, лауреатов Общероссийского конкурса «Молодые дарования России» - в межаттестационный период.</w:t>
      </w:r>
    </w:p>
    <w:p w14:paraId="00D96F88" w14:textId="121FC5A6" w:rsidR="00E25E92" w:rsidRPr="00892117" w:rsidRDefault="00E25E92" w:rsidP="00E25E92">
      <w:pPr>
        <w:spacing w:after="0"/>
        <w:ind w:firstLine="709"/>
        <w:contextualSpacing/>
        <w:jc w:val="both"/>
        <w:rPr>
          <w:rFonts w:ascii="Times New Roman" w:hAnsi="Times New Roman"/>
          <w:sz w:val="26"/>
          <w:szCs w:val="26"/>
        </w:rPr>
      </w:pPr>
      <w:r w:rsidRPr="00892117">
        <w:rPr>
          <w:rFonts w:ascii="Times New Roman" w:hAnsi="Times New Roman"/>
          <w:sz w:val="26"/>
          <w:szCs w:val="26"/>
        </w:rPr>
        <w:t>4.6.8.9. Руководителям и работникам коллективов, имеющих звание «Образцовый детский коллектив Ивановской области».</w:t>
      </w:r>
    </w:p>
    <w:p w14:paraId="75587962" w14:textId="3098638A" w:rsidR="00327773" w:rsidRPr="00892117" w:rsidRDefault="00E25E92" w:rsidP="00E25E92">
      <w:pPr>
        <w:pStyle w:val="ConsPlusNormal"/>
        <w:ind w:firstLine="709"/>
        <w:jc w:val="both"/>
        <w:rPr>
          <w:rFonts w:ascii="Times New Roman" w:eastAsia="Calibri" w:hAnsi="Times New Roman" w:cs="Times New Roman"/>
          <w:sz w:val="26"/>
          <w:szCs w:val="26"/>
          <w:lang w:eastAsia="en-US"/>
        </w:rPr>
      </w:pPr>
      <w:r w:rsidRPr="00892117">
        <w:rPr>
          <w:rFonts w:ascii="Times New Roman" w:eastAsia="Calibri" w:hAnsi="Times New Roman" w:cs="Times New Roman"/>
          <w:sz w:val="26"/>
          <w:szCs w:val="26"/>
          <w:lang w:eastAsia="en-US"/>
        </w:rPr>
        <w:t>4.6.8.10. Проходящим аттестацию в третий и более раз.</w:t>
      </w:r>
    </w:p>
    <w:p w14:paraId="38AF1FAE" w14:textId="23839F53" w:rsidR="002B5B69" w:rsidRPr="00892117" w:rsidRDefault="002B5B69" w:rsidP="002B5B69">
      <w:pPr>
        <w:autoSpaceDE w:val="0"/>
        <w:autoSpaceDN w:val="0"/>
        <w:adjustRightInd w:val="0"/>
        <w:spacing w:after="0" w:line="240" w:lineRule="auto"/>
        <w:ind w:firstLine="709"/>
        <w:jc w:val="both"/>
        <w:rPr>
          <w:rFonts w:ascii="Times New Roman" w:hAnsi="Times New Roman"/>
          <w:sz w:val="26"/>
          <w:szCs w:val="26"/>
          <w:lang w:eastAsia="ru-RU"/>
        </w:rPr>
      </w:pPr>
      <w:r w:rsidRPr="00892117">
        <w:rPr>
          <w:rFonts w:ascii="Times New Roman" w:hAnsi="Times New Roman"/>
          <w:sz w:val="26"/>
          <w:szCs w:val="26"/>
        </w:rPr>
        <w:t xml:space="preserve">4.6.8.11. Имеющим </w:t>
      </w:r>
      <w:r w:rsidRPr="00892117">
        <w:rPr>
          <w:rFonts w:ascii="Times New Roman" w:hAnsi="Times New Roman"/>
          <w:sz w:val="26"/>
          <w:szCs w:val="26"/>
          <w:lang w:eastAsia="ru-RU"/>
        </w:rPr>
        <w:t>ученую степень по профилю педагогической деятельности (преподаваемых дисциплин).</w:t>
      </w:r>
    </w:p>
    <w:p w14:paraId="4C1CD7DB" w14:textId="4B99AD8F" w:rsidR="00327773" w:rsidRPr="00892117" w:rsidRDefault="009828AE"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4.6.9</w:t>
      </w:r>
      <w:r w:rsidR="00327773" w:rsidRPr="00892117">
        <w:rPr>
          <w:rFonts w:ascii="Times New Roman" w:hAnsi="Times New Roman" w:cs="Times New Roman"/>
          <w:sz w:val="26"/>
          <w:szCs w:val="26"/>
        </w:rPr>
        <w:t>. В случае отказа аттестационной комиссии Департамента образования в установлении высшей квалификационной категории по результатам аттестации педагогический работник вправе подать заявление о проведении аттестации в целях установления первой квалификационной категории в установленном порядке.</w:t>
      </w:r>
    </w:p>
    <w:p w14:paraId="58DE5E31" w14:textId="6E3D7190" w:rsidR="00327773" w:rsidRPr="00892117" w:rsidRDefault="009828AE" w:rsidP="00E445D4">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4.6.10</w:t>
      </w:r>
      <w:r w:rsidR="00327773" w:rsidRPr="00892117">
        <w:rPr>
          <w:rFonts w:ascii="Times New Roman" w:hAnsi="Times New Roman" w:cs="Times New Roman"/>
          <w:sz w:val="26"/>
          <w:szCs w:val="26"/>
        </w:rPr>
        <w:t xml:space="preserve">. В целях рационального использования потенциала педагогических кадров </w:t>
      </w:r>
      <w:r w:rsidR="00E445D4" w:rsidRPr="00892117">
        <w:rPr>
          <w:rFonts w:ascii="Times New Roman" w:hAnsi="Times New Roman" w:cs="Times New Roman"/>
          <w:sz w:val="26"/>
          <w:szCs w:val="26"/>
        </w:rPr>
        <w:t xml:space="preserve">в отраслевых муниципальных соглашениях, коллективных договорах образовательных организаций могут быть закреплены положения об оплате труда педагогических работников с учетом имеющейся квалификационной категории за выполнение педагогической работы по другой должности, по которой квалификационная категория не установлена. </w:t>
      </w:r>
    </w:p>
    <w:p w14:paraId="170A5FB4" w14:textId="5E67D997" w:rsidR="00E445D4" w:rsidRPr="00892117" w:rsidRDefault="00E445D4" w:rsidP="00F7584C">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Рекомендации о закреплении в отраслевых муниципальных соглашениях, коллективных договорах образовательных организаций, положения</w:t>
      </w:r>
      <w:r w:rsidR="00F7584C" w:rsidRPr="00892117">
        <w:rPr>
          <w:rFonts w:ascii="Times New Roman" w:hAnsi="Times New Roman" w:cs="Times New Roman"/>
          <w:sz w:val="26"/>
          <w:szCs w:val="26"/>
        </w:rPr>
        <w:t>х</w:t>
      </w:r>
      <w:r w:rsidRPr="00892117">
        <w:rPr>
          <w:rFonts w:ascii="Times New Roman" w:hAnsi="Times New Roman" w:cs="Times New Roman"/>
          <w:sz w:val="26"/>
          <w:szCs w:val="26"/>
        </w:rPr>
        <w:t xml:space="preserve"> об оплате труда педагогических работников с учетом имеющейся квалификационной категории за выполнение педагогической работы по другой должности</w:t>
      </w:r>
      <w:r w:rsidR="00F7584C" w:rsidRPr="00892117">
        <w:rPr>
          <w:rFonts w:ascii="Times New Roman" w:hAnsi="Times New Roman" w:cs="Times New Roman"/>
          <w:sz w:val="26"/>
          <w:szCs w:val="26"/>
        </w:rPr>
        <w:t>,</w:t>
      </w:r>
      <w:r w:rsidRPr="00892117">
        <w:rPr>
          <w:rFonts w:ascii="Times New Roman" w:hAnsi="Times New Roman" w:cs="Times New Roman"/>
          <w:sz w:val="26"/>
          <w:szCs w:val="26"/>
        </w:rPr>
        <w:t xml:space="preserve"> по которой квалификационная категория не установлена, изложены в приложении № </w:t>
      </w:r>
      <w:r w:rsidR="00025B8D" w:rsidRPr="00892117">
        <w:rPr>
          <w:rFonts w:ascii="Times New Roman" w:hAnsi="Times New Roman" w:cs="Times New Roman"/>
          <w:sz w:val="26"/>
          <w:szCs w:val="26"/>
        </w:rPr>
        <w:t>2</w:t>
      </w:r>
      <w:r w:rsidR="00F7584C" w:rsidRPr="00892117">
        <w:rPr>
          <w:rFonts w:ascii="Times New Roman" w:hAnsi="Times New Roman" w:cs="Times New Roman"/>
          <w:sz w:val="26"/>
          <w:szCs w:val="26"/>
        </w:rPr>
        <w:t xml:space="preserve"> к Соглашению</w:t>
      </w:r>
      <w:r w:rsidRPr="00892117">
        <w:rPr>
          <w:rFonts w:ascii="Times New Roman" w:hAnsi="Times New Roman" w:cs="Times New Roman"/>
          <w:sz w:val="26"/>
          <w:szCs w:val="26"/>
        </w:rPr>
        <w:t xml:space="preserve">. </w:t>
      </w:r>
    </w:p>
    <w:p w14:paraId="65D05577" w14:textId="526175FA"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w:t>
      </w:r>
      <w:r w:rsidR="009828AE" w:rsidRPr="00892117">
        <w:rPr>
          <w:rFonts w:ascii="Times New Roman" w:hAnsi="Times New Roman" w:cs="Times New Roman"/>
          <w:sz w:val="26"/>
          <w:szCs w:val="26"/>
        </w:rPr>
        <w:t>.6.11</w:t>
      </w:r>
      <w:r w:rsidRPr="00892117">
        <w:rPr>
          <w:rFonts w:ascii="Times New Roman" w:hAnsi="Times New Roman" w:cs="Times New Roman"/>
          <w:sz w:val="26"/>
          <w:szCs w:val="26"/>
        </w:rPr>
        <w:t xml:space="preserve">. Педагогическому работнику, имеющему квалификационную категорию по одной из должностей, не может быть отказано в прохождении аттестации на </w:t>
      </w:r>
      <w:r w:rsidR="0099204B" w:rsidRPr="00892117">
        <w:rPr>
          <w:rFonts w:ascii="Times New Roman" w:hAnsi="Times New Roman" w:cs="Times New Roman"/>
          <w:sz w:val="26"/>
          <w:szCs w:val="26"/>
        </w:rPr>
        <w:t>установление той же</w:t>
      </w:r>
      <w:r w:rsidRPr="00892117">
        <w:rPr>
          <w:rFonts w:ascii="Times New Roman" w:hAnsi="Times New Roman" w:cs="Times New Roman"/>
          <w:sz w:val="26"/>
          <w:szCs w:val="26"/>
        </w:rPr>
        <w:t xml:space="preserve"> квалификационн</w:t>
      </w:r>
      <w:r w:rsidR="0099204B" w:rsidRPr="00892117">
        <w:rPr>
          <w:rFonts w:ascii="Times New Roman" w:hAnsi="Times New Roman" w:cs="Times New Roman"/>
          <w:sz w:val="26"/>
          <w:szCs w:val="26"/>
        </w:rPr>
        <w:t>ой категории</w:t>
      </w:r>
      <w:r w:rsidRPr="00892117">
        <w:rPr>
          <w:rFonts w:ascii="Times New Roman" w:hAnsi="Times New Roman" w:cs="Times New Roman"/>
          <w:sz w:val="26"/>
          <w:szCs w:val="26"/>
        </w:rPr>
        <w:t xml:space="preserve"> по другой должности, </w:t>
      </w:r>
      <w:r w:rsidR="0099204B" w:rsidRPr="00892117">
        <w:rPr>
          <w:rFonts w:ascii="Times New Roman" w:hAnsi="Times New Roman" w:cs="Times New Roman"/>
          <w:sz w:val="26"/>
          <w:szCs w:val="26"/>
        </w:rPr>
        <w:t>относящейся к аналогичной предметной области.</w:t>
      </w:r>
    </w:p>
    <w:p w14:paraId="046BA401" w14:textId="63CB1431" w:rsidR="00327773" w:rsidRPr="00892117" w:rsidRDefault="009828AE"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4.6.12</w:t>
      </w:r>
      <w:r w:rsidR="00327773" w:rsidRPr="00892117">
        <w:rPr>
          <w:rFonts w:ascii="Times New Roman" w:hAnsi="Times New Roman" w:cs="Times New Roman"/>
          <w:sz w:val="26"/>
          <w:szCs w:val="26"/>
        </w:rPr>
        <w:t xml:space="preserve">. Решение об оплате труда работника по другой должности с учетом </w:t>
      </w:r>
      <w:r w:rsidR="00327773" w:rsidRPr="00892117">
        <w:rPr>
          <w:rFonts w:ascii="Times New Roman" w:hAnsi="Times New Roman" w:cs="Times New Roman"/>
          <w:sz w:val="26"/>
          <w:szCs w:val="26"/>
        </w:rPr>
        <w:lastRenderedPageBreak/>
        <w:t xml:space="preserve">имеющейся квалификационной категории принимает работодатель по согласованию с профсоюзной организацией на основании письменного заявления работника в соответствии с установленными в коллективном договоре </w:t>
      </w:r>
      <w:r w:rsidR="009540AC" w:rsidRPr="00892117">
        <w:rPr>
          <w:rFonts w:ascii="Times New Roman" w:hAnsi="Times New Roman" w:cs="Times New Roman"/>
          <w:sz w:val="26"/>
          <w:szCs w:val="26"/>
        </w:rPr>
        <w:t xml:space="preserve">образовательной организации </w:t>
      </w:r>
      <w:r w:rsidR="00327773" w:rsidRPr="00892117">
        <w:rPr>
          <w:rFonts w:ascii="Times New Roman" w:hAnsi="Times New Roman" w:cs="Times New Roman"/>
          <w:sz w:val="26"/>
          <w:szCs w:val="26"/>
        </w:rPr>
        <w:t>ус</w:t>
      </w:r>
      <w:r w:rsidR="009540AC" w:rsidRPr="00892117">
        <w:rPr>
          <w:rFonts w:ascii="Times New Roman" w:hAnsi="Times New Roman" w:cs="Times New Roman"/>
          <w:sz w:val="26"/>
          <w:szCs w:val="26"/>
        </w:rPr>
        <w:t>ловиями оплаты труда работника.</w:t>
      </w:r>
    </w:p>
    <w:p w14:paraId="307F71D0" w14:textId="6387A07D"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В случае конфликтной ситуации работодателя и работника, педагог может обратиться в комиссию по трудовым спорам, созданную в </w:t>
      </w:r>
      <w:r w:rsidR="0061562C"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с просьбой о разрешении конфликта.</w:t>
      </w:r>
    </w:p>
    <w:p w14:paraId="243DFBED" w14:textId="25FA9A9D" w:rsidR="00327773" w:rsidRPr="00892117" w:rsidRDefault="009828AE"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4.6.13</w:t>
      </w:r>
      <w:r w:rsidR="00327773" w:rsidRPr="00892117">
        <w:rPr>
          <w:rFonts w:ascii="Times New Roman" w:hAnsi="Times New Roman" w:cs="Times New Roman"/>
          <w:sz w:val="26"/>
          <w:szCs w:val="26"/>
        </w:rPr>
        <w:t xml:space="preserve">. Установить, что работодатель в соответствии с коллективным договором обеспечивает за счет средств </w:t>
      </w:r>
      <w:r w:rsidR="0061562C" w:rsidRPr="00892117">
        <w:rPr>
          <w:rFonts w:ascii="Times New Roman" w:hAnsi="Times New Roman"/>
          <w:sz w:val="26"/>
          <w:szCs w:val="26"/>
        </w:rPr>
        <w:t>образовательной организации</w:t>
      </w:r>
      <w:r w:rsidR="00327773" w:rsidRPr="00892117">
        <w:rPr>
          <w:rFonts w:ascii="Times New Roman" w:hAnsi="Times New Roman" w:cs="Times New Roman"/>
          <w:sz w:val="26"/>
          <w:szCs w:val="26"/>
        </w:rPr>
        <w:t xml:space="preserve"> участие работников в заседании аттестационной комиссии и аттестационных процедурах:</w:t>
      </w:r>
    </w:p>
    <w:p w14:paraId="78F671E2"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освобождает работника от работы в целях реализации права работника лично присутствовать на заседании аттестационной комиссии при его аттестации;</w:t>
      </w:r>
    </w:p>
    <w:p w14:paraId="217BF38C"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сохраняет среднюю заработную плату в период участия работника </w:t>
      </w:r>
      <w:bookmarkStart w:id="3" w:name="_Hlk115773781"/>
      <w:r w:rsidRPr="00892117">
        <w:rPr>
          <w:rFonts w:ascii="Times New Roman" w:hAnsi="Times New Roman" w:cs="Times New Roman"/>
          <w:sz w:val="26"/>
          <w:szCs w:val="26"/>
        </w:rPr>
        <w:t>в заседании аттестационной комиссии</w:t>
      </w:r>
      <w:bookmarkEnd w:id="3"/>
      <w:r w:rsidRPr="00892117">
        <w:rPr>
          <w:rFonts w:ascii="Times New Roman" w:hAnsi="Times New Roman" w:cs="Times New Roman"/>
          <w:sz w:val="26"/>
          <w:szCs w:val="26"/>
        </w:rPr>
        <w:t xml:space="preserve"> и аттестационных процедурах, </w:t>
      </w:r>
    </w:p>
    <w:p w14:paraId="2B3B12DC"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обеспечивает замену уроков или занятий, </w:t>
      </w:r>
    </w:p>
    <w:p w14:paraId="144F42F6"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компенсирует работнику командировочные расходы, если аттестация проводится вне места проживания, </w:t>
      </w:r>
    </w:p>
    <w:p w14:paraId="3FC8A452"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создает условия для подготовки электронного портфолио.</w:t>
      </w:r>
    </w:p>
    <w:p w14:paraId="0F54A62C" w14:textId="1531E58F" w:rsidR="00327773" w:rsidRPr="00892117" w:rsidRDefault="009828AE"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4.6.14</w:t>
      </w:r>
      <w:r w:rsidR="00327773" w:rsidRPr="00892117">
        <w:rPr>
          <w:rFonts w:ascii="Times New Roman" w:hAnsi="Times New Roman" w:cs="Times New Roman"/>
          <w:sz w:val="26"/>
          <w:szCs w:val="26"/>
        </w:rPr>
        <w:t>. Стороны исходят из того, что изменение требований к квалификации (к образованию и обучению) педагогического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его расторжения по причине несоответствия работника занимаемой должности или выполняемой работе вследствие недостаточной квалификации (п. 3 статьи 81 ТК РФ), если по результатам аттестации, проводимой в установленном законодательством порядке, работник признан соответствующим занимаемой им должности или ему установлена первая (высшая) квалификационная категория.</w:t>
      </w:r>
    </w:p>
    <w:p w14:paraId="3D77AB4B" w14:textId="5B3B51A1" w:rsidR="00327773" w:rsidRPr="00892117" w:rsidRDefault="009828AE"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4.6.15</w:t>
      </w:r>
      <w:r w:rsidR="00327773" w:rsidRPr="00892117">
        <w:rPr>
          <w:rFonts w:ascii="Times New Roman" w:hAnsi="Times New Roman" w:cs="Times New Roman"/>
          <w:sz w:val="26"/>
          <w:szCs w:val="26"/>
        </w:rPr>
        <w:t>. Департамент образования и Профсоюз совместно участвуют в совершенствовании правового регулирования порядка проведения аттестации педагогических работников.</w:t>
      </w:r>
    </w:p>
    <w:p w14:paraId="32F336C3" w14:textId="42CFF16A"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Стороны считают, что в состав коллегиальных органов, осуществляющих проведение аттестации педагогических работников</w:t>
      </w:r>
      <w:r w:rsidR="001B62DE" w:rsidRPr="00892117">
        <w:rPr>
          <w:rFonts w:ascii="Times New Roman" w:hAnsi="Times New Roman" w:cs="Times New Roman"/>
          <w:sz w:val="26"/>
          <w:szCs w:val="26"/>
        </w:rPr>
        <w:t>,</w:t>
      </w:r>
      <w:r w:rsidRPr="00892117">
        <w:rPr>
          <w:rFonts w:ascii="Times New Roman" w:hAnsi="Times New Roman" w:cs="Times New Roman"/>
          <w:sz w:val="26"/>
          <w:szCs w:val="26"/>
        </w:rPr>
        <w:t xml:space="preserve"> в обязательном порядке входят делегированные представители выборного органа первичной профсоюзной организации работников</w:t>
      </w:r>
      <w:r w:rsidR="003F0E98" w:rsidRPr="00892117">
        <w:rPr>
          <w:rFonts w:ascii="Times New Roman" w:hAnsi="Times New Roman" w:cs="Times New Roman"/>
          <w:sz w:val="26"/>
          <w:szCs w:val="26"/>
        </w:rPr>
        <w:t xml:space="preserve"> (профкома)</w:t>
      </w:r>
      <w:r w:rsidRPr="00892117">
        <w:rPr>
          <w:rFonts w:ascii="Times New Roman" w:hAnsi="Times New Roman" w:cs="Times New Roman"/>
          <w:sz w:val="26"/>
          <w:szCs w:val="26"/>
        </w:rPr>
        <w:t>.</w:t>
      </w:r>
    </w:p>
    <w:p w14:paraId="37889A80" w14:textId="3E23DBFC" w:rsidR="00327773" w:rsidRPr="00892117" w:rsidRDefault="009828AE"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4.6.16</w:t>
      </w:r>
      <w:r w:rsidR="00327773" w:rsidRPr="00892117">
        <w:rPr>
          <w:rFonts w:ascii="Times New Roman" w:hAnsi="Times New Roman" w:cs="Times New Roman"/>
          <w:sz w:val="26"/>
          <w:szCs w:val="26"/>
        </w:rPr>
        <w:t xml:space="preserve">. Стороны исходят из того, что с работниками (включая руководителей и их заместителей, руководителей структурных подразделений и их заместителей) </w:t>
      </w:r>
      <w:r w:rsidR="0061562C" w:rsidRPr="00892117">
        <w:rPr>
          <w:rFonts w:ascii="Times New Roman" w:hAnsi="Times New Roman"/>
          <w:sz w:val="26"/>
          <w:szCs w:val="26"/>
        </w:rPr>
        <w:t>образовательных организаций</w:t>
      </w:r>
      <w:r w:rsidR="00327773" w:rsidRPr="00892117">
        <w:rPr>
          <w:rFonts w:ascii="Times New Roman" w:hAnsi="Times New Roman" w:cs="Times New Roman"/>
          <w:sz w:val="26"/>
          <w:szCs w:val="26"/>
        </w:rPr>
        <w:t>, реализующими основные и дополнительные общеобразовательные программы, образовательные программы среднего профессионального образования, а также дополнительные профессиональные образовательные программы, предусматривающие применение электронного обучения и дистанционных образовательных технологий, заключаются трудовые договоры, дополнительные соглашения к трудовому договору, предусматривающие такие технологии дистанционной работы в соответствии с образовательной программой.</w:t>
      </w:r>
    </w:p>
    <w:p w14:paraId="0E9BFB2B" w14:textId="7E581825"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4.6.1</w:t>
      </w:r>
      <w:r w:rsidR="009828AE" w:rsidRPr="00892117">
        <w:rPr>
          <w:rFonts w:ascii="Times New Roman" w:hAnsi="Times New Roman" w:cs="Times New Roman"/>
          <w:sz w:val="26"/>
          <w:szCs w:val="26"/>
        </w:rPr>
        <w:t>7</w:t>
      </w:r>
      <w:r w:rsidRPr="00892117">
        <w:rPr>
          <w:rFonts w:ascii="Times New Roman" w:hAnsi="Times New Roman" w:cs="Times New Roman"/>
          <w:sz w:val="26"/>
          <w:szCs w:val="26"/>
        </w:rPr>
        <w:t xml:space="preserve">.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w:t>
      </w:r>
      <w:r w:rsidRPr="00892117">
        <w:rPr>
          <w:rFonts w:ascii="Times New Roman" w:hAnsi="Times New Roman" w:cs="Times New Roman"/>
          <w:sz w:val="26"/>
          <w:szCs w:val="26"/>
        </w:rPr>
        <w:lastRenderedPageBreak/>
        <w:t>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14:paraId="10FF4BDC" w14:textId="56B47F45" w:rsidR="00327773" w:rsidRPr="00892117" w:rsidRDefault="009828AE"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4.6.18</w:t>
      </w:r>
      <w:r w:rsidR="00327773" w:rsidRPr="00892117">
        <w:rPr>
          <w:rFonts w:ascii="Times New Roman" w:hAnsi="Times New Roman" w:cs="Times New Roman"/>
          <w:sz w:val="26"/>
          <w:szCs w:val="26"/>
        </w:rPr>
        <w:t>. Трудовой договор или дополнительное соглашение к трудовому договору, предусматривающие выполнение работником трудовой функции дистанционно, заключаются между работником и работодателем в порядке, установленном ТК РФ.</w:t>
      </w:r>
    </w:p>
    <w:p w14:paraId="2D0DE2FB" w14:textId="7CCEBF13" w:rsidR="00327773" w:rsidRPr="00892117" w:rsidRDefault="009828AE"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4.6.19</w:t>
      </w:r>
      <w:r w:rsidR="00327773" w:rsidRPr="00892117">
        <w:rPr>
          <w:rFonts w:ascii="Times New Roman" w:hAnsi="Times New Roman" w:cs="Times New Roman"/>
          <w:sz w:val="26"/>
          <w:szCs w:val="26"/>
        </w:rPr>
        <w:t>.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по инициативе работодателя может быть временно переведен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14:paraId="08C98989" w14:textId="6D5F7DF8"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4.6.2</w:t>
      </w:r>
      <w:r w:rsidR="009828AE" w:rsidRPr="00892117">
        <w:rPr>
          <w:rFonts w:ascii="Times New Roman" w:hAnsi="Times New Roman" w:cs="Times New Roman"/>
          <w:sz w:val="26"/>
          <w:szCs w:val="26"/>
        </w:rPr>
        <w:t>0</w:t>
      </w:r>
      <w:r w:rsidRPr="00892117">
        <w:rPr>
          <w:rFonts w:ascii="Times New Roman" w:hAnsi="Times New Roman" w:cs="Times New Roman"/>
          <w:sz w:val="26"/>
          <w:szCs w:val="26"/>
        </w:rPr>
        <w:t>. Временный перевод на дистанционную работу осуществляется на основании локального нормативного акта работодателя, принятого с учетом мнения выборного органа первичной профсоюзной организации либо по согласованию с ним.</w:t>
      </w:r>
    </w:p>
    <w:p w14:paraId="36ADF1C9" w14:textId="0D856254" w:rsidR="00327773" w:rsidRPr="00892117" w:rsidRDefault="009828AE"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4.6.21</w:t>
      </w:r>
      <w:r w:rsidR="00327773" w:rsidRPr="00892117">
        <w:rPr>
          <w:rFonts w:ascii="Times New Roman" w:hAnsi="Times New Roman" w:cs="Times New Roman"/>
          <w:sz w:val="26"/>
          <w:szCs w:val="26"/>
        </w:rPr>
        <w:t>. По заявлению работника условия осуществления им временной дистанционной работы могут быть определены в дополнительном соглашении к трудовому договору с учетом норм ТК РФ.</w:t>
      </w:r>
    </w:p>
    <w:p w14:paraId="4A217B85" w14:textId="684C8474" w:rsidR="00327773" w:rsidRPr="00892117" w:rsidRDefault="009828AE"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4.6.22</w:t>
      </w:r>
      <w:r w:rsidR="00327773" w:rsidRPr="00892117">
        <w:rPr>
          <w:rFonts w:ascii="Times New Roman" w:hAnsi="Times New Roman" w:cs="Times New Roman"/>
          <w:sz w:val="26"/>
          <w:szCs w:val="26"/>
        </w:rPr>
        <w:t>. К педагогическим и иным работникам организаций, осуществляющих образовательную деятельность, не должна применяться часть седьмая статьи 312.9 ТК РФ, относящая ко времени простоя по причинам, не зависящим от работодателя и работника, с оплатой согла</w:t>
      </w:r>
      <w:r w:rsidR="006C3196" w:rsidRPr="00892117">
        <w:rPr>
          <w:rFonts w:ascii="Times New Roman" w:hAnsi="Times New Roman" w:cs="Times New Roman"/>
          <w:sz w:val="26"/>
          <w:szCs w:val="26"/>
        </w:rPr>
        <w:t>сно положениям статьи 157 ТК РФ</w:t>
      </w:r>
      <w:r w:rsidR="00327773" w:rsidRPr="00892117">
        <w:rPr>
          <w:rFonts w:ascii="Times New Roman" w:hAnsi="Times New Roman" w:cs="Times New Roman"/>
          <w:sz w:val="26"/>
          <w:szCs w:val="26"/>
        </w:rPr>
        <w:t xml:space="preserve"> время, когда работник не выполняет непосредственно свою трудовую функцию,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w:t>
      </w:r>
    </w:p>
    <w:p w14:paraId="018C6C72" w14:textId="5593DC8A"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Регулирование режима рабочего времени и оплаты труда педагогических работников в периоды, связанные с наступлением санитарно-эпидемиологических, климатических и других оснований, приводящих в том числе к переводу работников на дистанционный режим работы, осуществляется в соответствии с положениями приказа Министерства образования и науки РФ от 11 мая 2016 г. № 536.</w:t>
      </w:r>
    </w:p>
    <w:p w14:paraId="0328FDB3"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4.7. Работодатели:</w:t>
      </w:r>
    </w:p>
    <w:p w14:paraId="56997CEA"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4.7.1. Предусматривают в коллективных договорах меры по материальной поддержке семей, оказавшихся в трудной жизненной ситуации, беременных женщин и других категорий работников, а также в случае рождения ребенка и смерти близкого родственника.</w:t>
      </w:r>
    </w:p>
    <w:p w14:paraId="595A0DE2"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4.7.2. Принимают меры по оборудованию рабочих мест в соответствии со стандартами безопасности; подбору и расстановке работников в соответствии с требованиями к уровню квалификации; нормированию труда, обеспечивающему эффективное использование рабочего времени, умственных и физических сил работника; социальному и экономическому стимулированию работников для обеспечения восстановления сил, здоровья и профессионального развития.</w:t>
      </w:r>
    </w:p>
    <w:p w14:paraId="6ED385C5" w14:textId="00560EBE"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4.7.3. Развивают партнерские связи с организациями и предприятиями, </w:t>
      </w:r>
      <w:r w:rsidRPr="00892117">
        <w:rPr>
          <w:rFonts w:ascii="Times New Roman" w:hAnsi="Times New Roman" w:cs="Times New Roman"/>
          <w:sz w:val="26"/>
          <w:szCs w:val="26"/>
        </w:rPr>
        <w:lastRenderedPageBreak/>
        <w:t xml:space="preserve">предполагаемыми для использования в качестве площадок для проведения производственных практик и демонстрационных экзаменов обучающихся, стажировок работников. Организуют прохождение производственной практики обучающихся, стажировок работников обучающимися профессиональных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на предприятиях единого профиля с образовательными программами, реализуемыми профессиональными организациями.</w:t>
      </w:r>
    </w:p>
    <w:p w14:paraId="43BFBB45" w14:textId="2222F6FE"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4.7.4. Содействуют участию предприятий в укреплении материально-технической базы профессиональных</w:t>
      </w:r>
      <w:r w:rsidR="006C3196" w:rsidRPr="00892117">
        <w:rPr>
          <w:rFonts w:ascii="Times New Roman" w:hAnsi="Times New Roman" w:cs="Times New Roman"/>
          <w:sz w:val="26"/>
          <w:szCs w:val="26"/>
        </w:rPr>
        <w:t xml:space="preserve"> образовательных </w:t>
      </w:r>
      <w:r w:rsidR="0061562C" w:rsidRPr="00892117">
        <w:rPr>
          <w:rFonts w:ascii="Times New Roman" w:hAnsi="Times New Roman" w:cs="Times New Roman"/>
          <w:sz w:val="26"/>
          <w:szCs w:val="26"/>
        </w:rPr>
        <w:t>о</w:t>
      </w:r>
      <w:r w:rsidRPr="00892117">
        <w:rPr>
          <w:rFonts w:ascii="Times New Roman" w:hAnsi="Times New Roman" w:cs="Times New Roman"/>
          <w:sz w:val="26"/>
          <w:szCs w:val="26"/>
        </w:rPr>
        <w:t>рганизаций и подготовке рабочих кадров и специалистов для высокотехнологичных производств.</w:t>
      </w:r>
    </w:p>
    <w:p w14:paraId="2D8024B4" w14:textId="2F820CE0"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4.7.5. </w:t>
      </w:r>
      <w:r w:rsidR="006C3196" w:rsidRPr="00892117">
        <w:rPr>
          <w:rFonts w:ascii="Times New Roman" w:hAnsi="Times New Roman" w:cs="Times New Roman"/>
          <w:sz w:val="26"/>
          <w:szCs w:val="26"/>
        </w:rPr>
        <w:t>Могут п</w:t>
      </w:r>
      <w:r w:rsidRPr="00892117">
        <w:rPr>
          <w:rFonts w:ascii="Times New Roman" w:hAnsi="Times New Roman" w:cs="Times New Roman"/>
          <w:sz w:val="26"/>
          <w:szCs w:val="26"/>
        </w:rPr>
        <w:t>редусматрива</w:t>
      </w:r>
      <w:r w:rsidR="006C3196" w:rsidRPr="00892117">
        <w:rPr>
          <w:rFonts w:ascii="Times New Roman" w:hAnsi="Times New Roman" w:cs="Times New Roman"/>
          <w:sz w:val="26"/>
          <w:szCs w:val="26"/>
        </w:rPr>
        <w:t>ть</w:t>
      </w:r>
      <w:r w:rsidRPr="00892117">
        <w:rPr>
          <w:rFonts w:ascii="Times New Roman" w:hAnsi="Times New Roman" w:cs="Times New Roman"/>
          <w:sz w:val="26"/>
          <w:szCs w:val="26"/>
        </w:rPr>
        <w:t xml:space="preserve"> в коллективных договорах для выпускников профессиональных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впервые принятых на работу по специальности, гарантии от увольнения в связи с сокращением численности или штата работников </w:t>
      </w:r>
      <w:r w:rsidR="0061562C"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в первые три года работы после окончания обучения.</w:t>
      </w:r>
    </w:p>
    <w:p w14:paraId="280CD0AE" w14:textId="56B1DBEB"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4.7.6. Информируют Профсоюз и (или) соответствующие профсоюзные организации не менее чем за 3 месяца о решениях, влекущих возможные массовые увольнения работников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их числе, категориях и сроках проведения мероприятий по высвобождению работников.</w:t>
      </w:r>
    </w:p>
    <w:p w14:paraId="0EAE5B09"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При этом увольнение считается массовым в следующих случаях:</w:t>
      </w:r>
    </w:p>
    <w:p w14:paraId="51E7281C" w14:textId="3E7E5881"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ликвидация </w:t>
      </w:r>
      <w:r w:rsidR="0061562C"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с численностью работников 15 и более человек;</w:t>
      </w:r>
    </w:p>
    <w:p w14:paraId="2BFA8AB9"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увольнение 10 и более процентов списочного состава работников в течение 90 календарных дней.</w:t>
      </w:r>
    </w:p>
    <w:p w14:paraId="45A898CC"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4.7.7. При рассмотрении вопросов целесообразности привлечения и использования иностранной рабочей силы руководствуются принципом соблюдения приоритетного порядка трудоустройства граждан РФ и учитывают наличие региональных трудовых ресурсов соответствующих профессий.</w:t>
      </w:r>
    </w:p>
    <w:p w14:paraId="6FFAAFC9"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4.8. Стороны принимают меры по:</w:t>
      </w:r>
    </w:p>
    <w:p w14:paraId="7F369E83"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4.8.1. Недопущению:</w:t>
      </w:r>
    </w:p>
    <w:p w14:paraId="6D6C0864"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массового увольнения работников;</w:t>
      </w:r>
    </w:p>
    <w:p w14:paraId="648AC775" w14:textId="6BD4E49C"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экономически и социально необоснованного сокращения работников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нарушения правовых гарантий работников при сокращении штатов, реорганизации и ликвидации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w:t>
      </w:r>
    </w:p>
    <w:p w14:paraId="3B12B955"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одновременного увольнения работников - членов одной семьи при сокращении численности или штата работников;</w:t>
      </w:r>
    </w:p>
    <w:p w14:paraId="585CC5F3"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прекращения работодателями трудовых договоров с педагогическими работниками по пункту 11 части первой статьи 77 ТК РФ (нарушение правил заключения трудового договора, если это нарушение исключает возможность продолжения работы), заключенных до установления образовательного ценза педагогических работников;</w:t>
      </w:r>
    </w:p>
    <w:p w14:paraId="7A22CD78"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требования от работника выполнения работы, не обусловленной трудовым договором, должностной инструкцией или правилами внутреннего трудового распорядка.</w:t>
      </w:r>
    </w:p>
    <w:p w14:paraId="24317EC3"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4.8.2. Минимальному высвобождению работников за счет опережающего переобучения работников, введения режима неполного рабочего времени и других защитных мер, предусмотренных законодательством.</w:t>
      </w:r>
    </w:p>
    <w:p w14:paraId="19D8D695"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4.8.3. Проведению анализа, прогнозированию и учету численности работников, подлежащих увольнению. Предоставляют в органы занятости, профсоюзные органы информацию о наличии вакантных рабочих мест, а также сроках и масштабах </w:t>
      </w:r>
      <w:r w:rsidRPr="00892117">
        <w:rPr>
          <w:rFonts w:ascii="Times New Roman" w:hAnsi="Times New Roman" w:cs="Times New Roman"/>
          <w:sz w:val="26"/>
          <w:szCs w:val="26"/>
        </w:rPr>
        <w:lastRenderedPageBreak/>
        <w:t>возможных массовых увольнений.</w:t>
      </w:r>
    </w:p>
    <w:p w14:paraId="2EACE081"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4.8.4. Информированию в случае угрозы массового увольнения соответствующих профсоюзных органов, органов местного самоуправления муниципальных образований Ивановской области, Комитета по труду, не менее чем за три месяца до начала проведения соответствующих мероприятий и совместном принятии мер, направленных на поддержку увольняемых работников, в том числе путем предоставления одного рабочего дня в течение недели с сохранением средней заработной платы для самостоятельного поиска нового места работы.</w:t>
      </w:r>
    </w:p>
    <w:p w14:paraId="392D8E8E" w14:textId="6E0F998E"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4.8.5. Содействию работникам, желающим повысить квалификацию, в прохождении обучения и приобретении другой профессии за счет средств </w:t>
      </w:r>
      <w:r w:rsidR="0061562C"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w:t>
      </w:r>
    </w:p>
    <w:p w14:paraId="23C2A153"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4.8.6. Сохранению за работником средней заработной платы на весь период обучения при направлении его на профессиональную подготовку, переподготовку и повышение квалификации с отрывом от работы (ст. 187, 196 ТК РФ).</w:t>
      </w:r>
    </w:p>
    <w:p w14:paraId="7CB3A86B"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4.9. Профсоюз:</w:t>
      </w:r>
    </w:p>
    <w:p w14:paraId="135104B7"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4.9.1. Осуществляет общественный контроль за:</w:t>
      </w:r>
    </w:p>
    <w:p w14:paraId="262E8D11"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соблюдением законодательства и иных нормативных правовых актов о труде, охране труда, социальных гарантий в соответствии с законодательством РФ,</w:t>
      </w:r>
    </w:p>
    <w:p w14:paraId="62E67B92"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обеспечением занятости работников образования, приемом и увольнением, предоставлением льгот и компенсаций.</w:t>
      </w:r>
    </w:p>
    <w:p w14:paraId="3F1F8B4C"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4.9.2. Осуществляет контроль за соблюдением работодателями трудового законодательства, в том числе за своевременностью выплаты заработной платы и уплатой страховых взносов в государственные внебюджетные фонды. Правовая инспекция Профсоюза взаимодействует с государственными органами надзора и контроля.</w:t>
      </w:r>
    </w:p>
    <w:p w14:paraId="382FB4BB"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4.9.3. Организует и проводит обучение профсоюзного актива по вопросам трудового законодательства, охраны труда.</w:t>
      </w:r>
    </w:p>
    <w:p w14:paraId="193546C6"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4.9.4. Контролирует предоставление работникам основных ежегодных, дополнительных, учебных и других отпусков и их своевременную оплату.</w:t>
      </w:r>
    </w:p>
    <w:p w14:paraId="2BE8CF6E"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4.9.5. Обеспечивает оказание бесплатной методической и практической помощи членам Профсоюза по вопросам социально-трудовых отношений, отстаивает их интересы при обращении в досудебные и судебные инстанции.</w:t>
      </w:r>
    </w:p>
    <w:p w14:paraId="1D6A7CF7"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4.9.6. Предоставляет консультационную и правовую помощь профсоюзным организациям, членам Профсоюза, подлежащим увольнению по инициативе работодателя, по вопросам защиты прав работников в сфере труда и занятости, в том числе назначения досрочных страховых пенсий, государственных социальных пособий.</w:t>
      </w:r>
    </w:p>
    <w:p w14:paraId="1948C695" w14:textId="125BE385"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4.10. Стороны в рамках настоящего Соглашения принимают на себя обязательство в пределах своей компетенции содействовать выявлению, устранению и предупреждению нарушений законодательства РФ в сфере образования, в том числе прав работников и обучающихся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осуществляющих образовательную деятельность.</w:t>
      </w:r>
    </w:p>
    <w:p w14:paraId="17F6F41C"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4.11. Стороны осуществляют взаимодействие путем:</w:t>
      </w:r>
    </w:p>
    <w:p w14:paraId="77FF8F90"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участия в совместных семинарах, совещаниях, иных мероприятиях по вопросам совершенствования и развития правового регулирования образовательной деятельности;</w:t>
      </w:r>
    </w:p>
    <w:p w14:paraId="22338CC3"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участия в проведении мониторинга нарушений законодательства РФ в сфере образования, а также причин и условий возникновения таких нарушений.</w:t>
      </w:r>
    </w:p>
    <w:p w14:paraId="2EABDBA6" w14:textId="77777777" w:rsidR="008A2EF5"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4.12. Стороны рекомендуют работодателям </w:t>
      </w:r>
      <w:r w:rsidR="008A2EF5" w:rsidRPr="00892117">
        <w:rPr>
          <w:rFonts w:ascii="Times New Roman" w:hAnsi="Times New Roman" w:cs="Times New Roman"/>
          <w:sz w:val="26"/>
          <w:szCs w:val="26"/>
        </w:rPr>
        <w:t xml:space="preserve">в коллективных договорах </w:t>
      </w:r>
      <w:r w:rsidR="008A2EF5" w:rsidRPr="00892117">
        <w:rPr>
          <w:rFonts w:ascii="Times New Roman" w:hAnsi="Times New Roman" w:cs="Times New Roman"/>
          <w:sz w:val="26"/>
          <w:szCs w:val="26"/>
        </w:rPr>
        <w:lastRenderedPageBreak/>
        <w:t>предусматривать следующие положения о договоренности сторон социального партнерства:</w:t>
      </w:r>
    </w:p>
    <w:p w14:paraId="12163BBC"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4.12.1. В целях профилактики составления и заполнения педагогическими работниками, в том числе отнесенными к профессорско-преподавательскому составу, избыточной документации:</w:t>
      </w:r>
    </w:p>
    <w:p w14:paraId="79FE5942"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 Определять конкретные должностные обязанности педагогических работников, связанные с составлением и заполнением ими документации, в трудовых договорах;</w:t>
      </w:r>
    </w:p>
    <w:p w14:paraId="2DB3417F"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2.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 осуществляющими классное руководство, руководствоваться следующими рекомендациями и разъяснениями Минобрнауки России и Профсоюза:</w:t>
      </w:r>
    </w:p>
    <w:p w14:paraId="50E47D2D"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рекомендациями по сокращению и устранению избыточной отчетности учителей  и </w:t>
      </w:r>
      <w:r w:rsidRPr="00892117">
        <w:rPr>
          <w:rFonts w:ascii="Times New Roman" w:hAnsi="Times New Roman" w:cs="Times New Roman"/>
          <w:color w:val="000000"/>
          <w:sz w:val="26"/>
          <w:szCs w:val="26"/>
        </w:rPr>
        <w:t>инструкцией</w:t>
      </w:r>
      <w:r w:rsidRPr="00892117">
        <w:rPr>
          <w:rFonts w:ascii="Times New Roman" w:hAnsi="Times New Roman" w:cs="Times New Roman"/>
          <w:sz w:val="26"/>
          <w:szCs w:val="26"/>
        </w:rPr>
        <w:t xml:space="preserve"> для реализации региональных мероприятий по сокращению и (или) отмене отчетности учителей (письмо Минобрнауки России и Профсоюза от 16.05.2016 № НТ-664/08, направленное в адрес руководителей органов исполнительной власти субъектов РФ, осуществляющих государственное управление в сфере образования, руководителей органов исполнительной власти субъектов РФ, осуществляющих переданные РФ полномочия в сфере образования, руководителей региональных (межрегиональных) организаций Профсоюза и руководителей организаций, реализующих программы начального, основного и среднего общего образования);</w:t>
      </w:r>
    </w:p>
    <w:p w14:paraId="68A31198"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дополнительными разъяснениями по сокращению и устранению избыточной отчетности учителей (письмо Профсоюза от 7.07.2016 № 323) (приложение к письму Департамента государственной политики в сфере общего образования Минобрнауки России от 21.03.2017 № 08-554 «О принятии мер по устранению отчетности», направленному в адрес руководителей органов исполнительной власти субъектов РФ, осуществляющих государственное управление в сфере образования);</w:t>
      </w:r>
    </w:p>
    <w:p w14:paraId="52E6E3C9"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разъяснениями по устранению избыточной отчетности воспитателей и педагогов дополнительного образования детей (письмо Минобрнауки России и Профсоюза от 11.04.2018 № ИП-234/09/189, направленное в адрес органов исполнительной власти субъектов РФ, осуществляющих государственное управление в сфере образования, и региональных (межрегиональных) организаций Профсоюза).</w:t>
      </w:r>
    </w:p>
    <w:p w14:paraId="7EBD819D"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4.12.2. Предусматривать в коллективных договорах следующие положения:</w:t>
      </w:r>
    </w:p>
    <w:p w14:paraId="47225DF2"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 В конкретные должностные обязанности учителей, связанные с составлением и заполнением ими документации, могут входить:</w:t>
      </w:r>
    </w:p>
    <w:p w14:paraId="0C7AD4C6"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 участие в разработке рабочих программ предметов, курсов, дисциплин (модулей);</w:t>
      </w:r>
    </w:p>
    <w:p w14:paraId="5F416AD2"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2) ведение журнала и дневников обучающихся в электронной форме;</w:t>
      </w:r>
    </w:p>
    <w:p w14:paraId="6BABF1A6"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2. В конкретные должностные обязанности воспитателей, связанные с составлением и заполнением ими документации, могут входить:</w:t>
      </w:r>
    </w:p>
    <w:p w14:paraId="3E6254B5"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 участие в разработке части образовательной программы дошкольного образования, формируемой участниками образовательных отношений;</w:t>
      </w:r>
    </w:p>
    <w:p w14:paraId="5D5870B4"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2) ведение журнала педагогической диагностики (мониторинга);</w:t>
      </w:r>
    </w:p>
    <w:p w14:paraId="24E89823"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 В конкретные должностные обязанности педагогов дополнительного образования, связанные с составлением и заполнением ими документации, могут входить:</w:t>
      </w:r>
    </w:p>
    <w:p w14:paraId="0A213C07"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 участие в составлении программы учебных занятий;</w:t>
      </w:r>
    </w:p>
    <w:p w14:paraId="38088CB2"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lastRenderedPageBreak/>
        <w:t>2) составление планов учебных занятий;</w:t>
      </w:r>
    </w:p>
    <w:p w14:paraId="3B0A4C53"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3) ведение журнала в электронной форме;</w:t>
      </w:r>
    </w:p>
    <w:p w14:paraId="151EE6D2"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 В конкретные должностные обязанности педагогических работников, осуществляющих классное руководство, связанные с составлением и заполнением ими документации, могут входить:</w:t>
      </w:r>
    </w:p>
    <w:p w14:paraId="5D89B185"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 ведение классного журнала;</w:t>
      </w:r>
    </w:p>
    <w:p w14:paraId="066C341B"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2) составление плана работы классного руководителя;</w:t>
      </w:r>
    </w:p>
    <w:p w14:paraId="00179BCC"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 Локальные нормативные акты об образовательной и (или) рабочей программе, о журнале и дневниках обучающихся, о классном руководстве и иные документы, связанные с составлением и заполнением педагогическими работниками документации, принимаются по согласованию с выборными органами первичных профсоюзных организаций.</w:t>
      </w:r>
    </w:p>
    <w:p w14:paraId="24C08620"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4.12.3. При выполнении работы педагогическими работниками, временно переведёнными на дистанционный режим по инициативе работодателя, работодатель обеспечивает необходимыми для выполнения этим работником трудовой функции дистанционно оборудованием, программно-техническими средствами информационных технологий, средствами защиты информации и иных средств, каналами связи и иными средствами.</w:t>
      </w:r>
    </w:p>
    <w:p w14:paraId="08E64921"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При применении электронного обучения и дистанционных образовательных технологий в случаях карантина, эпидемий, по иным санитарно-эпидемиологическим и чрезвычайным обстоятельствам, а также при замещении временно отсутствующего работника, вызванном чрезвычайными обстоятельствами, и в любых исключительных случаях, ставящих под угрозу жизнь или нормальные жизненные условия всего населения или его части, работодатель заключает дополнительное соглашение к трудовому договору с работником об изменении определенных сторонами условий трудового договора.</w:t>
      </w:r>
    </w:p>
    <w:p w14:paraId="05902D64" w14:textId="77777777" w:rsidR="00327773" w:rsidRPr="00892117" w:rsidRDefault="00327773"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При использовании работником личного имущества с согласия или ведома работодателя и в его интересах работнику выплачивается компенсация за износ (амортизацию) личного оборудования, а также возмещаются расходы, связанные с использованием программно-технических средств, средств защиты информации, других технических средств и материалов, принадлежащих работнику. Размер возмещения расходов определяется дополнительным соглашением к трудовому договору.</w:t>
      </w:r>
    </w:p>
    <w:p w14:paraId="072A03DD" w14:textId="77777777" w:rsidR="00327773" w:rsidRPr="00892117" w:rsidRDefault="00327773" w:rsidP="00A35D93">
      <w:pPr>
        <w:spacing w:after="0"/>
        <w:ind w:firstLine="709"/>
        <w:jc w:val="both"/>
        <w:rPr>
          <w:rFonts w:ascii="Times New Roman" w:hAnsi="Times New Roman"/>
          <w:sz w:val="26"/>
          <w:szCs w:val="26"/>
        </w:rPr>
      </w:pPr>
      <w:r w:rsidRPr="00892117">
        <w:rPr>
          <w:rFonts w:ascii="Times New Roman" w:hAnsi="Times New Roman"/>
          <w:sz w:val="26"/>
          <w:szCs w:val="26"/>
        </w:rPr>
        <w:t>Порядок, срок и размер возмещения расходов определяются коллективным договором, локальным нормативным актом, принятым с учетом мнения (по согласованию) выборного органа первичной профсоюзной организации, трудовым договором, дополнительным соглашением к трудовому договору.</w:t>
      </w:r>
    </w:p>
    <w:p w14:paraId="71E2E10A" w14:textId="77777777" w:rsidR="00327773" w:rsidRPr="00892117" w:rsidRDefault="00327773" w:rsidP="00A35D93">
      <w:pPr>
        <w:spacing w:after="0"/>
        <w:ind w:firstLine="709"/>
        <w:rPr>
          <w:rFonts w:ascii="Times New Roman" w:hAnsi="Times New Roman"/>
          <w:sz w:val="26"/>
          <w:szCs w:val="26"/>
        </w:rPr>
      </w:pPr>
    </w:p>
    <w:p w14:paraId="27E03FD6" w14:textId="77777777" w:rsidR="008A2EF5" w:rsidRPr="00892117" w:rsidRDefault="008A2EF5" w:rsidP="00A35D93">
      <w:pPr>
        <w:pStyle w:val="ConsPlusTitle"/>
        <w:ind w:firstLine="709"/>
        <w:jc w:val="center"/>
        <w:outlineLvl w:val="0"/>
        <w:rPr>
          <w:rFonts w:ascii="Times New Roman" w:hAnsi="Times New Roman" w:cs="Times New Roman"/>
          <w:sz w:val="26"/>
          <w:szCs w:val="26"/>
        </w:rPr>
      </w:pPr>
      <w:r w:rsidRPr="00892117">
        <w:rPr>
          <w:rFonts w:ascii="Times New Roman" w:hAnsi="Times New Roman" w:cs="Times New Roman"/>
          <w:sz w:val="26"/>
          <w:szCs w:val="26"/>
        </w:rPr>
        <w:t>V. Оплата труда и нормы труда</w:t>
      </w:r>
    </w:p>
    <w:p w14:paraId="60FDAA50" w14:textId="77777777" w:rsidR="008A2EF5" w:rsidRPr="00892117" w:rsidRDefault="008A2EF5" w:rsidP="00A35D93">
      <w:pPr>
        <w:pStyle w:val="ConsPlusNormal"/>
        <w:ind w:firstLine="709"/>
        <w:jc w:val="both"/>
        <w:rPr>
          <w:rFonts w:ascii="Times New Roman" w:hAnsi="Times New Roman" w:cs="Times New Roman"/>
          <w:sz w:val="26"/>
          <w:szCs w:val="26"/>
        </w:rPr>
      </w:pPr>
    </w:p>
    <w:p w14:paraId="7E7BBA64" w14:textId="12D8F7C1"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5.1. Стороны совместно способствуют дальнейшему совершенствованию условий труда и системы оплаты труда работников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w:t>
      </w:r>
    </w:p>
    <w:p w14:paraId="6BAA8DC7" w14:textId="7DC5429C"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5.2. При регулировании вопросов оплаты труда работников </w:t>
      </w:r>
      <w:r w:rsidR="0061562C" w:rsidRPr="00892117">
        <w:rPr>
          <w:rFonts w:ascii="Times New Roman" w:hAnsi="Times New Roman"/>
          <w:sz w:val="26"/>
          <w:szCs w:val="26"/>
        </w:rPr>
        <w:t>образовательных организаций</w:t>
      </w:r>
      <w:r w:rsidR="0061562C" w:rsidRPr="00892117">
        <w:rPr>
          <w:rFonts w:ascii="Times New Roman" w:hAnsi="Times New Roman" w:cs="Times New Roman"/>
          <w:sz w:val="26"/>
          <w:szCs w:val="26"/>
        </w:rPr>
        <w:t xml:space="preserve"> </w:t>
      </w:r>
      <w:r w:rsidRPr="00892117">
        <w:rPr>
          <w:rFonts w:ascii="Times New Roman" w:hAnsi="Times New Roman" w:cs="Times New Roman"/>
          <w:sz w:val="26"/>
          <w:szCs w:val="26"/>
        </w:rPr>
        <w:t>Стороны:</w:t>
      </w:r>
    </w:p>
    <w:p w14:paraId="090E0A73"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5.2.1. Исходят из того, что системы оплаты труда работников устанавливаются отраслевыми соглашениями, коллективными договорами, локальными нормативными актами в соответствии с федеральными и областными законами и иными нормативными актами РФ и Ивановской области с учетом:</w:t>
      </w:r>
    </w:p>
    <w:p w14:paraId="7AB39AB1"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lastRenderedPageBreak/>
        <w:t>Методических рекомендаций по формированию системы оплаты труда работников общеобразовательных организаций (письмо Минобрнауки России от 29 декабря 2017 г. № 1992/02) с учетом приложения № 2 к Соглашению;</w:t>
      </w:r>
    </w:p>
    <w:p w14:paraId="57426BFD"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ежегодно решением Российской трехсторонней комиссии по регулированию социально-трудовых отношений;</w:t>
      </w:r>
    </w:p>
    <w:p w14:paraId="2A35B422"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правовых позиций Конституционного Суда РФ, изложенных в постановлениях от 28.06.2018 № 26-п, от 11.04.2019 № 17-П и от 16.12.2019 № 40-П;</w:t>
      </w:r>
    </w:p>
    <w:p w14:paraId="694C536B" w14:textId="77777777" w:rsidR="008A2EF5" w:rsidRPr="00892117" w:rsidRDefault="008A2EF5" w:rsidP="00A35D93">
      <w:pPr>
        <w:pStyle w:val="ConsPlusNormal"/>
        <w:ind w:firstLine="709"/>
        <w:jc w:val="both"/>
        <w:rPr>
          <w:rFonts w:ascii="Times New Roman" w:hAnsi="Times New Roman" w:cs="Times New Roman"/>
          <w:sz w:val="26"/>
          <w:szCs w:val="26"/>
          <w:shd w:val="clear" w:color="auto" w:fill="FFFFFF"/>
        </w:rPr>
      </w:pPr>
      <w:r w:rsidRPr="00892117">
        <w:rPr>
          <w:rFonts w:ascii="Times New Roman" w:hAnsi="Times New Roman" w:cs="Times New Roman"/>
          <w:sz w:val="26"/>
          <w:szCs w:val="26"/>
          <w:shd w:val="clear" w:color="auto" w:fill="FFFFFF"/>
        </w:rPr>
        <w:t>Типового положения о системе оплаты труда работников государственных образовательных учреждений Ивановской области и иных государственных учреждений Ивановской области (кроме государственных учреждений дополнительного профессионального образования Ивановской области), подведомственных Департаменту образования Ивановской области, утверждённого постановлением Правительства Ивановской области от 31.12.2008 № 371-п «О системе оплаты труда работников государственных учреждений Ивановской области, подведомственных Департаменту образования Ивановской области»;</w:t>
      </w:r>
    </w:p>
    <w:p w14:paraId="31C81865"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размера минимальной заработной платы в Ивановской области, установленного Региональным соглашением о минимальной заработной плате в Ивановской области на соответствующий период.</w:t>
      </w:r>
    </w:p>
    <w:p w14:paraId="645C9B0E"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5.2.2. Рекомендуют регулирование вопросов оплаты труда работников государственных (муниципальных) организаций, содержащихся в Соглашении, предусматривать в территориальных соглашениях, коллективных договорах.</w:t>
      </w:r>
    </w:p>
    <w:p w14:paraId="4FB5430C"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5.2.3. Признают необходимость:</w:t>
      </w:r>
    </w:p>
    <w:p w14:paraId="77DA10D4" w14:textId="045763C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разработки и внедрения на локальном уровне условий оплаты труда, включающих четкие, понятные критерии и показатели качества и количества эффективности деятельности работника, связанные с показателями эффективности деятельности государственной (муниципальной) </w:t>
      </w:r>
      <w:r w:rsidR="0061562C"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в целом, а также качеством оказываемых им государственных (муниципальных) услуг;</w:t>
      </w:r>
    </w:p>
    <w:p w14:paraId="03C47D52" w14:textId="1E43D305"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конкретизации в положении об оплате труда и иных локальных нормативных актах </w:t>
      </w:r>
      <w:r w:rsidR="0061562C"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устанавливающих порядок и условия оплаты труда, размеров окладов (должностных окладов) и ставок заработной платы.</w:t>
      </w:r>
    </w:p>
    <w:p w14:paraId="24086046"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5.3. Работодатели с участием и учетом мнения выборного органа первичной профсоюзной организации:</w:t>
      </w:r>
    </w:p>
    <w:p w14:paraId="70621AB8" w14:textId="4CC2852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5.3.1. Разрабатывают и утверждают положение об оплате труда работников </w:t>
      </w:r>
      <w:r w:rsidR="0061562C"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утверждаемое в порядке, установленном трудовым законодательством и являющееся приложением к коллективному договору.</w:t>
      </w:r>
    </w:p>
    <w:p w14:paraId="7EA7F502" w14:textId="56866862"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5.3.2. Предусматривают в положении об оплате труда работников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регулирование вопросов оплаты труда, в том числе размеры окладов (должностных окладов), а также размеры выплат компенсационного и стимулирующего характера, с учетом:</w:t>
      </w:r>
    </w:p>
    <w:p w14:paraId="0C6F4AC9"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5.3.2.1.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14:paraId="2494BAA4"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5.3.2.2.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14:paraId="78C8F333"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5.3.2.3. Формирования размеров окладов (должностных окладов), ставок заработной платы на основе квалификационных уровней профессиональных </w:t>
      </w:r>
      <w:r w:rsidRPr="00892117">
        <w:rPr>
          <w:rFonts w:ascii="Times New Roman" w:hAnsi="Times New Roman" w:cs="Times New Roman"/>
          <w:sz w:val="26"/>
          <w:szCs w:val="26"/>
        </w:rPr>
        <w:lastRenderedPageBreak/>
        <w:t>квалификационных групп.</w:t>
      </w:r>
    </w:p>
    <w:p w14:paraId="5026F29F" w14:textId="56C5ABFB"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5.3.2.4. Формирования конкретных размеров окладов (должностных окладов), ставок заработной платы по одноименным должностям работников (профессиям рабочих), включенным в один и тот же квалификационный уровень профессиональной квалификационной группы, не допуская установление различных размеров окладов (должностных окладов), ставок заработной платы, за исключением должностей педагогических работников, относящихся к профессорско-преподавательскому составу, и научных работников, по должностям которых возможно наличие дифференциации окладов в зависимости от наличия ученых степеней и званий.</w:t>
      </w:r>
    </w:p>
    <w:p w14:paraId="0136AAC9" w14:textId="7863A89A"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5.3.2.5. Формирования месячной заработной платы работника, полностью отработавшего за этот период норму рабочего времени и выполнившего нормы труда (трудовые обязанности), которая не может быть ниже минимального размера оплаты труда, установленного в соответствии со статьей 133 ТК РФ.</w:t>
      </w:r>
    </w:p>
    <w:p w14:paraId="29429F83" w14:textId="73363FB2"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5.3.2.6. </w:t>
      </w:r>
      <w:r w:rsidR="002540BC" w:rsidRPr="00892117">
        <w:rPr>
          <w:rFonts w:ascii="Times New Roman" w:hAnsi="Times New Roman" w:cs="Times New Roman"/>
          <w:sz w:val="26"/>
          <w:szCs w:val="26"/>
        </w:rPr>
        <w:t>Д</w:t>
      </w:r>
      <w:r w:rsidRPr="00892117">
        <w:rPr>
          <w:rFonts w:ascii="Times New Roman" w:hAnsi="Times New Roman" w:cs="Times New Roman"/>
          <w:sz w:val="26"/>
          <w:szCs w:val="26"/>
        </w:rPr>
        <w:t>ифференциации в размерах оплаты труда педагогических работников, имеющих квалификационные категории, установленные по результатам аттестации, путем применения повышающих коэффициентов к заработной плате, исчисленной с учетом фактического объема педагогической (преподавательской) работы.</w:t>
      </w:r>
    </w:p>
    <w:p w14:paraId="7BEE2ACC" w14:textId="4CD69CD5"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5.3.2.7. Перераспределения средств, предназначенных на оплату труда в </w:t>
      </w:r>
      <w:r w:rsidR="00892117" w:rsidRPr="00892117">
        <w:rPr>
          <w:rFonts w:ascii="Times New Roman" w:hAnsi="Times New Roman" w:cs="Times New Roman"/>
          <w:sz w:val="26"/>
          <w:szCs w:val="26"/>
        </w:rPr>
        <w:t>организациях с тем, чтобы</w:t>
      </w:r>
      <w:r w:rsidRPr="00892117">
        <w:rPr>
          <w:rFonts w:ascii="Times New Roman" w:hAnsi="Times New Roman" w:cs="Times New Roman"/>
          <w:sz w:val="26"/>
          <w:szCs w:val="26"/>
        </w:rPr>
        <w:t xml:space="preserve"> на установление размеров окладов (должностных окладов), ставок заработной платы работников направлялось не менее 70 процентов фонда оплаты труда организации.</w:t>
      </w:r>
    </w:p>
    <w:p w14:paraId="67B5A412" w14:textId="61497D56"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5.3.2.</w:t>
      </w:r>
      <w:r w:rsidR="00373416" w:rsidRPr="00892117">
        <w:rPr>
          <w:rFonts w:ascii="Times New Roman" w:hAnsi="Times New Roman" w:cs="Times New Roman"/>
          <w:sz w:val="26"/>
          <w:szCs w:val="26"/>
        </w:rPr>
        <w:t>8</w:t>
      </w:r>
      <w:r w:rsidRPr="00892117">
        <w:rPr>
          <w:rFonts w:ascii="Times New Roman" w:hAnsi="Times New Roman" w:cs="Times New Roman"/>
          <w:sz w:val="26"/>
          <w:szCs w:val="26"/>
        </w:rPr>
        <w:t xml:space="preserve">. Обеспечения повышения уровня реального содержания заработной платы работников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r w:rsidR="008A6740" w:rsidRPr="00892117">
        <w:rPr>
          <w:rFonts w:ascii="Times New Roman" w:hAnsi="Times New Roman" w:cs="Times New Roman"/>
          <w:sz w:val="26"/>
          <w:szCs w:val="26"/>
        </w:rPr>
        <w:t>.</w:t>
      </w:r>
    </w:p>
    <w:p w14:paraId="3E643CDA" w14:textId="31928A54"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5.3.2.</w:t>
      </w:r>
      <w:r w:rsidR="00373416" w:rsidRPr="00892117">
        <w:rPr>
          <w:rFonts w:ascii="Times New Roman" w:hAnsi="Times New Roman" w:cs="Times New Roman"/>
          <w:sz w:val="26"/>
          <w:szCs w:val="26"/>
        </w:rPr>
        <w:t>9</w:t>
      </w:r>
      <w:r w:rsidRPr="00892117">
        <w:rPr>
          <w:rFonts w:ascii="Times New Roman" w:hAnsi="Times New Roman" w:cs="Times New Roman"/>
          <w:sz w:val="26"/>
          <w:szCs w:val="26"/>
        </w:rPr>
        <w:t>. Определения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r w:rsidR="008A6740" w:rsidRPr="00892117">
        <w:rPr>
          <w:rFonts w:ascii="Times New Roman" w:hAnsi="Times New Roman" w:cs="Times New Roman"/>
          <w:sz w:val="26"/>
          <w:szCs w:val="26"/>
        </w:rPr>
        <w:t>.</w:t>
      </w:r>
    </w:p>
    <w:p w14:paraId="267F49C5" w14:textId="4BEE3E79"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5.3.2.1</w:t>
      </w:r>
      <w:r w:rsidR="00373416" w:rsidRPr="00892117">
        <w:rPr>
          <w:rFonts w:ascii="Times New Roman" w:hAnsi="Times New Roman" w:cs="Times New Roman"/>
          <w:sz w:val="26"/>
          <w:szCs w:val="26"/>
        </w:rPr>
        <w:t>0</w:t>
      </w:r>
      <w:r w:rsidRPr="00892117">
        <w:rPr>
          <w:rFonts w:ascii="Times New Roman" w:hAnsi="Times New Roman" w:cs="Times New Roman"/>
          <w:sz w:val="26"/>
          <w:szCs w:val="26"/>
        </w:rPr>
        <w:t xml:space="preserve">. Создания условий для оплаты труда работников в зависимости от их личного участия в эффективном функционировании </w:t>
      </w:r>
      <w:r w:rsidR="0061562C" w:rsidRPr="00892117">
        <w:rPr>
          <w:rFonts w:ascii="Times New Roman" w:hAnsi="Times New Roman"/>
          <w:sz w:val="26"/>
          <w:szCs w:val="26"/>
        </w:rPr>
        <w:t>образовательной организации</w:t>
      </w:r>
      <w:r w:rsidR="008A6740" w:rsidRPr="00892117">
        <w:rPr>
          <w:rFonts w:ascii="Times New Roman" w:hAnsi="Times New Roman" w:cs="Times New Roman"/>
          <w:sz w:val="26"/>
          <w:szCs w:val="26"/>
        </w:rPr>
        <w:t>.</w:t>
      </w:r>
    </w:p>
    <w:p w14:paraId="7C3DC47C" w14:textId="5135CFC8"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5.3.2.1</w:t>
      </w:r>
      <w:r w:rsidR="00373416" w:rsidRPr="00892117">
        <w:rPr>
          <w:rFonts w:ascii="Times New Roman" w:hAnsi="Times New Roman" w:cs="Times New Roman"/>
          <w:sz w:val="26"/>
          <w:szCs w:val="26"/>
        </w:rPr>
        <w:t>1</w:t>
      </w:r>
      <w:r w:rsidRPr="00892117">
        <w:rPr>
          <w:rFonts w:ascii="Times New Roman" w:hAnsi="Times New Roman" w:cs="Times New Roman"/>
          <w:sz w:val="26"/>
          <w:szCs w:val="26"/>
        </w:rPr>
        <w:t>. Применения типовых норм труда для однородных работ (межотраслевые, отраслевые и иные нормы труда)</w:t>
      </w:r>
      <w:r w:rsidR="008A6740" w:rsidRPr="00892117">
        <w:rPr>
          <w:rFonts w:ascii="Times New Roman" w:hAnsi="Times New Roman" w:cs="Times New Roman"/>
          <w:sz w:val="26"/>
          <w:szCs w:val="26"/>
        </w:rPr>
        <w:t>.</w:t>
      </w:r>
    </w:p>
    <w:p w14:paraId="68A7B28B" w14:textId="4581CD10"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5.3.2.1</w:t>
      </w:r>
      <w:r w:rsidR="00373416" w:rsidRPr="00892117">
        <w:rPr>
          <w:rFonts w:ascii="Times New Roman" w:hAnsi="Times New Roman" w:cs="Times New Roman"/>
          <w:sz w:val="26"/>
          <w:szCs w:val="26"/>
        </w:rPr>
        <w:t>2</w:t>
      </w:r>
      <w:r w:rsidRPr="00892117">
        <w:rPr>
          <w:rFonts w:ascii="Times New Roman" w:hAnsi="Times New Roman" w:cs="Times New Roman"/>
          <w:sz w:val="26"/>
          <w:szCs w:val="26"/>
        </w:rPr>
        <w:t>.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установленных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w:t>
      </w:r>
      <w:r w:rsidR="008A6740" w:rsidRPr="00892117">
        <w:rPr>
          <w:rFonts w:ascii="Times New Roman" w:hAnsi="Times New Roman" w:cs="Times New Roman"/>
          <w:sz w:val="26"/>
          <w:szCs w:val="26"/>
        </w:rPr>
        <w:t>.</w:t>
      </w:r>
    </w:p>
    <w:p w14:paraId="0479751D" w14:textId="2FC1EDB9"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5.3.2.1</w:t>
      </w:r>
      <w:r w:rsidR="00373416" w:rsidRPr="00892117">
        <w:rPr>
          <w:rFonts w:ascii="Times New Roman" w:hAnsi="Times New Roman" w:cs="Times New Roman"/>
          <w:sz w:val="26"/>
          <w:szCs w:val="26"/>
        </w:rPr>
        <w:t>3</w:t>
      </w:r>
      <w:r w:rsidRPr="00892117">
        <w:rPr>
          <w:rFonts w:ascii="Times New Roman" w:hAnsi="Times New Roman" w:cs="Times New Roman"/>
          <w:sz w:val="26"/>
          <w:szCs w:val="26"/>
        </w:rPr>
        <w:t xml:space="preserve">. Положений, предусмотренных приложением к приказу Минобрнауки России от 11.05.2016 № 536 «Об утверждении особенностей режима рабочего времени и времени отдыха педагогических и иных работников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осуществляющих образовательную деятельность», в том числе устанавливающих, что периоды каникулярного времени для обучающихся </w:t>
      </w:r>
      <w:r w:rsidR="0061562C"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а также периоды отмены (приостановки) занятий </w:t>
      </w:r>
      <w:r w:rsidRPr="00892117">
        <w:rPr>
          <w:rFonts w:ascii="Times New Roman" w:hAnsi="Times New Roman" w:cs="Times New Roman"/>
          <w:sz w:val="26"/>
          <w:szCs w:val="26"/>
        </w:rPr>
        <w:lastRenderedPageBreak/>
        <w:t xml:space="preserve">(деятельности </w:t>
      </w:r>
      <w:r w:rsidR="0061562C"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РФ. Оплата труда указанных периодов рабочего времени осуществляется на условиях, установленных до начала таких периодов.</w:t>
      </w:r>
    </w:p>
    <w:p w14:paraId="428E7B41" w14:textId="0EEA9DB8"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5.3.2.1</w:t>
      </w:r>
      <w:r w:rsidR="00373416" w:rsidRPr="00892117">
        <w:rPr>
          <w:rFonts w:ascii="Times New Roman" w:hAnsi="Times New Roman" w:cs="Times New Roman"/>
          <w:sz w:val="26"/>
          <w:szCs w:val="26"/>
        </w:rPr>
        <w:t>4</w:t>
      </w:r>
      <w:r w:rsidRPr="00892117">
        <w:rPr>
          <w:rFonts w:ascii="Times New Roman" w:hAnsi="Times New Roman" w:cs="Times New Roman"/>
          <w:sz w:val="26"/>
          <w:szCs w:val="26"/>
        </w:rPr>
        <w:t>. Определения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r w:rsidR="008A6740" w:rsidRPr="00892117">
        <w:rPr>
          <w:rFonts w:ascii="Times New Roman" w:hAnsi="Times New Roman" w:cs="Times New Roman"/>
          <w:sz w:val="26"/>
          <w:szCs w:val="26"/>
        </w:rPr>
        <w:t>.</w:t>
      </w:r>
    </w:p>
    <w:p w14:paraId="6F1B3C69" w14:textId="08DF3229"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5.3.2.1</w:t>
      </w:r>
      <w:r w:rsidR="00373416" w:rsidRPr="00892117">
        <w:rPr>
          <w:rFonts w:ascii="Times New Roman" w:hAnsi="Times New Roman" w:cs="Times New Roman"/>
          <w:sz w:val="26"/>
          <w:szCs w:val="26"/>
        </w:rPr>
        <w:t>5</w:t>
      </w:r>
      <w:r w:rsidRPr="00892117">
        <w:rPr>
          <w:rFonts w:ascii="Times New Roman" w:hAnsi="Times New Roman" w:cs="Times New Roman"/>
          <w:sz w:val="26"/>
          <w:szCs w:val="26"/>
        </w:rPr>
        <w:t xml:space="preserve">. 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а также с учетом имеющихся государственных и ведомственных наград.</w:t>
      </w:r>
    </w:p>
    <w:p w14:paraId="02E97325" w14:textId="4C6D8E30"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5.3.2.1</w:t>
      </w:r>
      <w:r w:rsidR="00373416" w:rsidRPr="00892117">
        <w:rPr>
          <w:rFonts w:ascii="Times New Roman" w:hAnsi="Times New Roman" w:cs="Times New Roman"/>
          <w:sz w:val="26"/>
          <w:szCs w:val="26"/>
        </w:rPr>
        <w:t>6</w:t>
      </w:r>
      <w:r w:rsidRPr="00892117">
        <w:rPr>
          <w:rFonts w:ascii="Times New Roman" w:hAnsi="Times New Roman" w:cs="Times New Roman"/>
          <w:sz w:val="26"/>
          <w:szCs w:val="26"/>
        </w:rPr>
        <w:t>. Регулирования оплаты труда учителей малокомплектных общеобразовательных организаций, в которых обучающиеся начальных классов объединяются в классы-комплекты, с учетом фактического количества часов, но не ниже количества часов, предусматриваемого учебным планом для класса, входящего в класс-комплект с большим их количеством.</w:t>
      </w:r>
    </w:p>
    <w:p w14:paraId="50F3149A"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При этом режим работы учителя регулируется правилами внутреннего трудового распорядка и расписанием занятий. При проведении уроков применяется скользящий график учебных занятий с обучающимися с целью создания условий для проведения занятий с каждым классом отдельно (например, по математике, русскому языку и другим). При объединении обучающихся 1 - 4 классов в классы-комплекты их наполняемость не должна превышать наполняемость, предусмотренную СанПиН 2.4.</w:t>
      </w:r>
      <w:r w:rsidR="00723FAB" w:rsidRPr="00892117">
        <w:rPr>
          <w:rFonts w:ascii="Times New Roman" w:hAnsi="Times New Roman" w:cs="Times New Roman"/>
          <w:sz w:val="26"/>
          <w:szCs w:val="26"/>
        </w:rPr>
        <w:t>3648-20</w:t>
      </w:r>
      <w:r w:rsidRPr="00892117">
        <w:rPr>
          <w:rFonts w:ascii="Times New Roman" w:hAnsi="Times New Roman" w:cs="Times New Roman"/>
          <w:sz w:val="26"/>
          <w:szCs w:val="26"/>
        </w:rPr>
        <w:t>. Создание классов-комплектов при проведении занятий с обучающимися 5 - 11(12) классов не допускается.</w:t>
      </w:r>
    </w:p>
    <w:p w14:paraId="186A40B3"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5.4. В условиях совершенствования систем оплаты труда Стороны исходят из того, что:</w:t>
      </w:r>
    </w:p>
    <w:p w14:paraId="3F40DAF5" w14:textId="20884FAF"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5.4.1. При разработке и утверждении в </w:t>
      </w:r>
      <w:r w:rsidR="0061562C"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xml:space="preserve">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14:paraId="361CD13B"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а) размер вознаграждения работника должен определяться на основе объективной оценки результатов его труда (принцип объективности);</w:t>
      </w:r>
    </w:p>
    <w:p w14:paraId="0A939150"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б) работник должен знать, какое вознаграждение он получит в зависимости от результатов своего труда (принцип предсказуемости);</w:t>
      </w:r>
    </w:p>
    <w:p w14:paraId="5A3A6B79" w14:textId="5C82FF54"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в) вознаграждение должно быть адекватно трудовому вкладу каждого работника в результат деятельности всей </w:t>
      </w:r>
      <w:r w:rsidR="0061562C"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его опыту и уровню квалификации (принцип адекватности);</w:t>
      </w:r>
    </w:p>
    <w:p w14:paraId="0E39F0C1"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г) вознаграждение должно следовать за достижением результата (принцип своевременности);</w:t>
      </w:r>
    </w:p>
    <w:p w14:paraId="5FD5CFE3"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д) правила определения вознаграждения должны быть понятны каждому </w:t>
      </w:r>
      <w:r w:rsidRPr="00892117">
        <w:rPr>
          <w:rFonts w:ascii="Times New Roman" w:hAnsi="Times New Roman" w:cs="Times New Roman"/>
          <w:sz w:val="26"/>
          <w:szCs w:val="26"/>
        </w:rPr>
        <w:lastRenderedPageBreak/>
        <w:t>работнику (принцип справедливости);</w:t>
      </w:r>
    </w:p>
    <w:p w14:paraId="28952503"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е) принятие решений о выплатах вознаграждения и их размерах должны осуществляться по согласованию с выборным органом первичной профсоюзной организации (принцип прозрачности).</w:t>
      </w:r>
    </w:p>
    <w:p w14:paraId="7CB9ACFE" w14:textId="44154846"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5.4.2. При применении систем оплаты труда работников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следует обращать внимание на:</w:t>
      </w:r>
    </w:p>
    <w:p w14:paraId="7A2E825B"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14:paraId="654BE773"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14:paraId="2BFB1380"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по занимаемой работником должности;</w:t>
      </w:r>
    </w:p>
    <w:p w14:paraId="5A27DE7B" w14:textId="6A32E676"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организаций с учетом положений, предусмотренных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на очередной год;</w:t>
      </w:r>
    </w:p>
    <w:p w14:paraId="468EEB60" w14:textId="4BBC273E"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д) установление заработной платы работников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(без учета премий и иных стимулирующих выплат) при введении новых систем оплаты труда и их изменении (совершенствовании)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квалификации.</w:t>
      </w:r>
    </w:p>
    <w:p w14:paraId="73E8A1C8"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5.4.3.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14:paraId="3E9362AD"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а)</w:t>
      </w:r>
      <w:r w:rsidR="00066F19" w:rsidRPr="00892117">
        <w:rPr>
          <w:rFonts w:ascii="Times New Roman" w:hAnsi="Times New Roman" w:cs="Times New Roman"/>
          <w:sz w:val="26"/>
          <w:szCs w:val="26"/>
        </w:rPr>
        <w:t xml:space="preserve"> </w:t>
      </w:r>
      <w:r w:rsidRPr="00892117">
        <w:rPr>
          <w:rFonts w:ascii="Times New Roman" w:hAnsi="Times New Roman" w:cs="Times New Roman"/>
          <w:sz w:val="26"/>
          <w:szCs w:val="26"/>
        </w:rPr>
        <w:t>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14:paraId="373D6BC7"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б) при получении образования или восстановлении документов об образовании - со дня представления соответствующего документа;</w:t>
      </w:r>
    </w:p>
    <w:p w14:paraId="4A5C7E78"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в) при установлении квалификационной категории - со дня вынесения решения аттестационной комиссией Департамента образования;</w:t>
      </w:r>
    </w:p>
    <w:p w14:paraId="596C9EE1"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г) при присвоении почетного звания, награждении ведомственными знаками отличия - со дня присвоения, награждения;</w:t>
      </w:r>
    </w:p>
    <w:p w14:paraId="3717FD0C"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д) при присуждении ученой степени доктора наук и кандидата наук - со дня </w:t>
      </w:r>
      <w:r w:rsidRPr="00892117">
        <w:rPr>
          <w:rFonts w:ascii="Times New Roman" w:hAnsi="Times New Roman" w:cs="Times New Roman"/>
          <w:sz w:val="26"/>
          <w:szCs w:val="26"/>
        </w:rPr>
        <w:lastRenderedPageBreak/>
        <w:t>принятия Министерством науки и высшего образования РФ решения о выдаче диплома.</w:t>
      </w:r>
    </w:p>
    <w:p w14:paraId="2E539100"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14:paraId="56EE6618"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w:t>
      </w:r>
      <w:r w:rsidR="00066F19" w:rsidRPr="00892117">
        <w:rPr>
          <w:rFonts w:ascii="Times New Roman" w:hAnsi="Times New Roman" w:cs="Times New Roman"/>
          <w:sz w:val="26"/>
          <w:szCs w:val="26"/>
        </w:rPr>
        <w:t>5</w:t>
      </w:r>
      <w:r w:rsidRPr="00892117">
        <w:rPr>
          <w:rFonts w:ascii="Times New Roman" w:hAnsi="Times New Roman" w:cs="Times New Roman"/>
          <w:sz w:val="26"/>
          <w:szCs w:val="26"/>
        </w:rPr>
        <w:t>. Работодатели осуществляют оплату труда работников в ночное время (с 22 часов до 6 часов)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работу (но не ниже указанных размеров)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14:paraId="12CF904C"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w:t>
      </w:r>
      <w:r w:rsidR="00066F19" w:rsidRPr="00892117">
        <w:rPr>
          <w:rFonts w:ascii="Times New Roman" w:hAnsi="Times New Roman" w:cs="Times New Roman"/>
          <w:sz w:val="26"/>
          <w:szCs w:val="26"/>
        </w:rPr>
        <w:t>6</w:t>
      </w:r>
      <w:r w:rsidRPr="00892117">
        <w:rPr>
          <w:rFonts w:ascii="Times New Roman" w:hAnsi="Times New Roman" w:cs="Times New Roman"/>
          <w:sz w:val="26"/>
          <w:szCs w:val="26"/>
        </w:rPr>
        <w:t>. Переработка рабочего времени воспитателей, помощников воспитателей, младших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(но не ниже указанных размеров) определяются коллективным договором или трудовым договором.</w:t>
      </w:r>
    </w:p>
    <w:p w14:paraId="3FDF6477"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w:t>
      </w:r>
      <w:r w:rsidR="00066F19" w:rsidRPr="00892117">
        <w:rPr>
          <w:rFonts w:ascii="Times New Roman" w:hAnsi="Times New Roman" w:cs="Times New Roman"/>
          <w:sz w:val="26"/>
          <w:szCs w:val="26"/>
        </w:rPr>
        <w:t>7</w:t>
      </w:r>
      <w:r w:rsidRPr="00892117">
        <w:rPr>
          <w:rFonts w:ascii="Times New Roman" w:hAnsi="Times New Roman" w:cs="Times New Roman"/>
          <w:sz w:val="26"/>
          <w:szCs w:val="26"/>
        </w:rPr>
        <w:t>.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14:paraId="781DED30"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Работодатель с учетом мнения выборного органа первичной профсоюзной организации в порядке, предусмотренном </w:t>
      </w:r>
      <w:hyperlink r:id="rId18">
        <w:r w:rsidRPr="00892117">
          <w:rPr>
            <w:rFonts w:ascii="Times New Roman" w:hAnsi="Times New Roman" w:cs="Times New Roman"/>
            <w:sz w:val="26"/>
            <w:szCs w:val="26"/>
          </w:rPr>
          <w:t>статьей 372</w:t>
        </w:r>
      </w:hyperlink>
      <w:r w:rsidRPr="00892117">
        <w:rPr>
          <w:rFonts w:ascii="Times New Roman" w:hAnsi="Times New Roman" w:cs="Times New Roman"/>
          <w:sz w:val="26"/>
          <w:szCs w:val="26"/>
        </w:rPr>
        <w:t xml:space="preserve"> ТК РФ для принятия локальных нормативных актов, устанавливает конкретные размеры доплат.</w:t>
      </w:r>
    </w:p>
    <w:p w14:paraId="2F2140FA"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При проведении специальной оценки условий труда в соответствии с Федеральным законом от 28 декабря 2013 года № 426-ФЗ «О специальной оценке условий труда» (далее - Федеральный закон от 28 декабря 2013 года №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ТК РФ.</w:t>
      </w:r>
    </w:p>
    <w:p w14:paraId="29C67816"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w:t>
      </w:r>
      <w:r w:rsidR="00066F19" w:rsidRPr="00892117">
        <w:rPr>
          <w:rFonts w:ascii="Times New Roman" w:hAnsi="Times New Roman" w:cs="Times New Roman"/>
          <w:sz w:val="26"/>
          <w:szCs w:val="26"/>
        </w:rPr>
        <w:t>8</w:t>
      </w:r>
      <w:r w:rsidRPr="00892117">
        <w:rPr>
          <w:rFonts w:ascii="Times New Roman" w:hAnsi="Times New Roman" w:cs="Times New Roman"/>
          <w:sz w:val="26"/>
          <w:szCs w:val="26"/>
        </w:rPr>
        <w:t>. 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  независимо от того, по какой конкретно должности присвоена квалификационная категория.</w:t>
      </w:r>
    </w:p>
    <w:p w14:paraId="3DF99F7C" w14:textId="77777777" w:rsidR="008A2EF5" w:rsidRPr="00892117" w:rsidRDefault="00066F19"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5.9</w:t>
      </w:r>
      <w:r w:rsidR="008A2EF5" w:rsidRPr="00892117">
        <w:rPr>
          <w:rFonts w:ascii="Times New Roman" w:hAnsi="Times New Roman" w:cs="Times New Roman"/>
          <w:sz w:val="26"/>
          <w:szCs w:val="26"/>
        </w:rPr>
        <w:t>. Департамент образования и Профсоюз рекомендуют:</w:t>
      </w:r>
    </w:p>
    <w:p w14:paraId="2C683A6E" w14:textId="1827FE34" w:rsidR="008A2EF5" w:rsidRPr="00892117" w:rsidRDefault="00066F19"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5.9</w:t>
      </w:r>
      <w:r w:rsidR="008A2EF5" w:rsidRPr="00892117">
        <w:rPr>
          <w:rFonts w:ascii="Times New Roman" w:hAnsi="Times New Roman" w:cs="Times New Roman"/>
          <w:sz w:val="26"/>
          <w:szCs w:val="26"/>
        </w:rPr>
        <w:t xml:space="preserve">.1. Устанавливать в территориальных соглашениях, в коллективных </w:t>
      </w:r>
      <w:r w:rsidR="008A2EF5" w:rsidRPr="00892117">
        <w:rPr>
          <w:rFonts w:ascii="Times New Roman" w:hAnsi="Times New Roman" w:cs="Times New Roman"/>
          <w:sz w:val="26"/>
          <w:szCs w:val="26"/>
        </w:rPr>
        <w:lastRenderedPageBreak/>
        <w:t xml:space="preserve">договорах оплату труда педагогических работников с учетом имеющейся квалификационной категории за выполнение педагогической работы по </w:t>
      </w:r>
      <w:r w:rsidR="004353D5" w:rsidRPr="00892117">
        <w:rPr>
          <w:rFonts w:ascii="Times New Roman" w:hAnsi="Times New Roman" w:cs="Times New Roman"/>
          <w:sz w:val="26"/>
          <w:szCs w:val="26"/>
        </w:rPr>
        <w:t xml:space="preserve">другой </w:t>
      </w:r>
      <w:r w:rsidR="008A2EF5" w:rsidRPr="00892117">
        <w:rPr>
          <w:rFonts w:ascii="Times New Roman" w:hAnsi="Times New Roman" w:cs="Times New Roman"/>
          <w:sz w:val="26"/>
          <w:szCs w:val="26"/>
        </w:rPr>
        <w:t>должности</w:t>
      </w:r>
      <w:r w:rsidR="004353D5" w:rsidRPr="00892117">
        <w:rPr>
          <w:rFonts w:ascii="Times New Roman" w:hAnsi="Times New Roman" w:cs="Times New Roman"/>
          <w:sz w:val="26"/>
          <w:szCs w:val="26"/>
        </w:rPr>
        <w:t>,</w:t>
      </w:r>
      <w:r w:rsidR="008A2EF5" w:rsidRPr="00892117">
        <w:rPr>
          <w:rFonts w:ascii="Times New Roman" w:hAnsi="Times New Roman" w:cs="Times New Roman"/>
          <w:sz w:val="26"/>
          <w:szCs w:val="26"/>
        </w:rPr>
        <w:t xml:space="preserve"> по которой </w:t>
      </w:r>
      <w:r w:rsidR="004353D5" w:rsidRPr="00892117">
        <w:rPr>
          <w:rFonts w:ascii="Times New Roman" w:hAnsi="Times New Roman" w:cs="Times New Roman"/>
          <w:sz w:val="26"/>
          <w:szCs w:val="26"/>
        </w:rPr>
        <w:t xml:space="preserve">квалификационная категория </w:t>
      </w:r>
      <w:r w:rsidR="008A2EF5" w:rsidRPr="00892117">
        <w:rPr>
          <w:rFonts w:ascii="Times New Roman" w:hAnsi="Times New Roman" w:cs="Times New Roman"/>
          <w:sz w:val="26"/>
          <w:szCs w:val="26"/>
        </w:rPr>
        <w:t xml:space="preserve">не установлена, в случаях, </w:t>
      </w:r>
      <w:r w:rsidR="004353D5" w:rsidRPr="00892117">
        <w:rPr>
          <w:rFonts w:ascii="Times New Roman" w:hAnsi="Times New Roman" w:cs="Times New Roman"/>
          <w:sz w:val="26"/>
          <w:szCs w:val="26"/>
        </w:rPr>
        <w:t>предусмотренных в приложении № 2 к Соглашению.</w:t>
      </w:r>
    </w:p>
    <w:p w14:paraId="35965465"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Решение об оплате труда работника по другой должности с учетом имеющейся квалификационной работе принимает работодатель по согласованию с профсоюзной организацией на основании письменного заявления работника в соответствии с установленными в коллективном договоре условиями оплаты труда работника с учетом имеющейся квалификационной категории, если по выполняемой работе совпадают профили работы (деятельности). </w:t>
      </w:r>
    </w:p>
    <w:p w14:paraId="633076A3" w14:textId="77777777" w:rsidR="008A2EF5" w:rsidRPr="00892117" w:rsidRDefault="00066F19"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5.9</w:t>
      </w:r>
      <w:r w:rsidR="008A2EF5" w:rsidRPr="00892117">
        <w:rPr>
          <w:rFonts w:ascii="Times New Roman" w:hAnsi="Times New Roman" w:cs="Times New Roman"/>
          <w:sz w:val="26"/>
          <w:szCs w:val="26"/>
        </w:rPr>
        <w:t>.2. Работодателям с учетом мнения выборного органа первичной профсоюзной организации сохранять педагогическому работнику условий оплаты труда с учетом имевшейся ранее квалификационной категории по истечении срока действия квалификационной категории в следующих случаях:</w:t>
      </w:r>
    </w:p>
    <w:p w14:paraId="55444426" w14:textId="08FFAAD5"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а) после выхода на работу из отпуска по уходу за ребенком до достижения им возраста трех лет - не менее чем на </w:t>
      </w:r>
      <w:r w:rsidR="00BF30AA" w:rsidRPr="00892117">
        <w:rPr>
          <w:rFonts w:ascii="Times New Roman" w:hAnsi="Times New Roman" w:cs="Times New Roman"/>
          <w:sz w:val="26"/>
          <w:szCs w:val="26"/>
        </w:rPr>
        <w:t xml:space="preserve">один </w:t>
      </w:r>
      <w:r w:rsidRPr="00892117">
        <w:rPr>
          <w:rFonts w:ascii="Times New Roman" w:hAnsi="Times New Roman" w:cs="Times New Roman"/>
          <w:sz w:val="26"/>
          <w:szCs w:val="26"/>
        </w:rPr>
        <w:t>год;</w:t>
      </w:r>
    </w:p>
    <w:p w14:paraId="36F74617"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б) до возникновения права для назначения страховой пенсии по старости, а также до наступления срока ее назначения досрочно (приложение № 7 к Федеральному закону от 28 декабря 2013 г. № 400-ФЗ «О страховых пенсиях») - не менее чем за один год;</w:t>
      </w:r>
    </w:p>
    <w:p w14:paraId="4748A37E" w14:textId="59ABCB4F"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в) по окончании длительной болезни, длительного отпуска, предоставляемого до одного года, -  не менее чем на </w:t>
      </w:r>
      <w:r w:rsidR="00BF30AA" w:rsidRPr="00892117">
        <w:rPr>
          <w:rFonts w:ascii="Times New Roman" w:hAnsi="Times New Roman" w:cs="Times New Roman"/>
          <w:sz w:val="26"/>
          <w:szCs w:val="26"/>
        </w:rPr>
        <w:t>6 месяцев;</w:t>
      </w:r>
    </w:p>
    <w:p w14:paraId="48B4E905"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г)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14:paraId="5F5C5342" w14:textId="6874EFBF"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д) при наступлении чрезвычайных ситуаций, в том числе по санитарно-эпидемиологическим основаниям, возобновлении педагогической деятельности после выхода на пенсию, при переходе в другую </w:t>
      </w:r>
      <w:r w:rsidR="0061562C" w:rsidRPr="00892117">
        <w:rPr>
          <w:rFonts w:ascii="Times New Roman" w:hAnsi="Times New Roman"/>
          <w:sz w:val="26"/>
          <w:szCs w:val="26"/>
        </w:rPr>
        <w:t>образовательную организацию</w:t>
      </w:r>
      <w:r w:rsidRPr="00892117">
        <w:rPr>
          <w:rFonts w:ascii="Times New Roman" w:hAnsi="Times New Roman" w:cs="Times New Roman"/>
          <w:sz w:val="26"/>
          <w:szCs w:val="26"/>
        </w:rPr>
        <w:t xml:space="preserve"> в связи с сокращением численности или штата работников или при ликвидации </w:t>
      </w:r>
      <w:r w:rsidR="0061562C"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иных периодов, объективно препятствующих реализации права работников на прохождение аттестации, - не менее чем на 6 месяцев.</w:t>
      </w:r>
    </w:p>
    <w:p w14:paraId="73F30123"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Конкретный срок сверх указанного выше, на который оплата труда сохраняется с учетом имевшейся квалификационной категории, определяется коллективным договором.</w:t>
      </w:r>
    </w:p>
    <w:p w14:paraId="4C7F86B6" w14:textId="6BAF146A" w:rsidR="008A2EF5" w:rsidRPr="00892117" w:rsidRDefault="00066F19"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5.9</w:t>
      </w:r>
      <w:r w:rsidR="008A2EF5" w:rsidRPr="00892117">
        <w:rPr>
          <w:rFonts w:ascii="Times New Roman" w:hAnsi="Times New Roman" w:cs="Times New Roman"/>
          <w:sz w:val="26"/>
          <w:szCs w:val="26"/>
        </w:rPr>
        <w:t xml:space="preserve">.3. О рассмотрении аттестационными комиссиями заявлений педагогических работников о прохождении аттестации на ту же квалификационную категорию и принятии решения об установлении квалификационной категории для имеющих государственные награды, почетные звания, ведомственные знаки отличия и иные поощрения, полученные за достижения в педагогической деятельности, педагогической науке, а также положительные результаты по итогам независимой оценки квалификации, проводимой с согласия работников, при проведении профессиональных конкурсов, на основе указанных в заявлении сведений, а также с учетом иных данных о результатах профессиональной деятельности, которые подтверждены руководителем </w:t>
      </w:r>
      <w:r w:rsidR="0061562C" w:rsidRPr="00892117">
        <w:rPr>
          <w:rFonts w:ascii="Times New Roman" w:hAnsi="Times New Roman"/>
          <w:sz w:val="26"/>
          <w:szCs w:val="26"/>
        </w:rPr>
        <w:t>образовательной организации</w:t>
      </w:r>
      <w:r w:rsidR="008A2EF5" w:rsidRPr="00892117">
        <w:rPr>
          <w:rFonts w:ascii="Times New Roman" w:hAnsi="Times New Roman" w:cs="Times New Roman"/>
          <w:sz w:val="26"/>
          <w:szCs w:val="26"/>
        </w:rPr>
        <w:t xml:space="preserve"> и согласованы с выборным органом первичной профсоюзной организации.</w:t>
      </w:r>
    </w:p>
    <w:p w14:paraId="535FDCA4" w14:textId="77777777" w:rsidR="008A2EF5" w:rsidRPr="00892117" w:rsidRDefault="00066F19"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5.9</w:t>
      </w:r>
      <w:r w:rsidR="008A2EF5" w:rsidRPr="00892117">
        <w:rPr>
          <w:rFonts w:ascii="Times New Roman" w:hAnsi="Times New Roman" w:cs="Times New Roman"/>
          <w:sz w:val="26"/>
          <w:szCs w:val="26"/>
        </w:rPr>
        <w:t>.4. О предоставлении возможности прохождения аттестации на высшую квалификационную категорию педагогическим работникам:</w:t>
      </w:r>
    </w:p>
    <w:p w14:paraId="1FA06855" w14:textId="05396C10"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lastRenderedPageBreak/>
        <w:t>имеющим (имевшим) первую или высшую квалификационную категорию по одной из должностей, - по другой должности, в том числе в случае, если на высшую квалификационную категорию по другой должности педагогические работники претендуют впервые, не имея по этой должности первой квалификационной категории</w:t>
      </w:r>
      <w:r w:rsidR="008A6740" w:rsidRPr="00892117">
        <w:rPr>
          <w:rFonts w:ascii="Times New Roman" w:hAnsi="Times New Roman" w:cs="Times New Roman"/>
          <w:sz w:val="26"/>
          <w:szCs w:val="26"/>
        </w:rPr>
        <w:t>.</w:t>
      </w:r>
    </w:p>
    <w:p w14:paraId="67CF35CE"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066F19" w:rsidRPr="00892117">
        <w:rPr>
          <w:rFonts w:ascii="Times New Roman" w:hAnsi="Times New Roman" w:cs="Times New Roman"/>
          <w:sz w:val="26"/>
          <w:szCs w:val="26"/>
        </w:rPr>
        <w:t>0</w:t>
      </w:r>
      <w:r w:rsidRPr="00892117">
        <w:rPr>
          <w:rFonts w:ascii="Times New Roman" w:hAnsi="Times New Roman" w:cs="Times New Roman"/>
          <w:sz w:val="26"/>
          <w:szCs w:val="26"/>
        </w:rPr>
        <w:t>. Стороны считают необходимым конкретизировать:</w:t>
      </w:r>
    </w:p>
    <w:p w14:paraId="13501121" w14:textId="3F7C26AD"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в каждой </w:t>
      </w:r>
      <w:r w:rsidR="0061562C"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и фиксировать в коллективном договоре Перечень работ с условиями труда, отклоняющимися от нормальных, за которые производятся доплаты, и размеры данных доплат;</w:t>
      </w:r>
    </w:p>
    <w:p w14:paraId="01ADEB0B" w14:textId="5D0CA774"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обязательства, устанавливающие особенности деятельности отдельных видов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и категорий работников в части установления размера доплаты, в процентах от оплаты по должностному окладу (окладу) педагогическим работникам при работе с обучающими с ограниченными возможностями здоровья по адаптированным образовательным программам в классах, группах.</w:t>
      </w:r>
    </w:p>
    <w:p w14:paraId="081EC67D"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066F19" w:rsidRPr="00892117">
        <w:rPr>
          <w:rFonts w:ascii="Times New Roman" w:hAnsi="Times New Roman" w:cs="Times New Roman"/>
          <w:sz w:val="26"/>
          <w:szCs w:val="26"/>
        </w:rPr>
        <w:t>1</w:t>
      </w:r>
      <w:r w:rsidRPr="00892117">
        <w:rPr>
          <w:rFonts w:ascii="Times New Roman" w:hAnsi="Times New Roman" w:cs="Times New Roman"/>
          <w:sz w:val="26"/>
          <w:szCs w:val="26"/>
        </w:rPr>
        <w:t>. Стороны считают необходимым:</w:t>
      </w:r>
    </w:p>
    <w:p w14:paraId="1FB15373" w14:textId="736F513D" w:rsidR="008A2EF5" w:rsidRPr="00892117" w:rsidRDefault="00066F19"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5.11</w:t>
      </w:r>
      <w:r w:rsidR="008A2EF5" w:rsidRPr="00892117">
        <w:rPr>
          <w:rFonts w:ascii="Times New Roman" w:hAnsi="Times New Roman" w:cs="Times New Roman"/>
          <w:sz w:val="26"/>
          <w:szCs w:val="26"/>
        </w:rPr>
        <w:t xml:space="preserve">.1. Проводить совместно мониторинг систем оплаты труда в муниципалитетах, состояния оплаты труда в </w:t>
      </w:r>
      <w:r w:rsidR="0061562C" w:rsidRPr="00892117">
        <w:rPr>
          <w:rFonts w:ascii="Times New Roman" w:hAnsi="Times New Roman"/>
          <w:sz w:val="26"/>
          <w:szCs w:val="26"/>
        </w:rPr>
        <w:t>образовательных организациях</w:t>
      </w:r>
      <w:r w:rsidR="008A2EF5" w:rsidRPr="00892117">
        <w:rPr>
          <w:rFonts w:ascii="Times New Roman" w:hAnsi="Times New Roman" w:cs="Times New Roman"/>
          <w:sz w:val="26"/>
          <w:szCs w:val="26"/>
        </w:rPr>
        <w:t>, включая размеры заработной платы работников, соотношение постоянной и переменной частей в структуре заработной платы, соотношение уровней оплаты труда руководителей, специалистов и других работников. Конкретные показатели мониторинга, порядок и сроки его проведения определяются Сторонами.</w:t>
      </w:r>
    </w:p>
    <w:p w14:paraId="70DB296C"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066F19" w:rsidRPr="00892117">
        <w:rPr>
          <w:rFonts w:ascii="Times New Roman" w:hAnsi="Times New Roman" w:cs="Times New Roman"/>
          <w:sz w:val="26"/>
          <w:szCs w:val="26"/>
        </w:rPr>
        <w:t>1</w:t>
      </w:r>
      <w:r w:rsidRPr="00892117">
        <w:rPr>
          <w:rFonts w:ascii="Times New Roman" w:hAnsi="Times New Roman" w:cs="Times New Roman"/>
          <w:sz w:val="26"/>
          <w:szCs w:val="26"/>
        </w:rPr>
        <w:t>.2. Совместно разрабатывать по итогам мониторингов предложения и рекомендации по совершенствованию систем оплаты труда, нормированию труда.</w:t>
      </w:r>
    </w:p>
    <w:p w14:paraId="22D11035" w14:textId="427D2E23"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066F19" w:rsidRPr="00892117">
        <w:rPr>
          <w:rFonts w:ascii="Times New Roman" w:hAnsi="Times New Roman" w:cs="Times New Roman"/>
          <w:sz w:val="26"/>
          <w:szCs w:val="26"/>
        </w:rPr>
        <w:t>1</w:t>
      </w:r>
      <w:r w:rsidRPr="00892117">
        <w:rPr>
          <w:rFonts w:ascii="Times New Roman" w:hAnsi="Times New Roman" w:cs="Times New Roman"/>
          <w:sz w:val="26"/>
          <w:szCs w:val="26"/>
        </w:rPr>
        <w:t>.</w:t>
      </w:r>
      <w:r w:rsidR="008A6740" w:rsidRPr="00892117">
        <w:rPr>
          <w:rFonts w:ascii="Times New Roman" w:hAnsi="Times New Roman" w:cs="Times New Roman"/>
          <w:sz w:val="26"/>
          <w:szCs w:val="26"/>
        </w:rPr>
        <w:t>3</w:t>
      </w:r>
      <w:r w:rsidRPr="00892117">
        <w:rPr>
          <w:rFonts w:ascii="Times New Roman" w:hAnsi="Times New Roman" w:cs="Times New Roman"/>
          <w:sz w:val="26"/>
          <w:szCs w:val="26"/>
        </w:rPr>
        <w:t>. Совместно разрабатывать предложения и рекомендации по совершенствованию систем оплаты труда, нормированию труда, не допуская изменений, ухудшающих положение работников.</w:t>
      </w:r>
    </w:p>
    <w:p w14:paraId="496775C7" w14:textId="12C02109"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066F19" w:rsidRPr="00892117">
        <w:rPr>
          <w:rFonts w:ascii="Times New Roman" w:hAnsi="Times New Roman" w:cs="Times New Roman"/>
          <w:sz w:val="26"/>
          <w:szCs w:val="26"/>
        </w:rPr>
        <w:t>1</w:t>
      </w:r>
      <w:r w:rsidRPr="00892117">
        <w:rPr>
          <w:rFonts w:ascii="Times New Roman" w:hAnsi="Times New Roman" w:cs="Times New Roman"/>
          <w:sz w:val="26"/>
          <w:szCs w:val="26"/>
        </w:rPr>
        <w:t>.</w:t>
      </w:r>
      <w:r w:rsidR="008A6740" w:rsidRPr="00892117">
        <w:rPr>
          <w:rFonts w:ascii="Times New Roman" w:hAnsi="Times New Roman" w:cs="Times New Roman"/>
          <w:sz w:val="26"/>
          <w:szCs w:val="26"/>
        </w:rPr>
        <w:t>4</w:t>
      </w:r>
      <w:r w:rsidRPr="00892117">
        <w:rPr>
          <w:rFonts w:ascii="Times New Roman" w:hAnsi="Times New Roman" w:cs="Times New Roman"/>
          <w:sz w:val="26"/>
          <w:szCs w:val="26"/>
        </w:rPr>
        <w:t xml:space="preserve">. Совершенствовать показатели и критерии оценки качества работы работников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для определения размера стимулирующих выплат.</w:t>
      </w:r>
    </w:p>
    <w:p w14:paraId="211E39CC" w14:textId="363FAAAE"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066F19" w:rsidRPr="00892117">
        <w:rPr>
          <w:rFonts w:ascii="Times New Roman" w:hAnsi="Times New Roman" w:cs="Times New Roman"/>
          <w:sz w:val="26"/>
          <w:szCs w:val="26"/>
        </w:rPr>
        <w:t>1</w:t>
      </w:r>
      <w:r w:rsidRPr="00892117">
        <w:rPr>
          <w:rFonts w:ascii="Times New Roman" w:hAnsi="Times New Roman" w:cs="Times New Roman"/>
          <w:sz w:val="26"/>
          <w:szCs w:val="26"/>
        </w:rPr>
        <w:t>.</w:t>
      </w:r>
      <w:r w:rsidR="008A6740" w:rsidRPr="00892117">
        <w:rPr>
          <w:rFonts w:ascii="Times New Roman" w:hAnsi="Times New Roman" w:cs="Times New Roman"/>
          <w:sz w:val="26"/>
          <w:szCs w:val="26"/>
        </w:rPr>
        <w:t>5</w:t>
      </w:r>
      <w:r w:rsidRPr="00892117">
        <w:rPr>
          <w:rFonts w:ascii="Times New Roman" w:hAnsi="Times New Roman" w:cs="Times New Roman"/>
          <w:sz w:val="26"/>
          <w:szCs w:val="26"/>
        </w:rPr>
        <w:t xml:space="preserve">. Рекомендовать работодателям при заключении трудового договора (дополнительного соглашения к трудовому договору) с работником </w:t>
      </w:r>
      <w:r w:rsidR="0061562C"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состоящим в трудовых отношениях с работодателем, конкретизировать:</w:t>
      </w:r>
    </w:p>
    <w:p w14:paraId="1F9C0D2B"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его должностные обязанности, </w:t>
      </w:r>
    </w:p>
    <w:p w14:paraId="40B1FE17"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трудовые функции, </w:t>
      </w:r>
    </w:p>
    <w:p w14:paraId="076D9F89"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условия труда на рабочем месте, </w:t>
      </w:r>
    </w:p>
    <w:p w14:paraId="138E02D2"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условия оплаты труда, </w:t>
      </w:r>
    </w:p>
    <w:p w14:paraId="4A0EE0AB"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показатели и критерии оценки эффективности его деятельности в зависимости от результатов труда, </w:t>
      </w:r>
    </w:p>
    <w:p w14:paraId="37CDEAAC"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меры социальной поддержки.</w:t>
      </w:r>
    </w:p>
    <w:p w14:paraId="71B08732"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Исходить из того, что такое соглашение может быть заключено при условии:</w:t>
      </w:r>
    </w:p>
    <w:p w14:paraId="1C3F8AA5"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добровольного согласия работника,</w:t>
      </w:r>
    </w:p>
    <w:p w14:paraId="4CB68A9F"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наличия разработанных показателей и критериев оценки эффективности труда работника,</w:t>
      </w:r>
    </w:p>
    <w:p w14:paraId="11F0D5D3"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достижение таких показателей и критериев осуществляется в рамках установленной федеральным законодательством продолжительности рабочего времени.</w:t>
      </w:r>
    </w:p>
    <w:p w14:paraId="5F47ADE2" w14:textId="2B38F5EB"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066F19" w:rsidRPr="00892117">
        <w:rPr>
          <w:rFonts w:ascii="Times New Roman" w:hAnsi="Times New Roman" w:cs="Times New Roman"/>
          <w:sz w:val="26"/>
          <w:szCs w:val="26"/>
        </w:rPr>
        <w:t>1</w:t>
      </w:r>
      <w:r w:rsidRPr="00892117">
        <w:rPr>
          <w:rFonts w:ascii="Times New Roman" w:hAnsi="Times New Roman" w:cs="Times New Roman"/>
          <w:sz w:val="26"/>
          <w:szCs w:val="26"/>
        </w:rPr>
        <w:t>.</w:t>
      </w:r>
      <w:r w:rsidR="008A6740" w:rsidRPr="00892117">
        <w:rPr>
          <w:rFonts w:ascii="Times New Roman" w:hAnsi="Times New Roman" w:cs="Times New Roman"/>
          <w:sz w:val="26"/>
          <w:szCs w:val="26"/>
        </w:rPr>
        <w:t>6</w:t>
      </w:r>
      <w:r w:rsidRPr="00892117">
        <w:rPr>
          <w:rFonts w:ascii="Times New Roman" w:hAnsi="Times New Roman" w:cs="Times New Roman"/>
          <w:sz w:val="26"/>
          <w:szCs w:val="26"/>
        </w:rPr>
        <w:t xml:space="preserve">. Учитывать особенности оплаты труда отдельных категорий педагогических работников согласно постановлению Министерства труда и социального развития РФ от 30 июня 2003 г. № 41 </w:t>
      </w:r>
      <w:r w:rsidR="006A398F" w:rsidRPr="00892117">
        <w:rPr>
          <w:rFonts w:ascii="Times New Roman" w:hAnsi="Times New Roman" w:cs="Times New Roman"/>
          <w:sz w:val="26"/>
          <w:szCs w:val="26"/>
        </w:rPr>
        <w:t>«</w:t>
      </w:r>
      <w:r w:rsidRPr="00892117">
        <w:rPr>
          <w:rFonts w:ascii="Times New Roman" w:hAnsi="Times New Roman" w:cs="Times New Roman"/>
          <w:sz w:val="26"/>
          <w:szCs w:val="26"/>
        </w:rPr>
        <w:t xml:space="preserve">Об особенностях работы по </w:t>
      </w:r>
      <w:r w:rsidRPr="00892117">
        <w:rPr>
          <w:rFonts w:ascii="Times New Roman" w:hAnsi="Times New Roman" w:cs="Times New Roman"/>
          <w:sz w:val="26"/>
          <w:szCs w:val="26"/>
        </w:rPr>
        <w:lastRenderedPageBreak/>
        <w:t>совместительству педагогических, медицинских, фармацевтических работников и</w:t>
      </w:r>
      <w:r w:rsidR="006A398F" w:rsidRPr="00892117">
        <w:rPr>
          <w:rFonts w:ascii="Times New Roman" w:hAnsi="Times New Roman" w:cs="Times New Roman"/>
          <w:sz w:val="26"/>
          <w:szCs w:val="26"/>
        </w:rPr>
        <w:t xml:space="preserve"> работников культуры»</w:t>
      </w:r>
      <w:r w:rsidRPr="00892117">
        <w:rPr>
          <w:rFonts w:ascii="Times New Roman" w:hAnsi="Times New Roman" w:cs="Times New Roman"/>
          <w:sz w:val="26"/>
          <w:szCs w:val="26"/>
        </w:rPr>
        <w:t>.</w:t>
      </w:r>
    </w:p>
    <w:p w14:paraId="5BE693B6" w14:textId="61DEDF00"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066F19" w:rsidRPr="00892117">
        <w:rPr>
          <w:rFonts w:ascii="Times New Roman" w:hAnsi="Times New Roman" w:cs="Times New Roman"/>
          <w:sz w:val="26"/>
          <w:szCs w:val="26"/>
        </w:rPr>
        <w:t>1</w:t>
      </w:r>
      <w:r w:rsidRPr="00892117">
        <w:rPr>
          <w:rFonts w:ascii="Times New Roman" w:hAnsi="Times New Roman" w:cs="Times New Roman"/>
          <w:sz w:val="26"/>
          <w:szCs w:val="26"/>
        </w:rPr>
        <w:t>.</w:t>
      </w:r>
      <w:r w:rsidR="008A6740" w:rsidRPr="00892117">
        <w:rPr>
          <w:rFonts w:ascii="Times New Roman" w:hAnsi="Times New Roman" w:cs="Times New Roman"/>
          <w:sz w:val="26"/>
          <w:szCs w:val="26"/>
        </w:rPr>
        <w:t>7</w:t>
      </w:r>
      <w:r w:rsidRPr="00892117">
        <w:rPr>
          <w:rFonts w:ascii="Times New Roman" w:hAnsi="Times New Roman" w:cs="Times New Roman"/>
          <w:sz w:val="26"/>
          <w:szCs w:val="26"/>
        </w:rPr>
        <w:t>. Рекомендовать работодателям и первичным профсоюзным организациям:</w:t>
      </w:r>
    </w:p>
    <w:p w14:paraId="37BD9A70" w14:textId="1C62E21F"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A83E68" w:rsidRPr="00892117">
        <w:rPr>
          <w:rFonts w:ascii="Times New Roman" w:hAnsi="Times New Roman" w:cs="Times New Roman"/>
          <w:sz w:val="26"/>
          <w:szCs w:val="26"/>
        </w:rPr>
        <w:t>1</w:t>
      </w:r>
      <w:r w:rsidRPr="00892117">
        <w:rPr>
          <w:rFonts w:ascii="Times New Roman" w:hAnsi="Times New Roman" w:cs="Times New Roman"/>
          <w:sz w:val="26"/>
          <w:szCs w:val="26"/>
        </w:rPr>
        <w:t>.</w:t>
      </w:r>
      <w:r w:rsidR="008A6740" w:rsidRPr="00892117">
        <w:rPr>
          <w:rFonts w:ascii="Times New Roman" w:hAnsi="Times New Roman" w:cs="Times New Roman"/>
          <w:sz w:val="26"/>
          <w:szCs w:val="26"/>
        </w:rPr>
        <w:t>7</w:t>
      </w:r>
      <w:r w:rsidRPr="00892117">
        <w:rPr>
          <w:rFonts w:ascii="Times New Roman" w:hAnsi="Times New Roman" w:cs="Times New Roman"/>
          <w:sz w:val="26"/>
          <w:szCs w:val="26"/>
        </w:rPr>
        <w:t xml:space="preserve">.1. Совершенствовать показатели и критерии оценки качества работы всех категорий работников </w:t>
      </w:r>
      <w:r w:rsidR="0061562C"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для определения размера стимулирующих выплат;</w:t>
      </w:r>
    </w:p>
    <w:p w14:paraId="7FDA950C" w14:textId="6FCF229E"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A83E68" w:rsidRPr="00892117">
        <w:rPr>
          <w:rFonts w:ascii="Times New Roman" w:hAnsi="Times New Roman" w:cs="Times New Roman"/>
          <w:sz w:val="26"/>
          <w:szCs w:val="26"/>
        </w:rPr>
        <w:t>1</w:t>
      </w:r>
      <w:r w:rsidRPr="00892117">
        <w:rPr>
          <w:rFonts w:ascii="Times New Roman" w:hAnsi="Times New Roman" w:cs="Times New Roman"/>
          <w:sz w:val="26"/>
          <w:szCs w:val="26"/>
        </w:rPr>
        <w:t>.</w:t>
      </w:r>
      <w:r w:rsidR="008A6740" w:rsidRPr="00892117">
        <w:rPr>
          <w:rFonts w:ascii="Times New Roman" w:hAnsi="Times New Roman" w:cs="Times New Roman"/>
          <w:sz w:val="26"/>
          <w:szCs w:val="26"/>
        </w:rPr>
        <w:t>7</w:t>
      </w:r>
      <w:r w:rsidRPr="00892117">
        <w:rPr>
          <w:rFonts w:ascii="Times New Roman" w:hAnsi="Times New Roman" w:cs="Times New Roman"/>
          <w:sz w:val="26"/>
          <w:szCs w:val="26"/>
        </w:rPr>
        <w:t>.2. Предусматривать в положении об оплате труда:</w:t>
      </w:r>
    </w:p>
    <w:p w14:paraId="7F94EFCE"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а) механизмы стимулирования молодых специалистов с целью их поддержки, особенно в течение первых трех лет педагогической (преподавательской) работы, в том числе путем установления молодым специалистам ежемесячных надбавок и доплат к заработной плате в течение первых трех лет с момента начала работы;</w:t>
      </w:r>
    </w:p>
    <w:p w14:paraId="0FC0BB2F" w14:textId="4A04B8A6"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б) установление стимулирующих выплат в размере не менее 20 процентов к должностным окладам (ставкам заработной платы) педагогических работников при осуществлени</w:t>
      </w:r>
      <w:r w:rsidR="006A398F" w:rsidRPr="00892117">
        <w:rPr>
          <w:rFonts w:ascii="Times New Roman" w:hAnsi="Times New Roman" w:cs="Times New Roman"/>
          <w:sz w:val="26"/>
          <w:szCs w:val="26"/>
        </w:rPr>
        <w:t>и</w:t>
      </w:r>
      <w:r w:rsidRPr="00892117">
        <w:rPr>
          <w:rFonts w:ascii="Times New Roman" w:hAnsi="Times New Roman" w:cs="Times New Roman"/>
          <w:sz w:val="26"/>
          <w:szCs w:val="26"/>
        </w:rPr>
        <w:t xml:space="preserve"> ими подготовки учебных </w:t>
      </w:r>
      <w:r w:rsidR="000D0048" w:rsidRPr="00892117">
        <w:rPr>
          <w:rFonts w:ascii="Times New Roman" w:hAnsi="Times New Roman" w:cs="Times New Roman"/>
          <w:sz w:val="26"/>
          <w:szCs w:val="26"/>
        </w:rPr>
        <w:t>планов</w:t>
      </w:r>
      <w:r w:rsidRPr="00892117">
        <w:rPr>
          <w:rFonts w:ascii="Times New Roman" w:hAnsi="Times New Roman" w:cs="Times New Roman"/>
          <w:sz w:val="26"/>
          <w:szCs w:val="26"/>
        </w:rPr>
        <w:t xml:space="preserve"> по новым дисциплинам, вводимым в связи с изменением учебных планов;</w:t>
      </w:r>
    </w:p>
    <w:p w14:paraId="6FD9AB99" w14:textId="6A6DF2BD"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в) установление выплат стимулирующего характера преподавателям, мастерам производственного обучения профессиональных</w:t>
      </w:r>
      <w:r w:rsidR="00592A9F" w:rsidRPr="00892117">
        <w:rPr>
          <w:rFonts w:ascii="Times New Roman" w:hAnsi="Times New Roman" w:cs="Times New Roman"/>
          <w:sz w:val="26"/>
          <w:szCs w:val="26"/>
        </w:rPr>
        <w:t xml:space="preserve"> образовательных</w:t>
      </w:r>
      <w:r w:rsidRPr="00892117">
        <w:rPr>
          <w:rFonts w:ascii="Times New Roman" w:hAnsi="Times New Roman" w:cs="Times New Roman"/>
          <w:sz w:val="26"/>
          <w:szCs w:val="26"/>
        </w:rPr>
        <w:t xml:space="preserve"> </w:t>
      </w:r>
      <w:r w:rsidR="0061562C" w:rsidRPr="00892117">
        <w:rPr>
          <w:rFonts w:ascii="Times New Roman" w:hAnsi="Times New Roman" w:cs="Times New Roman"/>
          <w:sz w:val="26"/>
          <w:szCs w:val="26"/>
        </w:rPr>
        <w:t>о</w:t>
      </w:r>
      <w:r w:rsidRPr="00892117">
        <w:rPr>
          <w:rFonts w:ascii="Times New Roman" w:hAnsi="Times New Roman" w:cs="Times New Roman"/>
          <w:sz w:val="26"/>
          <w:szCs w:val="26"/>
        </w:rPr>
        <w:t>рганизаций за достижения обучающихся, продемонстрировавших по итогам демонстрационного экзамена уровень знаний и умений, соответствующий национальным и международным стандартам.</w:t>
      </w:r>
    </w:p>
    <w:p w14:paraId="0C990F43" w14:textId="7B0905E6" w:rsidR="008A2EF5" w:rsidRPr="00892117" w:rsidRDefault="008A2EF5" w:rsidP="007833D5">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066F19" w:rsidRPr="00892117">
        <w:rPr>
          <w:rFonts w:ascii="Times New Roman" w:hAnsi="Times New Roman" w:cs="Times New Roman"/>
          <w:sz w:val="26"/>
          <w:szCs w:val="26"/>
        </w:rPr>
        <w:t>1</w:t>
      </w:r>
      <w:r w:rsidRPr="00892117">
        <w:rPr>
          <w:rFonts w:ascii="Times New Roman" w:hAnsi="Times New Roman" w:cs="Times New Roman"/>
          <w:sz w:val="26"/>
          <w:szCs w:val="26"/>
        </w:rPr>
        <w:t>.</w:t>
      </w:r>
      <w:r w:rsidR="008A6740" w:rsidRPr="00892117">
        <w:rPr>
          <w:rFonts w:ascii="Times New Roman" w:hAnsi="Times New Roman" w:cs="Times New Roman"/>
          <w:sz w:val="26"/>
          <w:szCs w:val="26"/>
        </w:rPr>
        <w:t>8</w:t>
      </w:r>
      <w:r w:rsidRPr="00892117">
        <w:rPr>
          <w:rFonts w:ascii="Times New Roman" w:hAnsi="Times New Roman" w:cs="Times New Roman"/>
          <w:sz w:val="26"/>
          <w:szCs w:val="26"/>
        </w:rPr>
        <w:t xml:space="preserve">. </w:t>
      </w:r>
      <w:r w:rsidR="007833D5" w:rsidRPr="00892117">
        <w:rPr>
          <w:rFonts w:ascii="Times New Roman" w:hAnsi="Times New Roman" w:cs="Times New Roman"/>
          <w:sz w:val="26"/>
          <w:szCs w:val="26"/>
        </w:rPr>
        <w:t>Рекомендовать работодателям относить выплаты за дополнительную работу, непосредственно связанную с обеспечением выполнения основных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 к виду выплат компенсационного характера «выплаты за работу в условиях, отклоняющихся от нормальных», применительно к п. 2 Перечня основных видов выплат компенсационного характера в государственных учреждениях Ивановской области и в органах государственной власти Ивановской области, утвержденного Постановлением Правительства Ивановской области от 30.10.2008 № 285-п «О системах оплаты труда работников государственных учреждений Ивановской области и органов государственной власти Ивановской области»</w:t>
      </w:r>
      <w:r w:rsidRPr="00892117">
        <w:rPr>
          <w:rFonts w:ascii="Times New Roman" w:hAnsi="Times New Roman" w:cs="Times New Roman"/>
          <w:sz w:val="26"/>
          <w:szCs w:val="26"/>
        </w:rPr>
        <w:t>.</w:t>
      </w:r>
    </w:p>
    <w:p w14:paraId="66EB286C" w14:textId="03A19A32"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066F19" w:rsidRPr="00892117">
        <w:rPr>
          <w:rFonts w:ascii="Times New Roman" w:hAnsi="Times New Roman" w:cs="Times New Roman"/>
          <w:sz w:val="26"/>
          <w:szCs w:val="26"/>
        </w:rPr>
        <w:t>1</w:t>
      </w:r>
      <w:r w:rsidRPr="00892117">
        <w:rPr>
          <w:rFonts w:ascii="Times New Roman" w:hAnsi="Times New Roman" w:cs="Times New Roman"/>
          <w:sz w:val="26"/>
          <w:szCs w:val="26"/>
        </w:rPr>
        <w:t>.</w:t>
      </w:r>
      <w:r w:rsidR="008A6740" w:rsidRPr="00892117">
        <w:rPr>
          <w:rFonts w:ascii="Times New Roman" w:hAnsi="Times New Roman" w:cs="Times New Roman"/>
          <w:sz w:val="26"/>
          <w:szCs w:val="26"/>
        </w:rPr>
        <w:t>9</w:t>
      </w:r>
      <w:r w:rsidRPr="00892117">
        <w:rPr>
          <w:rFonts w:ascii="Times New Roman" w:hAnsi="Times New Roman" w:cs="Times New Roman"/>
          <w:sz w:val="26"/>
          <w:szCs w:val="26"/>
        </w:rPr>
        <w:t>. Стороны считают, что основанием для установления выплат компенсационного характера за увеличение объема работы в порядке, определяемым коллективным договором, является:</w:t>
      </w:r>
    </w:p>
    <w:p w14:paraId="667AA215" w14:textId="7ED2328A"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а) превышение наполняемости классов, дошкольных групп, исчисляемой исходя из расчета соблюдения нормы площади на одного обучающегося (ребенка), а также иных санитарно-эпидемиологических требований к условиям и организации обучения в общеобразовательных учреждениях и (или) к устройству, содержанию и организации режима работы дошкольных </w:t>
      </w:r>
      <w:r w:rsidR="003366EF"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w:t>
      </w:r>
    </w:p>
    <w:p w14:paraId="09A8DA39"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б) превышение установленной численности обучающихся в учебной группе при проведении занятий семинарского типа (семинары, практические занятия, практикумы, лабораторные работы, коллоквиумы и иные аналогичные занятия);</w:t>
      </w:r>
    </w:p>
    <w:p w14:paraId="2DC860F9"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в) замещение временно отсутствующих по болезни или другим причинам учителей (преподавателей) одновременно в двух подгруппах (по предметам, где </w:t>
      </w:r>
      <w:r w:rsidRPr="00892117">
        <w:rPr>
          <w:rFonts w:ascii="Times New Roman" w:hAnsi="Times New Roman" w:cs="Times New Roman"/>
          <w:sz w:val="26"/>
          <w:szCs w:val="26"/>
        </w:rPr>
        <w:lastRenderedPageBreak/>
        <w:t>предусмотрено деление классов (групп) на подгруппы);</w:t>
      </w:r>
    </w:p>
    <w:p w14:paraId="7B3D06FF"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г) осуществление образовательной деятельности в классах, в состав которых входит обучающийся (обучающиеся) с ОВЗ.</w:t>
      </w:r>
    </w:p>
    <w:p w14:paraId="6F425CF8" w14:textId="18FB376F"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A83E68" w:rsidRPr="00892117">
        <w:rPr>
          <w:rFonts w:ascii="Times New Roman" w:hAnsi="Times New Roman" w:cs="Times New Roman"/>
          <w:sz w:val="26"/>
          <w:szCs w:val="26"/>
        </w:rPr>
        <w:t>1</w:t>
      </w:r>
      <w:r w:rsidRPr="00892117">
        <w:rPr>
          <w:rFonts w:ascii="Times New Roman" w:hAnsi="Times New Roman" w:cs="Times New Roman"/>
          <w:sz w:val="26"/>
          <w:szCs w:val="26"/>
        </w:rPr>
        <w:t>.</w:t>
      </w:r>
      <w:r w:rsidR="008A6740" w:rsidRPr="00892117">
        <w:rPr>
          <w:rFonts w:ascii="Times New Roman" w:hAnsi="Times New Roman" w:cs="Times New Roman"/>
          <w:sz w:val="26"/>
          <w:szCs w:val="26"/>
        </w:rPr>
        <w:t>10</w:t>
      </w:r>
      <w:r w:rsidRPr="00892117">
        <w:rPr>
          <w:rFonts w:ascii="Times New Roman" w:hAnsi="Times New Roman" w:cs="Times New Roman"/>
          <w:sz w:val="26"/>
          <w:szCs w:val="26"/>
        </w:rPr>
        <w:t xml:space="preserve">. Обмениваться информацией о задолженности по заработной плате работникам </w:t>
      </w:r>
      <w:r w:rsidR="003366EF"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и принимать меры по ее ликвидации.</w:t>
      </w:r>
    </w:p>
    <w:p w14:paraId="5FF58B81" w14:textId="7090F5CE"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A83E68" w:rsidRPr="00892117">
        <w:rPr>
          <w:rFonts w:ascii="Times New Roman" w:hAnsi="Times New Roman" w:cs="Times New Roman"/>
          <w:sz w:val="26"/>
          <w:szCs w:val="26"/>
        </w:rPr>
        <w:t>2</w:t>
      </w:r>
      <w:r w:rsidRPr="00892117">
        <w:rPr>
          <w:rFonts w:ascii="Times New Roman" w:hAnsi="Times New Roman" w:cs="Times New Roman"/>
          <w:sz w:val="26"/>
          <w:szCs w:val="26"/>
        </w:rPr>
        <w:t xml:space="preserve">. В целях снятия социальной напряженности рекомендовать работодателям информировать представительный орган работников </w:t>
      </w:r>
      <w:r w:rsidR="003366EF"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об источниках и размерах фонда оплаты труда, структуре заработной платы, размерах средних заработных плат, должностных окладов (ставок), выплат компенсационного и стимулирующего характера, премиальных выплатах в разрезе основных категорий работников.</w:t>
      </w:r>
    </w:p>
    <w:p w14:paraId="69F5C5FA"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A83E68" w:rsidRPr="00892117">
        <w:rPr>
          <w:rFonts w:ascii="Times New Roman" w:hAnsi="Times New Roman" w:cs="Times New Roman"/>
          <w:sz w:val="26"/>
          <w:szCs w:val="26"/>
        </w:rPr>
        <w:t>3</w:t>
      </w:r>
      <w:r w:rsidRPr="00892117">
        <w:rPr>
          <w:rFonts w:ascii="Times New Roman" w:hAnsi="Times New Roman" w:cs="Times New Roman"/>
          <w:sz w:val="26"/>
          <w:szCs w:val="26"/>
        </w:rPr>
        <w:t>. Стороны в целях повышения социального статуса работников образования, престижа педагогической профессии и мотивации качественного и эффективного труда совместно вырабатывают предложения по:</w:t>
      </w:r>
    </w:p>
    <w:p w14:paraId="14B8FA2A"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а) поддержанию достигнутых в рамках реализации Указов Президента РФ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 и поручений Правительства РФ целевых показателей оплаты труда отдельных категорий работников бюджетной сферы, исходя из прогноза роста номинальной заработной платы по отдельным категориям работников бюджетной сферы, а также уровня инфляции;</w:t>
      </w:r>
    </w:p>
    <w:p w14:paraId="1761D7C8"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б) разработке и введению отраслевой системы оплаты труда педагогических и иных работников образования на основе утверждаемых Правительством РФ требований к системам оплаты труда работников государственных и муниципальных учреждений в целях реального повышения оплаты труда педагогических и иных работников образования с учетом установления дифференциации ставок заработной платы, окладов (должностных окладов) по квалификационным уровням профессиональных квалификационных групп должностей работников, повышения гарантий по оплате труда, устанавливаемых региональном, муниципальном, локальном  уровнях;</w:t>
      </w:r>
    </w:p>
    <w:p w14:paraId="1F9FC1D0"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в) определению при разработке требований к отраслевым системам оплаты труда дифференциации размеров ставок заработной платы (должностных окладов) как минимальных гарантий по оплате труда работников государственных и муниципальных учреждений, устанавливаемых на федеральном уровне по квалификационным уровням профессиональных квалификационных групп (далее - ПКГ);</w:t>
      </w:r>
    </w:p>
    <w:p w14:paraId="4EDB1E34"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г) повышению уровня реального содержания заработной платы работников образования государственных и муниципальных учреждений, в том числе путем проведения ежегодной индексации размеров заработной платы всех категорий работников, включая не поименованных в Указе Президента РФ от 7 мая 2012 г</w:t>
      </w:r>
      <w:r w:rsidR="006A398F" w:rsidRPr="00892117">
        <w:rPr>
          <w:rFonts w:ascii="Times New Roman" w:hAnsi="Times New Roman" w:cs="Times New Roman"/>
          <w:sz w:val="26"/>
          <w:szCs w:val="26"/>
        </w:rPr>
        <w:t>. № 597 «</w:t>
      </w:r>
      <w:r w:rsidRPr="00892117">
        <w:rPr>
          <w:rFonts w:ascii="Times New Roman" w:hAnsi="Times New Roman" w:cs="Times New Roman"/>
          <w:sz w:val="26"/>
          <w:szCs w:val="26"/>
        </w:rPr>
        <w:t>О мероприятиях по реализации государственной социальной политики</w:t>
      </w:r>
      <w:r w:rsidR="006A398F" w:rsidRPr="00892117">
        <w:rPr>
          <w:rFonts w:ascii="Times New Roman" w:hAnsi="Times New Roman" w:cs="Times New Roman"/>
          <w:sz w:val="26"/>
          <w:szCs w:val="26"/>
        </w:rPr>
        <w:t>»</w:t>
      </w:r>
      <w:r w:rsidRPr="00892117">
        <w:rPr>
          <w:rFonts w:ascii="Times New Roman" w:hAnsi="Times New Roman" w:cs="Times New Roman"/>
          <w:sz w:val="26"/>
          <w:szCs w:val="26"/>
        </w:rPr>
        <w:t xml:space="preserve">, в связи с ростом потребительских цен на товары и услуги; </w:t>
      </w:r>
    </w:p>
    <w:p w14:paraId="4722A255"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д) по финансовому обеспечению ежегодного увеличения фондов оплаты труда в государственных и муниципальных учреждениях в объеме не ниже показателя фактической инфляции в предшествующем году.</w:t>
      </w:r>
    </w:p>
    <w:p w14:paraId="16BA70DF" w14:textId="77777777" w:rsidR="008A2EF5" w:rsidRPr="00892117" w:rsidRDefault="008A2EF5" w:rsidP="00A35D93">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5.1</w:t>
      </w:r>
      <w:r w:rsidR="00A83E68" w:rsidRPr="00892117">
        <w:rPr>
          <w:rFonts w:ascii="Times New Roman" w:hAnsi="Times New Roman"/>
          <w:sz w:val="26"/>
          <w:szCs w:val="26"/>
        </w:rPr>
        <w:t>4</w:t>
      </w:r>
      <w:r w:rsidRPr="00892117">
        <w:rPr>
          <w:rFonts w:ascii="Times New Roman" w:hAnsi="Times New Roman"/>
          <w:sz w:val="26"/>
          <w:szCs w:val="26"/>
        </w:rPr>
        <w:t xml:space="preserve">. Стороны считают необходимым при выплате ежемесячного денежного вознаграждения педагогическим работникам за классное руководство </w:t>
      </w:r>
      <w:r w:rsidRPr="00892117">
        <w:rPr>
          <w:rFonts w:ascii="Times New Roman" w:hAnsi="Times New Roman"/>
          <w:sz w:val="26"/>
          <w:szCs w:val="26"/>
        </w:rPr>
        <w:lastRenderedPageBreak/>
        <w:t>руководствоваться разъяснениями по применению законодательства РФ при осуществлении выплаты денежного вознаграждения за классное руководство педагогическим работникам общеобразовательных организаций (письма Минпросвещения России от 28 мая 2020 г. № ВБ-1159/08 и от 7 сентября 2020 г. № ВБ-1700/08),</w:t>
      </w:r>
      <w:r w:rsidR="0068662C" w:rsidRPr="00892117">
        <w:rPr>
          <w:rFonts w:ascii="Times New Roman" w:hAnsi="Times New Roman"/>
          <w:sz w:val="26"/>
          <w:szCs w:val="26"/>
        </w:rPr>
        <w:t xml:space="preserve"> а также р</w:t>
      </w:r>
      <w:r w:rsidR="0068662C" w:rsidRPr="00892117">
        <w:rPr>
          <w:rFonts w:ascii="Times New Roman" w:hAnsi="Times New Roman"/>
          <w:sz w:val="26"/>
          <w:szCs w:val="26"/>
          <w:lang w:eastAsia="ru-RU"/>
        </w:rPr>
        <w:t>азъяснениями об организации классного руководства (кураторства) 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утвержденными Минпросвещения России и Общероссийским Профсоюзом образования</w:t>
      </w:r>
      <w:r w:rsidRPr="00892117">
        <w:rPr>
          <w:rFonts w:ascii="Times New Roman" w:hAnsi="Times New Roman"/>
          <w:sz w:val="26"/>
          <w:szCs w:val="26"/>
        </w:rPr>
        <w:t>.</w:t>
      </w:r>
    </w:p>
    <w:p w14:paraId="7E21CF99" w14:textId="243D6526"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7A060A" w:rsidRPr="00892117">
        <w:rPr>
          <w:rFonts w:ascii="Times New Roman" w:hAnsi="Times New Roman" w:cs="Times New Roman"/>
          <w:sz w:val="26"/>
          <w:szCs w:val="26"/>
        </w:rPr>
        <w:t>5</w:t>
      </w:r>
      <w:r w:rsidRPr="00892117">
        <w:rPr>
          <w:rFonts w:ascii="Times New Roman" w:hAnsi="Times New Roman" w:cs="Times New Roman"/>
          <w:sz w:val="26"/>
          <w:szCs w:val="26"/>
        </w:rPr>
        <w:t>. Стороны считают необходимым применять традиционно используемую при исчислении заработной платы педагогических работников форму, именуемую «тарификационный список», в целях:</w:t>
      </w:r>
    </w:p>
    <w:p w14:paraId="72260BA7"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а) обеспечения порядка учета всех видов выплат, гарантируемых педагогическому работнику в зависимости от фактического объема учебной (преподавательской, педагогической) работы, компенсационных выплат, в том числе ежемесячного денежного вознаграждения за классное руководство, а также стимулирующих выплат, носящих обязательный характер;</w:t>
      </w:r>
    </w:p>
    <w:p w14:paraId="3899F53D"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б) обеспечения сохранения заработной платы, установленной при тарификации, в каникулярный период и в период отмены (приостановки) для обучающихся занятий (деятельности организации по реализации образовательной программы, по присмотру и уходу за детьми) по санитарно-эпидемиологическим, климатическим и другим основаниям, если эти периоды не совпадают с ежегодными основными удлиненными и ежегодными дополнительными оплачиваемыми отпусками.</w:t>
      </w:r>
    </w:p>
    <w:p w14:paraId="0561EA79" w14:textId="52F34701"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7A060A" w:rsidRPr="00892117">
        <w:rPr>
          <w:rFonts w:ascii="Times New Roman" w:hAnsi="Times New Roman" w:cs="Times New Roman"/>
          <w:sz w:val="26"/>
          <w:szCs w:val="26"/>
        </w:rPr>
        <w:t>6</w:t>
      </w:r>
      <w:r w:rsidRPr="00892117">
        <w:rPr>
          <w:rFonts w:ascii="Times New Roman" w:hAnsi="Times New Roman" w:cs="Times New Roman"/>
          <w:sz w:val="26"/>
          <w:szCs w:val="26"/>
        </w:rPr>
        <w:t xml:space="preserve">. Стороны пришли к соглашению о целесообразности предусматривать в коллективном договоре </w:t>
      </w:r>
      <w:r w:rsidR="003366EF"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(а также в перечне выплат стимулирующего характера как приложении к нему) возможность установления выплаты (доплаты) работнику (работникам), на которого (на которых) с письменного согласия возложены общественно значимые виды деятельности:</w:t>
      </w:r>
    </w:p>
    <w:p w14:paraId="186CD81C" w14:textId="33514893"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а) по содействию созданию условий, повышающих результативность деятельности </w:t>
      </w:r>
      <w:r w:rsidR="003366EF"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благоприятного климата в коллективе;</w:t>
      </w:r>
    </w:p>
    <w:p w14:paraId="22AB6DD6" w14:textId="17E0DC56"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б) по участию в разработке локальных нормативных актов, подготовке и организации социально значимых мероприятий в </w:t>
      </w:r>
      <w:r w:rsidR="003366EF"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w:t>
      </w:r>
    </w:p>
    <w:p w14:paraId="25A15F0B"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в) по контролю за соблюдением трудового законодательства и иных нормативных правовых актов, содержащих нормы трудового права;</w:t>
      </w:r>
    </w:p>
    <w:p w14:paraId="3AC7FA98"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г) по контролю за выполнением условий трудовых договоров работников, дополнительных соглашений к трудовым договорам, коллективных договоров.</w:t>
      </w:r>
    </w:p>
    <w:p w14:paraId="24E56BA4" w14:textId="10EB0AB2"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7A060A" w:rsidRPr="00892117">
        <w:rPr>
          <w:rFonts w:ascii="Times New Roman" w:hAnsi="Times New Roman" w:cs="Times New Roman"/>
          <w:sz w:val="26"/>
          <w:szCs w:val="26"/>
        </w:rPr>
        <w:t>7</w:t>
      </w:r>
      <w:r w:rsidRPr="00892117">
        <w:rPr>
          <w:rFonts w:ascii="Times New Roman" w:hAnsi="Times New Roman" w:cs="Times New Roman"/>
          <w:sz w:val="26"/>
          <w:szCs w:val="26"/>
        </w:rPr>
        <w:t>. Стороны считают обязательным включать в соглашения, коллективные договоры пункты об обязанности работодателя:</w:t>
      </w:r>
    </w:p>
    <w:p w14:paraId="105F44ED" w14:textId="18C02BE5"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7A060A" w:rsidRPr="00892117">
        <w:rPr>
          <w:rFonts w:ascii="Times New Roman" w:hAnsi="Times New Roman" w:cs="Times New Roman"/>
          <w:sz w:val="26"/>
          <w:szCs w:val="26"/>
        </w:rPr>
        <w:t>7</w:t>
      </w:r>
      <w:r w:rsidRPr="00892117">
        <w:rPr>
          <w:rFonts w:ascii="Times New Roman" w:hAnsi="Times New Roman" w:cs="Times New Roman"/>
          <w:sz w:val="26"/>
          <w:szCs w:val="26"/>
        </w:rPr>
        <w:t xml:space="preserve">.1. Производить оплату труда педагогических работников </w:t>
      </w:r>
      <w:r w:rsidR="003366EF"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за время осенних, зимних, весенних, летних каникул из расчета заработной платы, установленной при тарификации, предшествующей началу каникул.</w:t>
      </w:r>
    </w:p>
    <w:p w14:paraId="31E4037A" w14:textId="5B98B01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7A060A" w:rsidRPr="00892117">
        <w:rPr>
          <w:rFonts w:ascii="Times New Roman" w:hAnsi="Times New Roman" w:cs="Times New Roman"/>
          <w:sz w:val="26"/>
          <w:szCs w:val="26"/>
        </w:rPr>
        <w:t>7</w:t>
      </w:r>
      <w:r w:rsidRPr="00892117">
        <w:rPr>
          <w:rFonts w:ascii="Times New Roman" w:hAnsi="Times New Roman" w:cs="Times New Roman"/>
          <w:sz w:val="26"/>
          <w:szCs w:val="26"/>
        </w:rPr>
        <w:t>.2. Производить оплату отпуска не позднее чем за три дня до его начала.</w:t>
      </w:r>
    </w:p>
    <w:p w14:paraId="13662ED3" w14:textId="52CEDCAB"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7A060A" w:rsidRPr="00892117">
        <w:rPr>
          <w:rFonts w:ascii="Times New Roman" w:hAnsi="Times New Roman" w:cs="Times New Roman"/>
          <w:sz w:val="26"/>
          <w:szCs w:val="26"/>
        </w:rPr>
        <w:t>7</w:t>
      </w:r>
      <w:r w:rsidRPr="00892117">
        <w:rPr>
          <w:rFonts w:ascii="Times New Roman" w:hAnsi="Times New Roman" w:cs="Times New Roman"/>
          <w:sz w:val="26"/>
          <w:szCs w:val="26"/>
        </w:rPr>
        <w:t>.3. Выплачивать заработную плату не реже чем каждые полмесяца. Устанавливать конкретные даты выплаты заработной платы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14:paraId="521EFD6A" w14:textId="0F8AF972"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7A060A" w:rsidRPr="00892117">
        <w:rPr>
          <w:rFonts w:ascii="Times New Roman" w:hAnsi="Times New Roman" w:cs="Times New Roman"/>
          <w:sz w:val="26"/>
          <w:szCs w:val="26"/>
        </w:rPr>
        <w:t>7</w:t>
      </w:r>
      <w:r w:rsidRPr="00892117">
        <w:rPr>
          <w:rFonts w:ascii="Times New Roman" w:hAnsi="Times New Roman" w:cs="Times New Roman"/>
          <w:sz w:val="26"/>
          <w:szCs w:val="26"/>
        </w:rPr>
        <w:t xml:space="preserve">.4. В письменной форме извещать каждого работника </w:t>
      </w:r>
      <w:r w:rsidR="003366EF"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о составных частях заработной платы, причитающейся ему за </w:t>
      </w:r>
      <w:r w:rsidRPr="00892117">
        <w:rPr>
          <w:rFonts w:ascii="Times New Roman" w:hAnsi="Times New Roman" w:cs="Times New Roman"/>
          <w:sz w:val="26"/>
          <w:szCs w:val="26"/>
        </w:rPr>
        <w:lastRenderedPageBreak/>
        <w:t>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размерах и основаниях произведенных удержаний, а также об общей денежной сумме, подлежащей выплате.</w:t>
      </w:r>
    </w:p>
    <w:p w14:paraId="09EC9E28" w14:textId="789163BE"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7A060A" w:rsidRPr="00892117">
        <w:rPr>
          <w:rFonts w:ascii="Times New Roman" w:hAnsi="Times New Roman" w:cs="Times New Roman"/>
          <w:sz w:val="26"/>
          <w:szCs w:val="26"/>
        </w:rPr>
        <w:t>7</w:t>
      </w:r>
      <w:r w:rsidRPr="00892117">
        <w:rPr>
          <w:rFonts w:ascii="Times New Roman" w:hAnsi="Times New Roman" w:cs="Times New Roman"/>
          <w:sz w:val="26"/>
          <w:szCs w:val="26"/>
        </w:rPr>
        <w:t xml:space="preserve">.5. Выплачивать заработную плату работнику в месте выполнения им работы либо переводить в кредитную организацию, указанную в заявлении работника. Работодатель обязуется обеспечить работникам открытие и обслуживание лицевых счетов в кредитной организации за счет </w:t>
      </w:r>
      <w:r w:rsidR="003366EF"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w:t>
      </w:r>
    </w:p>
    <w:p w14:paraId="557C256B"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14:paraId="16B45F40" w14:textId="7E1255F9"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7A060A" w:rsidRPr="00892117">
        <w:rPr>
          <w:rFonts w:ascii="Times New Roman" w:hAnsi="Times New Roman" w:cs="Times New Roman"/>
          <w:sz w:val="26"/>
          <w:szCs w:val="26"/>
        </w:rPr>
        <w:t>7</w:t>
      </w:r>
      <w:r w:rsidRPr="00892117">
        <w:rPr>
          <w:rFonts w:ascii="Times New Roman" w:hAnsi="Times New Roman" w:cs="Times New Roman"/>
          <w:sz w:val="26"/>
          <w:szCs w:val="26"/>
        </w:rPr>
        <w:t xml:space="preserve">.6. Включать в коллективный договор порядок, условия выполнения работ, выполняемых педагогическими работниками </w:t>
      </w:r>
      <w:r w:rsidR="003366EF"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в рамках ненормируемой части их педагогической деятельности.</w:t>
      </w:r>
    </w:p>
    <w:p w14:paraId="20B6EAE0" w14:textId="6295C79C"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7A060A" w:rsidRPr="00892117">
        <w:rPr>
          <w:rFonts w:ascii="Times New Roman" w:hAnsi="Times New Roman" w:cs="Times New Roman"/>
          <w:sz w:val="26"/>
          <w:szCs w:val="26"/>
        </w:rPr>
        <w:t>7</w:t>
      </w:r>
      <w:r w:rsidRPr="00892117">
        <w:rPr>
          <w:rFonts w:ascii="Times New Roman" w:hAnsi="Times New Roman" w:cs="Times New Roman"/>
          <w:sz w:val="26"/>
          <w:szCs w:val="26"/>
        </w:rPr>
        <w:t xml:space="preserve">.7. Включать в положение об оплате труда </w:t>
      </w:r>
      <w:r w:rsidR="003366EF"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в положение о стимулирующих выплатах норму, содержащую устанавливаемый учредителем предельный уровень соотношения среднемесячной заработной платы руководителя, заместителей, главного бухгалтера и среднемесячной заработной платы работников этой </w:t>
      </w:r>
      <w:r w:rsidR="003366EF"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w:t>
      </w:r>
    </w:p>
    <w:p w14:paraId="245D57F0" w14:textId="4C6CA422" w:rsidR="008A2EF5" w:rsidRPr="00892117" w:rsidRDefault="00A83E68"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5.1</w:t>
      </w:r>
      <w:r w:rsidR="007A060A" w:rsidRPr="00892117">
        <w:rPr>
          <w:rFonts w:ascii="Times New Roman" w:hAnsi="Times New Roman" w:cs="Times New Roman"/>
          <w:sz w:val="26"/>
          <w:szCs w:val="26"/>
        </w:rPr>
        <w:t>8</w:t>
      </w:r>
      <w:r w:rsidR="008A2EF5" w:rsidRPr="00892117">
        <w:rPr>
          <w:rFonts w:ascii="Times New Roman" w:hAnsi="Times New Roman" w:cs="Times New Roman"/>
          <w:sz w:val="26"/>
          <w:szCs w:val="26"/>
        </w:rPr>
        <w:t>. Департамент и муниципальные органы управления образованием с учетом мнения Профсоюза:</w:t>
      </w:r>
    </w:p>
    <w:p w14:paraId="2C034D62" w14:textId="27C85DCD"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устанавливают предельный уровень соотношения среднемесячной заработной платы руководителей, заместителей руководителей, главных бухгалтеров и среднемесячной заработной платы работников подведомственных </w:t>
      </w:r>
      <w:r w:rsidR="003366EF"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с учетом сложности и объема выполняемой работы (без учета заработной платы руководителя, заместителей руководителя, главного бухгалтера).</w:t>
      </w:r>
    </w:p>
    <w:p w14:paraId="15BC6F1D" w14:textId="2C367F5D"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w:t>
      </w:r>
      <w:r w:rsidR="007A060A" w:rsidRPr="00892117">
        <w:rPr>
          <w:rFonts w:ascii="Times New Roman" w:hAnsi="Times New Roman" w:cs="Times New Roman"/>
          <w:sz w:val="26"/>
          <w:szCs w:val="26"/>
        </w:rPr>
        <w:t>19</w:t>
      </w:r>
      <w:r w:rsidRPr="00892117">
        <w:rPr>
          <w:rFonts w:ascii="Times New Roman" w:hAnsi="Times New Roman" w:cs="Times New Roman"/>
          <w:sz w:val="26"/>
          <w:szCs w:val="26"/>
        </w:rPr>
        <w:t>. Стороны рекомендуют муниципальным органам управления образованием и работодателям:</w:t>
      </w:r>
    </w:p>
    <w:p w14:paraId="78FF5C16" w14:textId="1EA1E610"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w:t>
      </w:r>
      <w:r w:rsidR="007A060A" w:rsidRPr="00892117">
        <w:rPr>
          <w:rFonts w:ascii="Times New Roman" w:hAnsi="Times New Roman" w:cs="Times New Roman"/>
          <w:sz w:val="26"/>
          <w:szCs w:val="26"/>
        </w:rPr>
        <w:t>19</w:t>
      </w:r>
      <w:r w:rsidRPr="00892117">
        <w:rPr>
          <w:rFonts w:ascii="Times New Roman" w:hAnsi="Times New Roman" w:cs="Times New Roman"/>
          <w:sz w:val="26"/>
          <w:szCs w:val="26"/>
        </w:rPr>
        <w:t>.1. Предусматривать в муниципальных отраслевых соглашениях и коллективных договорах обеспечение занятости работников во время карантинов, отмены (приостановки) занятий в связи с неблагоприятными погодными условиями или иных случаях в рамках исполнения должностных обязанностей, не связанных с непосредственными контактами с обучающимися, производя в полном объеме выплату заработной платы.</w:t>
      </w:r>
    </w:p>
    <w:p w14:paraId="777CACCD" w14:textId="5BED8B4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w:t>
      </w:r>
      <w:r w:rsidR="007A060A" w:rsidRPr="00892117">
        <w:rPr>
          <w:rFonts w:ascii="Times New Roman" w:hAnsi="Times New Roman" w:cs="Times New Roman"/>
          <w:sz w:val="26"/>
          <w:szCs w:val="26"/>
        </w:rPr>
        <w:t>19</w:t>
      </w:r>
      <w:r w:rsidRPr="00892117">
        <w:rPr>
          <w:rFonts w:ascii="Times New Roman" w:hAnsi="Times New Roman" w:cs="Times New Roman"/>
          <w:sz w:val="26"/>
          <w:szCs w:val="26"/>
        </w:rPr>
        <w:t>.2. Закреплять в соглашениях и коллективных договорах сохранение заработной платы в полном размере 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статьей 142 ТК РФ.</w:t>
      </w:r>
    </w:p>
    <w:p w14:paraId="04FE3B93" w14:textId="32035D06"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w:t>
      </w:r>
      <w:r w:rsidR="007A060A" w:rsidRPr="00892117">
        <w:rPr>
          <w:rFonts w:ascii="Times New Roman" w:hAnsi="Times New Roman" w:cs="Times New Roman"/>
          <w:sz w:val="26"/>
          <w:szCs w:val="26"/>
        </w:rPr>
        <w:t>19</w:t>
      </w:r>
      <w:r w:rsidRPr="00892117">
        <w:rPr>
          <w:rFonts w:ascii="Times New Roman" w:hAnsi="Times New Roman" w:cs="Times New Roman"/>
          <w:sz w:val="26"/>
          <w:szCs w:val="26"/>
        </w:rPr>
        <w:t>.3. Предусматривать в положениях об оплате труда стимулирующие выплаты к должностным окладам (ставкам заработной платы) педагогических работников либо дополнительные дни отдыха за осуществление педагогическими работниками разработки проектов рабочих программ.</w:t>
      </w:r>
    </w:p>
    <w:p w14:paraId="284016B3" w14:textId="1B74E68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w:t>
      </w:r>
      <w:r w:rsidR="007A060A" w:rsidRPr="00892117">
        <w:rPr>
          <w:rFonts w:ascii="Times New Roman" w:hAnsi="Times New Roman" w:cs="Times New Roman"/>
          <w:sz w:val="26"/>
          <w:szCs w:val="26"/>
        </w:rPr>
        <w:t>19</w:t>
      </w:r>
      <w:r w:rsidRPr="00892117">
        <w:rPr>
          <w:rFonts w:ascii="Times New Roman" w:hAnsi="Times New Roman" w:cs="Times New Roman"/>
          <w:sz w:val="26"/>
          <w:szCs w:val="26"/>
        </w:rPr>
        <w:t xml:space="preserve">.4. Оплачивать и регулировать труд лиц, являющихся гражданами республик СССР, или лиц без гражданства, в том числе принятых на должности педагогических работников, в соответствии с главой 50.1 ТК РФ, а также положением статьи 4 Соглашения о сотрудничестве в области трудовой миграции и социальной </w:t>
      </w:r>
      <w:r w:rsidRPr="00892117">
        <w:rPr>
          <w:rFonts w:ascii="Times New Roman" w:hAnsi="Times New Roman" w:cs="Times New Roman"/>
          <w:sz w:val="26"/>
          <w:szCs w:val="26"/>
        </w:rPr>
        <w:lastRenderedPageBreak/>
        <w:t>защиты трудящихся-мигрантов (Москва, 15 апреля 1994)</w:t>
      </w:r>
      <w:r w:rsidR="006A398F" w:rsidRPr="00892117">
        <w:rPr>
          <w:rFonts w:ascii="Times New Roman" w:hAnsi="Times New Roman" w:cs="Times New Roman"/>
          <w:sz w:val="26"/>
          <w:szCs w:val="26"/>
        </w:rPr>
        <w:t>.</w:t>
      </w:r>
    </w:p>
    <w:p w14:paraId="3DB38F85" w14:textId="51C7F78E"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5.2</w:t>
      </w:r>
      <w:r w:rsidR="007A060A" w:rsidRPr="00892117">
        <w:rPr>
          <w:rFonts w:ascii="Times New Roman" w:hAnsi="Times New Roman" w:cs="Times New Roman"/>
          <w:sz w:val="26"/>
          <w:szCs w:val="26"/>
        </w:rPr>
        <w:t>0</w:t>
      </w:r>
      <w:r w:rsidRPr="00892117">
        <w:rPr>
          <w:rFonts w:ascii="Times New Roman" w:hAnsi="Times New Roman" w:cs="Times New Roman"/>
          <w:sz w:val="26"/>
          <w:szCs w:val="26"/>
        </w:rPr>
        <w:t>. Стороны согласились не допускать случаев направления работодателями педагогических работников на повышение квалификации и переподготовку с отрывом от основной работы без возмещения им командировочных расходов.</w:t>
      </w:r>
    </w:p>
    <w:p w14:paraId="2C95A787" w14:textId="27DC123D"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5.2</w:t>
      </w:r>
      <w:r w:rsidR="007A060A" w:rsidRPr="00892117">
        <w:rPr>
          <w:rFonts w:ascii="Times New Roman" w:hAnsi="Times New Roman" w:cs="Times New Roman"/>
          <w:sz w:val="26"/>
          <w:szCs w:val="26"/>
        </w:rPr>
        <w:t>1</w:t>
      </w:r>
      <w:r w:rsidRPr="00892117">
        <w:rPr>
          <w:rFonts w:ascii="Times New Roman" w:hAnsi="Times New Roman" w:cs="Times New Roman"/>
          <w:sz w:val="26"/>
          <w:szCs w:val="26"/>
        </w:rPr>
        <w:t>. Департамент образования (работодатели):</w:t>
      </w:r>
    </w:p>
    <w:p w14:paraId="0448A117" w14:textId="63D03359"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5.2</w:t>
      </w:r>
      <w:r w:rsidR="007A060A" w:rsidRPr="00892117">
        <w:rPr>
          <w:rFonts w:ascii="Times New Roman" w:hAnsi="Times New Roman" w:cs="Times New Roman"/>
          <w:sz w:val="26"/>
          <w:szCs w:val="26"/>
        </w:rPr>
        <w:t>1</w:t>
      </w:r>
      <w:r w:rsidRPr="00892117">
        <w:rPr>
          <w:rFonts w:ascii="Times New Roman" w:hAnsi="Times New Roman" w:cs="Times New Roman"/>
          <w:sz w:val="26"/>
          <w:szCs w:val="26"/>
        </w:rPr>
        <w:t>.1. Обеспечивает(ют) своевременную и в полном объеме выплату заработной платы, выходных пособий и других выплат, причитающихся работнику в соответствии с действующим трудовым законодательством, соглашениями, коллективными и трудовыми договорами.</w:t>
      </w:r>
    </w:p>
    <w:p w14:paraId="7158A7EC" w14:textId="2439ECF9"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Месячная заработная плата работника </w:t>
      </w:r>
      <w:r w:rsidR="003366EF"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законодательством.</w:t>
      </w:r>
    </w:p>
    <w:p w14:paraId="712F0E41" w14:textId="003E2BAB"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Порядок и условия стимулирования труда руководителей </w:t>
      </w:r>
      <w:r w:rsidR="003366EF"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устанавливаются локальными нормативными актами с учетом мнения соответствующего профсоюзного органа.</w:t>
      </w:r>
    </w:p>
    <w:p w14:paraId="3542C7D4"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Гарантии и компенсации, предусмотренные трудовым законодательством, данным Соглашением и иными нормативными правовыми актами, коллективными договорами, локальными нормативными актами, предоставляются лицам, работающим по совместительству, в полном объеме.</w:t>
      </w:r>
    </w:p>
    <w:p w14:paraId="5DF8DF5D"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5.2</w:t>
      </w:r>
      <w:r w:rsidR="00A83E68" w:rsidRPr="00892117">
        <w:rPr>
          <w:rFonts w:ascii="Times New Roman" w:hAnsi="Times New Roman" w:cs="Times New Roman"/>
          <w:sz w:val="26"/>
          <w:szCs w:val="26"/>
        </w:rPr>
        <w:t>2</w:t>
      </w:r>
      <w:r w:rsidRPr="00892117">
        <w:rPr>
          <w:rFonts w:ascii="Times New Roman" w:hAnsi="Times New Roman" w:cs="Times New Roman"/>
          <w:sz w:val="26"/>
          <w:szCs w:val="26"/>
        </w:rPr>
        <w:t>.2. Обеспечивает(ют) повышение уровня реального содержания заработной платы в соответствии со статьей 134 ТК РФ.</w:t>
      </w:r>
    </w:p>
    <w:p w14:paraId="2F9DDA56"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5.2</w:t>
      </w:r>
      <w:r w:rsidR="00A83E68" w:rsidRPr="00892117">
        <w:rPr>
          <w:rFonts w:ascii="Times New Roman" w:hAnsi="Times New Roman" w:cs="Times New Roman"/>
          <w:sz w:val="26"/>
          <w:szCs w:val="26"/>
        </w:rPr>
        <w:t>3</w:t>
      </w:r>
      <w:r w:rsidRPr="00892117">
        <w:rPr>
          <w:rFonts w:ascii="Times New Roman" w:hAnsi="Times New Roman" w:cs="Times New Roman"/>
          <w:sz w:val="26"/>
          <w:szCs w:val="26"/>
        </w:rPr>
        <w:t>. Профсоюз:</w:t>
      </w:r>
    </w:p>
    <w:p w14:paraId="55CDF021"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5.2</w:t>
      </w:r>
      <w:r w:rsidR="00A83E68" w:rsidRPr="00892117">
        <w:rPr>
          <w:rFonts w:ascii="Times New Roman" w:hAnsi="Times New Roman" w:cs="Times New Roman"/>
          <w:sz w:val="26"/>
          <w:szCs w:val="26"/>
        </w:rPr>
        <w:t>3</w:t>
      </w:r>
      <w:r w:rsidRPr="00892117">
        <w:rPr>
          <w:rFonts w:ascii="Times New Roman" w:hAnsi="Times New Roman" w:cs="Times New Roman"/>
          <w:sz w:val="26"/>
          <w:szCs w:val="26"/>
        </w:rPr>
        <w:t>.1. Участвует в установлении систем оплаты труда.</w:t>
      </w:r>
    </w:p>
    <w:p w14:paraId="5882087D" w14:textId="1BEB7535" w:rsidR="008A2EF5" w:rsidRPr="00892117" w:rsidRDefault="00A83E68"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5.23</w:t>
      </w:r>
      <w:r w:rsidR="008A2EF5" w:rsidRPr="00892117">
        <w:rPr>
          <w:rFonts w:ascii="Times New Roman" w:hAnsi="Times New Roman" w:cs="Times New Roman"/>
          <w:sz w:val="26"/>
          <w:szCs w:val="26"/>
        </w:rPr>
        <w:t xml:space="preserve">.2. Содействует созданию условий, повышающих результативность деятельности </w:t>
      </w:r>
      <w:r w:rsidR="003366EF" w:rsidRPr="00892117">
        <w:rPr>
          <w:rFonts w:ascii="Times New Roman" w:hAnsi="Times New Roman"/>
          <w:sz w:val="26"/>
          <w:szCs w:val="26"/>
        </w:rPr>
        <w:t>образовательной организации</w:t>
      </w:r>
      <w:r w:rsidR="008A2EF5" w:rsidRPr="00892117">
        <w:rPr>
          <w:rFonts w:ascii="Times New Roman" w:hAnsi="Times New Roman" w:cs="Times New Roman"/>
          <w:sz w:val="26"/>
          <w:szCs w:val="26"/>
        </w:rPr>
        <w:t>, благоприятного климата в коллективе.</w:t>
      </w:r>
    </w:p>
    <w:p w14:paraId="0F8C8FD6" w14:textId="1E803E20"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5.2</w:t>
      </w:r>
      <w:r w:rsidR="00A83E68" w:rsidRPr="00892117">
        <w:rPr>
          <w:rFonts w:ascii="Times New Roman" w:hAnsi="Times New Roman" w:cs="Times New Roman"/>
          <w:sz w:val="26"/>
          <w:szCs w:val="26"/>
        </w:rPr>
        <w:t>3</w:t>
      </w:r>
      <w:r w:rsidRPr="00892117">
        <w:rPr>
          <w:rFonts w:ascii="Times New Roman" w:hAnsi="Times New Roman" w:cs="Times New Roman"/>
          <w:sz w:val="26"/>
          <w:szCs w:val="26"/>
        </w:rPr>
        <w:t xml:space="preserve">.3. Участвует в разработке локальных нормативных актов, подготовке и организации социально значимых мероприятий в </w:t>
      </w:r>
      <w:r w:rsidR="003366EF"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w:t>
      </w:r>
    </w:p>
    <w:p w14:paraId="1E76B1DA" w14:textId="77777777"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5.2</w:t>
      </w:r>
      <w:r w:rsidR="00A83E68" w:rsidRPr="00892117">
        <w:rPr>
          <w:rFonts w:ascii="Times New Roman" w:hAnsi="Times New Roman" w:cs="Times New Roman"/>
          <w:sz w:val="26"/>
          <w:szCs w:val="26"/>
        </w:rPr>
        <w:t>3</w:t>
      </w:r>
      <w:r w:rsidRPr="00892117">
        <w:rPr>
          <w:rFonts w:ascii="Times New Roman" w:hAnsi="Times New Roman" w:cs="Times New Roman"/>
          <w:sz w:val="26"/>
          <w:szCs w:val="26"/>
        </w:rPr>
        <w:t>.4. Осуществляет контроль за соблюдением работодателями трудового законодательства и иных нормативных правовых актов, содержащих нормы трудового права, в том числе по ликвидации задолженности по заработной плате и уплате страховых взносов в государственные внебюджетные фонды.</w:t>
      </w:r>
    </w:p>
    <w:p w14:paraId="4A91B902" w14:textId="03CF0A76" w:rsidR="008A2EF5" w:rsidRPr="00892117" w:rsidRDefault="008A2EF5"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5.2</w:t>
      </w:r>
      <w:r w:rsidR="00A83E68" w:rsidRPr="00892117">
        <w:rPr>
          <w:rFonts w:ascii="Times New Roman" w:hAnsi="Times New Roman" w:cs="Times New Roman"/>
          <w:sz w:val="26"/>
          <w:szCs w:val="26"/>
        </w:rPr>
        <w:t>3</w:t>
      </w:r>
      <w:r w:rsidRPr="00892117">
        <w:rPr>
          <w:rFonts w:ascii="Times New Roman" w:hAnsi="Times New Roman" w:cs="Times New Roman"/>
          <w:sz w:val="26"/>
          <w:szCs w:val="26"/>
        </w:rPr>
        <w:t xml:space="preserve">.5. Взаимодействует с государственными органами надзора и контроля при участии правовой инспекции и инспекции по охране труда Профсоюза в проводимых ими проверках </w:t>
      </w:r>
      <w:r w:rsidR="003366EF"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Ивановской области по вопросам исполнения работодателями трудового законодательства РФ и Соглашения.</w:t>
      </w:r>
    </w:p>
    <w:p w14:paraId="53736023" w14:textId="77777777" w:rsidR="008A2EF5" w:rsidRPr="00892117" w:rsidRDefault="008A2EF5" w:rsidP="00A35D93">
      <w:pPr>
        <w:spacing w:after="0" w:line="240" w:lineRule="auto"/>
        <w:ind w:firstLine="709"/>
        <w:rPr>
          <w:rFonts w:ascii="Times New Roman" w:hAnsi="Times New Roman"/>
          <w:sz w:val="26"/>
          <w:szCs w:val="26"/>
        </w:rPr>
      </w:pPr>
    </w:p>
    <w:p w14:paraId="0C3BF376" w14:textId="77777777" w:rsidR="006A398F" w:rsidRPr="00892117" w:rsidRDefault="006A398F" w:rsidP="00A35D93">
      <w:pPr>
        <w:pStyle w:val="ConsPlusTitle"/>
        <w:ind w:firstLine="709"/>
        <w:jc w:val="center"/>
        <w:outlineLvl w:val="0"/>
        <w:rPr>
          <w:rFonts w:ascii="Times New Roman" w:hAnsi="Times New Roman" w:cs="Times New Roman"/>
          <w:sz w:val="26"/>
          <w:szCs w:val="26"/>
        </w:rPr>
      </w:pPr>
      <w:r w:rsidRPr="00892117">
        <w:rPr>
          <w:rFonts w:ascii="Times New Roman" w:hAnsi="Times New Roman" w:cs="Times New Roman"/>
          <w:sz w:val="26"/>
          <w:szCs w:val="26"/>
        </w:rPr>
        <w:t>VI. Рабочее время и время отдыха</w:t>
      </w:r>
    </w:p>
    <w:p w14:paraId="72F7BA0D" w14:textId="77777777" w:rsidR="006A398F" w:rsidRPr="00892117" w:rsidRDefault="006A398F" w:rsidP="00A35D93">
      <w:pPr>
        <w:pStyle w:val="ConsPlusNormal"/>
        <w:ind w:firstLine="709"/>
        <w:jc w:val="both"/>
        <w:rPr>
          <w:rFonts w:ascii="Times New Roman" w:hAnsi="Times New Roman" w:cs="Times New Roman"/>
          <w:sz w:val="26"/>
          <w:szCs w:val="26"/>
        </w:rPr>
      </w:pPr>
    </w:p>
    <w:p w14:paraId="24A969CE"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6.1. Стороны при регулировании вопросов рабочего времени и времени отдыха исходят из того, что:</w:t>
      </w:r>
    </w:p>
    <w:p w14:paraId="124CB8AA" w14:textId="74CC3244"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6.1.1. Продолжительность рабочего времени и времени отдыха работников </w:t>
      </w:r>
      <w:r w:rsidR="003366EF"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определяется в соответствии с трудовым законодательством РФ, Правилами внутреннего трудового распорядка, коллективным договором, в зависимости от наименования должности, условий труда и других факторов, в том числе связанных с применением электронного обучения и дистанционных образовательных технологий.</w:t>
      </w:r>
    </w:p>
    <w:p w14:paraId="24550769"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Для педагогических работников в зависимости от должности и (или) специальности с учетом особенностей их труда продолжительность рабочего времени </w:t>
      </w:r>
      <w:r w:rsidRPr="00892117">
        <w:rPr>
          <w:rFonts w:ascii="Times New Roman" w:hAnsi="Times New Roman" w:cs="Times New Roman"/>
          <w:sz w:val="26"/>
          <w:szCs w:val="26"/>
        </w:rPr>
        <w:lastRenderedPageBreak/>
        <w:t>либо нормы часов педагогической работы за ставку заработной платы), порядок определения учебной нагрузки, предусмотренной в трудовом договоре, и основания ее изменения, случаи установления верхнего предела учебной нагрузки педагогических работников регулируются в соответствии с частью третьей статьи 333 ТК РФ соответствующими нормативными правовыми актами, утверждаемыми Минпросвещения России и Минобрнауки России в установленных сферах ведения и, в частности, приказом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6D09FCB7" w14:textId="611BF04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Для женщин, работающих в сельской местности, в соответствии со статьей 263.1 ТК РФ устанавливается 36-часовая рабочая неделя, за исключением случаев, когда меньшая продолжительность рабочей недели предусмотрена иными законодательными актами </w:t>
      </w:r>
      <w:r w:rsidR="00546AD1" w:rsidRPr="00892117">
        <w:rPr>
          <w:rFonts w:ascii="Times New Roman" w:hAnsi="Times New Roman" w:cs="Times New Roman"/>
          <w:sz w:val="26"/>
          <w:szCs w:val="26"/>
        </w:rPr>
        <w:t>РФ</w:t>
      </w:r>
      <w:r w:rsidRPr="00892117">
        <w:rPr>
          <w:rFonts w:ascii="Times New Roman" w:hAnsi="Times New Roman" w:cs="Times New Roman"/>
          <w:sz w:val="26"/>
          <w:szCs w:val="26"/>
        </w:rPr>
        <w:t>. При этом заработная плата выплачивается в том же размере, что и при полной продолжительности еженедельной работы.</w:t>
      </w:r>
    </w:p>
    <w:p w14:paraId="3330F3D0" w14:textId="38C16769"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6.1.2. Режим рабочего времени и времени отдыха работников </w:t>
      </w:r>
      <w:r w:rsidR="003366EF"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определяется правилами внутреннего трудового распорядка.</w:t>
      </w:r>
    </w:p>
    <w:p w14:paraId="78064BCD"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Работодатели и первичные профсоюзные организации обеспечивают разработку правил внутреннего трудового распорядка в организации в соответствии с ТК РФ, другими федеральными законами, с учетом особенностей, устанавливаемых Минобрнауки России в соответствии с частью 7 статьи 47 Федерального закона от 29.12.2012 № 273-ФЗ «Об образовании в Российской Федерации», с Особенностями режима рабочего времени и времени отдыха педагогических и иных работников организаций, осуществляющих образовательную деятельность, утвержденными приказом Минобрнауки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предусматривая в том числе:</w:t>
      </w:r>
    </w:p>
    <w:p w14:paraId="2496DE20" w14:textId="7C3E6953"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а) порядок осуществления образовательной деятельности с применением электронного обучения и дистанционных образовательных технологий как в месте нахождения </w:t>
      </w:r>
      <w:r w:rsidR="003366EF"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так и за ее пределами;</w:t>
      </w:r>
    </w:p>
    <w:p w14:paraId="4AD445C5"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б) порядок и условия осуществления педагогической деятельности в организациях с круглосуточным пребыванием детей применительно к порядку и условиям, установленным при вахтовом методе (в том числе в период карантина, чрезвычайных ситуаций, в том числе санитарно-эпидемиологических);</w:t>
      </w:r>
    </w:p>
    <w:p w14:paraId="4C856FBB"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в) предоставление свободного дня (дней) для прохождения диспансеризации в порядке, предусмотренном статьей 185.1 ТК РФ;</w:t>
      </w:r>
    </w:p>
    <w:p w14:paraId="361C389E"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г) освобождение педагогического работника от работы в целях реализации права лично присутствовать на заседании аттестационной комиссии при его аттестации с сохранением заработной платы;</w:t>
      </w:r>
    </w:p>
    <w:p w14:paraId="73B4DD83" w14:textId="6CD1267C"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д) условия реализации права педагогических работников, ведущих преподавательскую работу, не присутствовать в </w:t>
      </w:r>
      <w:r w:rsidR="003366EF"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в дни, свободные от проведения занятий по расписанию и выполнения непосредственно в </w:t>
      </w:r>
      <w:r w:rsidR="003366EF"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w:t>
      </w:r>
    </w:p>
    <w:p w14:paraId="7CA2DBCE" w14:textId="6BDAAFC6" w:rsidR="006A398F" w:rsidRPr="00892117" w:rsidRDefault="00A337A2"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е</w:t>
      </w:r>
      <w:r w:rsidR="006A398F" w:rsidRPr="00892117">
        <w:rPr>
          <w:rFonts w:ascii="Times New Roman" w:hAnsi="Times New Roman" w:cs="Times New Roman"/>
          <w:sz w:val="26"/>
          <w:szCs w:val="26"/>
        </w:rPr>
        <w:t xml:space="preserve">) возможность установления при составлении расписания учебных занятий свободных дней для педагогических работников от обязательного присутствия в </w:t>
      </w:r>
      <w:r w:rsidR="003366EF" w:rsidRPr="00892117">
        <w:rPr>
          <w:rFonts w:ascii="Times New Roman" w:hAnsi="Times New Roman"/>
          <w:sz w:val="26"/>
          <w:szCs w:val="26"/>
        </w:rPr>
        <w:t>образовательной организации</w:t>
      </w:r>
      <w:r w:rsidR="006A398F" w:rsidRPr="00892117">
        <w:rPr>
          <w:rFonts w:ascii="Times New Roman" w:hAnsi="Times New Roman" w:cs="Times New Roman"/>
          <w:sz w:val="26"/>
          <w:szCs w:val="26"/>
        </w:rPr>
        <w:t xml:space="preserve"> с целью использования их для дополнительного </w:t>
      </w:r>
      <w:r w:rsidR="006A398F" w:rsidRPr="00892117">
        <w:rPr>
          <w:rFonts w:ascii="Times New Roman" w:hAnsi="Times New Roman" w:cs="Times New Roman"/>
          <w:sz w:val="26"/>
          <w:szCs w:val="26"/>
        </w:rPr>
        <w:lastRenderedPageBreak/>
        <w:t>профессионального образования, самообразования, подготовки к занятиям.</w:t>
      </w:r>
    </w:p>
    <w:p w14:paraId="0ED7595D"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Правила внутреннего трудового распорядка являются приложением к коллективному договору.</w:t>
      </w:r>
    </w:p>
    <w:p w14:paraId="768BEB12" w14:textId="3D028793"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6.1.3. В каникулярное время, в периоды отмены учебных занятий по санитарно-эпидемиологическим, климатическим и другим основаниям в отдельных классах (группах) либо в целом по </w:t>
      </w:r>
      <w:r w:rsidR="003366EF"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не совпадающие с отпуском педагогических работников, уточняется режим их рабочего времени (перечень выполняемых ими работ (обязанностей)). Педагогические работники в эти периоды времени выполняют педагогическую (в том числе методическую и организационную) работу, связанную с реализацией образовательной программы, в порядке и на условиях, предусмотренных приказом Минобрнауки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14:paraId="70C60AC5"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В указанные периоды за работниками сохраняется заработная плата, установленная до начала данного периода.</w:t>
      </w:r>
    </w:p>
    <w:p w14:paraId="789823DF" w14:textId="4251CC2D"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6.1.4. Учебная нагрузка педагогических и других работников, ведущих педагогическую (преподавательскую) работу помимо основной работы, на каждый учебный год устанавливается руководителем </w:t>
      </w:r>
      <w:r w:rsidR="003366EF"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с учетом мнения выборного профсоюзного органа. Учебная нагрузка им устанавливается в том случае, если у основных педагогических работников имеется полная нагрузка на ставку за норму часов педагогической работы.</w:t>
      </w:r>
    </w:p>
    <w:p w14:paraId="7FA50909"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Распределение учебной нагрузки на следующий учебный год завершается до окончания учебного года и ухода работников в отпуск. Результаты распределения нагрузки объявляются работникам под роспись.</w:t>
      </w:r>
    </w:p>
    <w:p w14:paraId="7958952D"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6.1.5. Работа в выходные и нерабочие праздничные дни запрещается, за исключением случаев, предусмотренных ТК РФ.</w:t>
      </w:r>
    </w:p>
    <w:p w14:paraId="565FE9BD" w14:textId="5A082E94"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Привлечение к работе в установленные работникам выходные дни, а также нерабочие праздничные дни, вызванное производственной необходимостью (проведение экзаменационной сессии, учебных занятий с обучающимися по заочной форме обучения, дней открытых дверей для абитуриентов и их родителей и др.), допускается по письменному распоряжению руководителя </w:t>
      </w:r>
      <w:r w:rsidR="003366EF"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с письменного согласия работника и с учетом мнения выборного профсоюзного органа.</w:t>
      </w:r>
    </w:p>
    <w:p w14:paraId="3896E462"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Работодатели обеспечивают оплату за работу в выходной и нерабочий праздничный день за фактически отработанное время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14:paraId="0FC44C96"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14:paraId="78BAC6D1" w14:textId="599536C5"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6.1.6. С учетом специфики работы </w:t>
      </w:r>
      <w:r w:rsidR="003366EF"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предоставление ежегодных основного и дополнительных оплачиваемых отпусков осуществляется, как правило, по окончании учебного года в летний период.</w:t>
      </w:r>
    </w:p>
    <w:p w14:paraId="306A4633" w14:textId="0B6EA52A"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Регулирование продолжительности ежегодного основного удлиненного оплачиваемого отпуска работников, замещающих должности педагогических </w:t>
      </w:r>
      <w:r w:rsidRPr="00892117">
        <w:rPr>
          <w:rFonts w:ascii="Times New Roman" w:hAnsi="Times New Roman" w:cs="Times New Roman"/>
          <w:sz w:val="26"/>
          <w:szCs w:val="26"/>
        </w:rPr>
        <w:lastRenderedPageBreak/>
        <w:t xml:space="preserve">работников, а также руководителей </w:t>
      </w:r>
      <w:r w:rsidR="003366EF"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заместителей руководителя </w:t>
      </w:r>
      <w:r w:rsidR="003366EF"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руководителей структурных подразделений этих </w:t>
      </w:r>
      <w:r w:rsidR="003366EF"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и их заместителей осуществляется в соответствии с постановлением Правительства </w:t>
      </w:r>
      <w:r w:rsidR="00546AD1" w:rsidRPr="00892117">
        <w:rPr>
          <w:rFonts w:ascii="Times New Roman" w:hAnsi="Times New Roman" w:cs="Times New Roman"/>
          <w:sz w:val="26"/>
          <w:szCs w:val="26"/>
        </w:rPr>
        <w:t>РФ</w:t>
      </w:r>
      <w:r w:rsidRPr="00892117">
        <w:rPr>
          <w:rFonts w:ascii="Times New Roman" w:hAnsi="Times New Roman" w:cs="Times New Roman"/>
          <w:sz w:val="26"/>
          <w:szCs w:val="26"/>
        </w:rPr>
        <w:t xml:space="preserve"> от 14.05.2015 № 466 «О ежегодных основных удлиненных оплачиваемых отпусках».</w:t>
      </w:r>
    </w:p>
    <w:p w14:paraId="7813D92E" w14:textId="7FDE1868"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Ежегодный основной удлиненный оплачиваемый отпуск продолжительностью 56 календарных дней предоставляется педагогическим работникам дошкольных </w:t>
      </w:r>
      <w:r w:rsidR="003366EF"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(дошкольных групп в общеобразовательных организациях), работающим с обучающимися с ОВЗ, а также нуждающимися в длительном лечении, независимо от их количества в организации (дошкольной группе).</w:t>
      </w:r>
    </w:p>
    <w:p w14:paraId="2C7FC4EE" w14:textId="206717C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При осуществлении в дошкольной группе совместного образования здоровых детей и детей с ОВЗ согласно пункту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просвещения </w:t>
      </w:r>
      <w:r w:rsidR="00546AD1" w:rsidRPr="00892117">
        <w:rPr>
          <w:rFonts w:ascii="Times New Roman" w:hAnsi="Times New Roman"/>
          <w:sz w:val="26"/>
          <w:szCs w:val="26"/>
        </w:rPr>
        <w:t>РФ</w:t>
      </w:r>
      <w:r w:rsidR="00546AD1" w:rsidRPr="00892117">
        <w:rPr>
          <w:rFonts w:ascii="Times New Roman" w:hAnsi="Times New Roman" w:cs="Times New Roman"/>
          <w:sz w:val="26"/>
          <w:szCs w:val="26"/>
        </w:rPr>
        <w:t xml:space="preserve"> </w:t>
      </w:r>
      <w:r w:rsidRPr="00892117">
        <w:rPr>
          <w:rFonts w:ascii="Times New Roman" w:hAnsi="Times New Roman" w:cs="Times New Roman"/>
          <w:sz w:val="26"/>
          <w:szCs w:val="26"/>
        </w:rPr>
        <w:t>от 31 июля 2020 г. N 373, должна создаваться группа комбинированной направленности, при этом норма часов педагогической работы за ставку заработной платы воспитателей таких групп составляет 25 часов в неделю.</w:t>
      </w:r>
    </w:p>
    <w:p w14:paraId="3CB2A4D2"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Работодатели с учетом мнения выборного органа первичной профсоюзной организации утверждают не позднее чем за две недели до наступления календарного года график отпусков в порядке, установленном статьей 372 ТК РФ для принятия локальных нормативных актов.</w:t>
      </w:r>
    </w:p>
    <w:p w14:paraId="2C69D545"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Изменение графика отпусков работодателем может осуществляться с согласия работника и выборного органа первичной профсоюзной организации.</w:t>
      </w:r>
    </w:p>
    <w:p w14:paraId="73278EC1"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Запрещается непредоставление ежегодного оплачиваемого отпуска в течение двух лет подряд (часть 4 статьи 124 ТК РФ).</w:t>
      </w:r>
    </w:p>
    <w:p w14:paraId="4F9C8862"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Запрещается направление работников в неоплачиваемые отпуска по инициативе работодателя. </w:t>
      </w:r>
    </w:p>
    <w:p w14:paraId="4329049F"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Часть ежегодного оплачиваемого отпуска, превышающая 28 календарных дней, по письменному заявлению работника может быть заменена денежной компенсацией, что закрепляется в коллективном договоре.</w:t>
      </w:r>
    </w:p>
    <w:p w14:paraId="17A32C9E"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Оплата отпуска производится не позднее чем за три дня до его начала.</w:t>
      </w:r>
    </w:p>
    <w:p w14:paraId="69F36F9B"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14:paraId="3B0D6EB7"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6.1.7. При предоставлении ежегодного отпуска преподавателям и другим педагогическим работникам за первый год работы в каникулярный период, в том числе до истечения шести месяцев работы, продолжительность этого отпуска должна соответствовать установленной для этих должностей педагогических работников его продолжительности и оплачиваться в полном размере.</w:t>
      </w:r>
    </w:p>
    <w:p w14:paraId="0D5D416B"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lastRenderedPageBreak/>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14:paraId="4DA35EAB"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14:paraId="0F7393D3"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При этом излишки, составляющие менее половины месяца, исключаются из подсчета, а излишки, составляющие не менее половины месяца, округляются до полного месяца (пункт 35 Правил об очередных и дополнительных отпусках, утвержденных НКТ СССР от 30 апреля 1930 г. № 169).</w:t>
      </w:r>
    </w:p>
    <w:p w14:paraId="5FFAC6FD"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6.1.8. Расчет средней заработной платы для оплаты отпусков и выплаты компенсации за неиспользованные отпуска исчисляется в соответствии со статьей 139 ТК РФ и Постановлением Правительства РФ от 24.12.2007 № 922 «Об особенностях порядка исчисления средней заработной платы».</w:t>
      </w:r>
    </w:p>
    <w:p w14:paraId="32B0C0BC" w14:textId="2AD9585C"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6.1.9. Работникам с ненормированным рабочим днем, включая руководителей, их заместителей, руководителей структурных подразделений </w:t>
      </w:r>
      <w:r w:rsidR="003366EF"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предоставляется ежегодный дополнительный оплачиваемый отпуск.</w:t>
      </w:r>
    </w:p>
    <w:p w14:paraId="41DECA8F"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Перечень категорий работников с ненормированным рабочим днем, в том числе эпизодически привлекаемых к выполнению своих трудовых (должностных) обязанностей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предусматриваются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(должностные) обязанности за пределами нормальной продолжительности рабочего времени и других условий.</w:t>
      </w:r>
    </w:p>
    <w:p w14:paraId="1B0D96C2"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Продолжительность ежегодного дополнительного отпуска работника за ненормированный рабочий день не может составлять менее 3 календарных дней.</w:t>
      </w:r>
    </w:p>
    <w:p w14:paraId="735D5CE7"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Оплата дополнительных отпусков, предоставляемых работникам с ненормированным рабочим днем, производится в пределах фонда оплаты труда.</w:t>
      </w:r>
    </w:p>
    <w:p w14:paraId="5FC1EE3F"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6.1.10. При проведении специальной оценки условий труда в целях реализации Федерального закона от 28.12.2013 № 426-ФЗ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предоставляется ежегодный дополнительный оплачиваемый отпуск в соответствии со статьей 117 ТК РФ.</w:t>
      </w:r>
    </w:p>
    <w:p w14:paraId="2DDDC91F" w14:textId="223469C0"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Соглашения и коллективного договора </w:t>
      </w:r>
      <w:r w:rsidR="000B29A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с учетом результатов специальной оценки условий труда.</w:t>
      </w:r>
    </w:p>
    <w:p w14:paraId="307962C2"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В стаж работы, дающий право на дополнительный оплачиваемый отпуск за работу во вредных и/или опасных условиях труда, включается только фактически отработанное в соответствующих условиях время.</w:t>
      </w:r>
    </w:p>
    <w:p w14:paraId="3BCE84AB"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На основании письменного согласия работника, занятого на работе с вредными и (или) опасными условиями труда,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статьи 117 ТК РФ (7 календарных дней), может быть заменена отдельно устанавливаемой денежной компенсацией в порядке, в размерах и </w:t>
      </w:r>
      <w:r w:rsidRPr="00892117">
        <w:rPr>
          <w:rFonts w:ascii="Times New Roman" w:hAnsi="Times New Roman" w:cs="Times New Roman"/>
          <w:sz w:val="26"/>
          <w:szCs w:val="26"/>
        </w:rPr>
        <w:lastRenderedPageBreak/>
        <w:t>на условиях, которые установлены коллективными договорами.</w:t>
      </w:r>
    </w:p>
    <w:p w14:paraId="7CC465F0"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6.1.11. Педагогическим работникам организаций, осуществляющих образовательную деятельность, предоставляется право на длительный отпуск сроком до одного года в порядке, установленном приказом Минобрнауки России от 31.05.2016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14:paraId="1587B5E1" w14:textId="4593B1BB"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В коллективных договорах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определяются:</w:t>
      </w:r>
    </w:p>
    <w:p w14:paraId="12593ECD"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продолжительность длительного отпуска,</w:t>
      </w:r>
    </w:p>
    <w:p w14:paraId="04CAEB95"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очередность его предоставления,</w:t>
      </w:r>
    </w:p>
    <w:p w14:paraId="77BC73F0"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разделение его на части,</w:t>
      </w:r>
    </w:p>
    <w:p w14:paraId="13B8C2F7"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продление на основании листка нетрудоспособности в период нахождения в длительном отпуске,</w:t>
      </w:r>
    </w:p>
    <w:p w14:paraId="321C2C1D"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присоединение длительного отпуска к ежегодному основному оплачиваемому отпуску,</w:t>
      </w:r>
    </w:p>
    <w:p w14:paraId="7DD518B7"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предоставление длительного отпуска педагогическим работникам, работающим по совместительству,</w:t>
      </w:r>
    </w:p>
    <w:p w14:paraId="73222FEB"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оплата за счет средств, полученных организацией от приносящей доход деятельности,</w:t>
      </w:r>
    </w:p>
    <w:p w14:paraId="01954BED"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и другие вопросы, не предусмотренные положениями указанного порядка.</w:t>
      </w:r>
    </w:p>
    <w:p w14:paraId="578E78D2"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6.2. Стороны договорились:</w:t>
      </w:r>
    </w:p>
    <w:p w14:paraId="0FBDF333"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6.2.1.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0527A17B" w14:textId="44B39AFF"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6.2.2. Предоставлять руководителям и работникам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с учетом производственных и финансовых возможностей в соответствии с частью второй статьи 116 ТК РФ дополнительные оплачиваемые отпуска за счет имеющихся собственных средств:</w:t>
      </w:r>
    </w:p>
    <w:p w14:paraId="5C6A96C4"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а) регистрация брака работника - не менее 3 календарных дней;</w:t>
      </w:r>
    </w:p>
    <w:p w14:paraId="0026C80E"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б) бракосочетание детей работника - не менее 1 календарного дня;</w:t>
      </w:r>
    </w:p>
    <w:p w14:paraId="6AD5754F"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в) работникам в случаях рождения ребенка - не менее 1 календарного дня;</w:t>
      </w:r>
    </w:p>
    <w:p w14:paraId="1A0248B2"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г) смерть близких родственников (родителей, супруга, супруги, детей, брата, сестры) - не менее 3 календарных дней;</w:t>
      </w:r>
    </w:p>
    <w:p w14:paraId="64AB933A"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д) день начала учебного года родителям в случае поступления ребенка на учебу в первый класс общеобразовательной организации;</w:t>
      </w:r>
    </w:p>
    <w:p w14:paraId="253C0B9D" w14:textId="77777777" w:rsidR="006A398F" w:rsidRPr="00892117" w:rsidRDefault="006A398F" w:rsidP="00A35D93">
      <w:pPr>
        <w:pStyle w:val="ConsPlusNormal"/>
        <w:ind w:firstLine="709"/>
        <w:jc w:val="both"/>
        <w:rPr>
          <w:rFonts w:ascii="Times New Roman" w:hAnsi="Times New Roman" w:cs="Times New Roman"/>
          <w:sz w:val="26"/>
          <w:szCs w:val="26"/>
        </w:rPr>
      </w:pPr>
      <w:bookmarkStart w:id="4" w:name="P51"/>
      <w:bookmarkEnd w:id="4"/>
      <w:r w:rsidRPr="00892117">
        <w:rPr>
          <w:rFonts w:ascii="Times New Roman" w:hAnsi="Times New Roman" w:cs="Times New Roman"/>
          <w:sz w:val="26"/>
          <w:szCs w:val="26"/>
        </w:rPr>
        <w:t>е) председателям территориальных (местных, районных, городских) организаций Профсоюза за выполнение общественных обязанностей в интересах коллективов работников - не менее 5 календарных дней в год;</w:t>
      </w:r>
    </w:p>
    <w:p w14:paraId="0B963CF6"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ж) председателям первичных организаций Профсоюза за выполнение общественных обязанностей в интересах коллектива работников - не менее 4-х календарных дней в год;</w:t>
      </w:r>
    </w:p>
    <w:p w14:paraId="1DAD6251"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з) внештатным правовым инспекторам труда Профсоюза за выполнение общественных обязанностей в интересах коллектива работников - не менее 2 календарных дней в год;</w:t>
      </w:r>
    </w:p>
    <w:p w14:paraId="1FA172B4"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и) уполномоченным и внештатным инспекторам Профсоюза по охране труда за выполнение общественных обязанностей в интересах коллектива работников - не менее 2 календарных дней в год;</w:t>
      </w:r>
    </w:p>
    <w:p w14:paraId="0FBA1C7D"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к) членам выборных профсоюзных органов всех уровней за выполнение </w:t>
      </w:r>
      <w:r w:rsidRPr="00892117">
        <w:rPr>
          <w:rFonts w:ascii="Times New Roman" w:hAnsi="Times New Roman" w:cs="Times New Roman"/>
          <w:sz w:val="26"/>
          <w:szCs w:val="26"/>
        </w:rPr>
        <w:lastRenderedPageBreak/>
        <w:t>общественных обязанностей в интересах коллектива работников - не менее 2-х календарных дней в год;</w:t>
      </w:r>
    </w:p>
    <w:p w14:paraId="71E3AA9E" w14:textId="2EC82B1F" w:rsidR="006A398F" w:rsidRPr="00892117" w:rsidRDefault="006A398F" w:rsidP="00A35D93">
      <w:pPr>
        <w:pStyle w:val="ConsPlusNormal"/>
        <w:ind w:firstLine="709"/>
        <w:jc w:val="both"/>
        <w:rPr>
          <w:rFonts w:ascii="Times New Roman" w:hAnsi="Times New Roman" w:cs="Times New Roman"/>
          <w:sz w:val="26"/>
          <w:szCs w:val="26"/>
        </w:rPr>
      </w:pPr>
      <w:bookmarkStart w:id="5" w:name="P56"/>
      <w:bookmarkEnd w:id="5"/>
      <w:r w:rsidRPr="00892117">
        <w:rPr>
          <w:rFonts w:ascii="Times New Roman" w:hAnsi="Times New Roman" w:cs="Times New Roman"/>
          <w:sz w:val="26"/>
          <w:szCs w:val="26"/>
        </w:rPr>
        <w:t xml:space="preserve">л) руководителям и работникам </w:t>
      </w:r>
      <w:r w:rsidR="000B29A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не пропустившим ни одного рабочего дня по болезни и не имеющим дисциплинарных взысканий в течение года - не менее 2 календарных дней в год.</w:t>
      </w:r>
    </w:p>
    <w:p w14:paraId="46156CFA"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Отпуска, указанные в подпунктах «е» - «л» пункта 6.2.2 Соглашения, по письменному заявлению работника могут быть присоединены к ежегодному основному оплачиваемому отпуску или использованы отдельно полностью либо по частям в текущем рабочем году. Перенесение указанных отпусков на следующий рабочий год не допускается.</w:t>
      </w:r>
    </w:p>
    <w:p w14:paraId="3F029D25" w14:textId="77777777"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Дополнительный оплачиваемый отпуск по семейным обстоятельствам (при рождении ребенка, регистрации брака, смерти близких родственников) предоставляется работнику по его письменному заявлению в обязательном порядке.</w:t>
      </w:r>
    </w:p>
    <w:p w14:paraId="6253649D" w14:textId="5F85DEAC" w:rsidR="006A398F" w:rsidRPr="00892117" w:rsidRDefault="006A398F" w:rsidP="00A35D93">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В коллективных договорах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устанавливается конкретная продолжительность отпусков, указанных в настоящем пункте, а также другие случаи и условия их предоставления.</w:t>
      </w:r>
    </w:p>
    <w:p w14:paraId="3FFDEF83" w14:textId="5C873003" w:rsidR="006A398F" w:rsidRPr="00892117" w:rsidRDefault="006A398F" w:rsidP="00025B8D">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6.3. Работодатель обязан на основании письменного заявления работника предоставляет отпуск без сохранения заработной платы работникам в случаях, предусмотренных с</w:t>
      </w:r>
      <w:r w:rsidR="00025B8D" w:rsidRPr="00892117">
        <w:rPr>
          <w:rFonts w:ascii="Times New Roman" w:hAnsi="Times New Roman" w:cs="Times New Roman"/>
          <w:sz w:val="26"/>
          <w:szCs w:val="26"/>
        </w:rPr>
        <w:t>татьей 128 ТК РФ.</w:t>
      </w:r>
      <w:hyperlink r:id="rId19">
        <w:r w:rsidRPr="00892117">
          <w:rPr>
            <w:rFonts w:ascii="Times New Roman" w:hAnsi="Times New Roman" w:cs="Times New Roman"/>
            <w:i/>
            <w:sz w:val="28"/>
            <w:szCs w:val="28"/>
          </w:rPr>
          <w:br/>
        </w:r>
      </w:hyperlink>
    </w:p>
    <w:p w14:paraId="0BDA38DA" w14:textId="77777777" w:rsidR="006A398F" w:rsidRPr="00892117" w:rsidRDefault="006A398F" w:rsidP="006A398F">
      <w:pPr>
        <w:pStyle w:val="ConsPlusTitle"/>
        <w:jc w:val="center"/>
        <w:outlineLvl w:val="1"/>
        <w:rPr>
          <w:rFonts w:ascii="Times New Roman" w:hAnsi="Times New Roman" w:cs="Times New Roman"/>
          <w:sz w:val="26"/>
          <w:szCs w:val="26"/>
        </w:rPr>
      </w:pPr>
      <w:r w:rsidRPr="00892117">
        <w:rPr>
          <w:rFonts w:ascii="Times New Roman" w:hAnsi="Times New Roman" w:cs="Times New Roman"/>
          <w:sz w:val="26"/>
          <w:szCs w:val="26"/>
        </w:rPr>
        <w:t>VII. Охрана труда и здоровья работников</w:t>
      </w:r>
    </w:p>
    <w:p w14:paraId="4DC3C8E1" w14:textId="77777777" w:rsidR="006A398F" w:rsidRPr="00892117" w:rsidRDefault="006A398F" w:rsidP="006A398F">
      <w:pPr>
        <w:pStyle w:val="ConsPlusNormal"/>
        <w:ind w:firstLine="540"/>
        <w:jc w:val="both"/>
        <w:rPr>
          <w:rFonts w:ascii="Times New Roman" w:hAnsi="Times New Roman" w:cs="Times New Roman"/>
          <w:sz w:val="26"/>
          <w:szCs w:val="26"/>
        </w:rPr>
      </w:pPr>
    </w:p>
    <w:p w14:paraId="6AFE36BA"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7.1. Стороны совместно:</w:t>
      </w:r>
    </w:p>
    <w:p w14:paraId="3586795A"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7.1.1. Рассматривают охрану труда и здоровья работников образовательных организаций и обучающихся в качестве одного из приоритетных направлений деятельности.</w:t>
      </w:r>
    </w:p>
    <w:p w14:paraId="02EA4E3C"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7.1.2. Обеспечивают приоритет сохранения жизни и здоровья работников в процессе трудовой деятельности.</w:t>
      </w:r>
    </w:p>
    <w:p w14:paraId="71C813C8"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7.1.3. Создают комиссии по вопросам охраны труда и оздоровления работников образования и организуют их работу.</w:t>
      </w:r>
    </w:p>
    <w:p w14:paraId="23ABE482"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7.1.4. Содействуют в организации работы по проведению специальной оценки условий труда работников и оценки профессиональных рисков, в том числе на вновь организованных рабочих местах. </w:t>
      </w:r>
    </w:p>
    <w:p w14:paraId="146A1B95"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7.1.5. Обеспечивают включение представителей Профсоюза (председателей профсоюзных организаций, правовых и технических инспекторов труда, уполномоченных по охране труда Профсоюза, профсоюзный актив) в состав комиссий по оценке готовности образовательных организаций к новому учебному году (далее – Приемка). Перед началом проведения процедуры Приемки согласовывают перечень вопросов охраны труда, включаемых в акты Приемки образовательных организаций, подведомственных Департаменту образования.</w:t>
      </w:r>
    </w:p>
    <w:p w14:paraId="45B0DA20" w14:textId="14B1DD9A"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7.1.6. Осуществляют контроль за соблюдением работодателями обязанностей по обеспечению безопасных условий и охраны труда в соответствии с требованиями трудового законодательства </w:t>
      </w:r>
      <w:r w:rsidR="00546AD1" w:rsidRPr="00892117">
        <w:rPr>
          <w:rFonts w:ascii="Times New Roman" w:hAnsi="Times New Roman"/>
          <w:sz w:val="26"/>
          <w:szCs w:val="26"/>
        </w:rPr>
        <w:t>РФ</w:t>
      </w:r>
      <w:r w:rsidR="00546AD1" w:rsidRPr="00892117">
        <w:rPr>
          <w:rFonts w:ascii="Times New Roman" w:hAnsi="Times New Roman" w:cs="Times New Roman"/>
          <w:sz w:val="26"/>
          <w:szCs w:val="26"/>
        </w:rPr>
        <w:t xml:space="preserve"> </w:t>
      </w:r>
      <w:r w:rsidRPr="00892117">
        <w:rPr>
          <w:rFonts w:ascii="Times New Roman" w:hAnsi="Times New Roman" w:cs="Times New Roman"/>
          <w:sz w:val="26"/>
          <w:szCs w:val="26"/>
        </w:rPr>
        <w:t>в части охраны труда.</w:t>
      </w:r>
    </w:p>
    <w:p w14:paraId="2CACE3E7"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7.1.7. Принимают меры по улучшению условий труда на рабочих местах образовательных организаций; увеличению количества рабочих мест, на которых проведена специальная оценка условий труда и оценка профессиональных рисков.</w:t>
      </w:r>
    </w:p>
    <w:p w14:paraId="7FAFEC6E"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7.1.8. Содействуют выполнению представлений технической инспекции Профсоюза, выданных работодателям, по устранению выявленных в ходе проверок нарушений требований охраны труда.</w:t>
      </w:r>
    </w:p>
    <w:p w14:paraId="1B0E3E29"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lastRenderedPageBreak/>
        <w:t xml:space="preserve">7.1.9. </w:t>
      </w:r>
      <w:r w:rsidR="007833D5" w:rsidRPr="00892117">
        <w:rPr>
          <w:rFonts w:ascii="Times New Roman" w:hAnsi="Times New Roman" w:cs="Times New Roman"/>
          <w:sz w:val="26"/>
          <w:szCs w:val="26"/>
        </w:rPr>
        <w:t>Р</w:t>
      </w:r>
      <w:r w:rsidRPr="00892117">
        <w:rPr>
          <w:rFonts w:ascii="Times New Roman" w:hAnsi="Times New Roman" w:cs="Times New Roman"/>
          <w:sz w:val="26"/>
          <w:szCs w:val="26"/>
        </w:rPr>
        <w:t xml:space="preserve">ассматривают </w:t>
      </w:r>
      <w:r w:rsidRPr="00892117">
        <w:rPr>
          <w:rFonts w:ascii="Times New Roman" w:hAnsi="Times New Roman" w:cs="Times New Roman"/>
          <w:color w:val="000000"/>
          <w:sz w:val="26"/>
          <w:szCs w:val="26"/>
        </w:rPr>
        <w:t>на коллегии Департамента образования</w:t>
      </w:r>
      <w:r w:rsidRPr="00892117">
        <w:rPr>
          <w:rFonts w:ascii="Times New Roman" w:hAnsi="Times New Roman" w:cs="Times New Roman"/>
          <w:sz w:val="26"/>
          <w:szCs w:val="26"/>
        </w:rPr>
        <w:t>, заседаниях коллегиальных органах Профсоюза, совместных совещаниях вопросы охраны труда в образовательных организациях.</w:t>
      </w:r>
    </w:p>
    <w:p w14:paraId="0C736AA9"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7.1.10. Содействуют проведению ежегодного смотра-конкурса муниципальных образований Ивановской области на лучшую организацию работы по охране труда; организуют и проводят мероприятия в рамках Всемирного дня охраны труда.</w:t>
      </w:r>
    </w:p>
    <w:p w14:paraId="42CF9EF9"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7.2. Департамент образования:</w:t>
      </w:r>
    </w:p>
    <w:p w14:paraId="32129E89"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7.2.1. Содействуют обеспечению функционирования системы управления охраной труда в подведомственных образовательных учреждениях.</w:t>
      </w:r>
    </w:p>
    <w:p w14:paraId="0F58ACB6"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7.2.2. Содействует ежегодному выделению средств на обеспечение безопасности подведомствен</w:t>
      </w:r>
      <w:r w:rsidR="007833D5" w:rsidRPr="00892117">
        <w:rPr>
          <w:rFonts w:ascii="Times New Roman" w:hAnsi="Times New Roman" w:cs="Times New Roman"/>
          <w:sz w:val="26"/>
          <w:szCs w:val="26"/>
        </w:rPr>
        <w:t>ных образовательных организаций</w:t>
      </w:r>
      <w:r w:rsidRPr="00892117">
        <w:rPr>
          <w:rFonts w:ascii="Times New Roman" w:hAnsi="Times New Roman" w:cs="Times New Roman"/>
          <w:sz w:val="26"/>
          <w:szCs w:val="26"/>
        </w:rPr>
        <w:t xml:space="preserve">. </w:t>
      </w:r>
    </w:p>
    <w:p w14:paraId="57E68BC5" w14:textId="35CB8749"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7.2.3. Обеспечивает выполнение мероприятий по улучшению условий и охраны труда образовательных организаций, подведомственных Департаменту образования, а также проведению технической экспертизы зданий и сооружений данных учреждений с целью определения возможности их дальнейшей безопасной эксплуатации и соответствия санитарно-гигиеническим нормам и требованиям.</w:t>
      </w:r>
    </w:p>
    <w:p w14:paraId="5C11D5A8" w14:textId="2021E9E2" w:rsidR="00794A46" w:rsidRPr="00892117" w:rsidRDefault="00794A46"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7.2.4. Содействует созданию и функционированию службы охраны труда в  Департаменте образования при наличии средств, а также введению должности специалиста по охране труда в штатные расписания образовательных организаций, подведомственных Департаменту образования, в соответствии с требованиями статьи 223 ТК РФ.</w:t>
      </w:r>
    </w:p>
    <w:p w14:paraId="346A88DB" w14:textId="0E86A003"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7.2.</w:t>
      </w:r>
      <w:r w:rsidR="00794A46" w:rsidRPr="00892117">
        <w:rPr>
          <w:rFonts w:ascii="Times New Roman" w:hAnsi="Times New Roman" w:cs="Times New Roman"/>
          <w:sz w:val="26"/>
          <w:szCs w:val="26"/>
        </w:rPr>
        <w:t>5</w:t>
      </w:r>
      <w:r w:rsidRPr="00892117">
        <w:rPr>
          <w:rFonts w:ascii="Times New Roman" w:hAnsi="Times New Roman" w:cs="Times New Roman"/>
          <w:sz w:val="26"/>
          <w:szCs w:val="26"/>
        </w:rPr>
        <w:t xml:space="preserve">. Организует и контролирует проведение обучения по охране труда и проверки знания требований охраны труда руководителей образовательных организаций, подведомственных Департаменту образования, в соответствии с требованиями Постановления </w:t>
      </w:r>
      <w:bookmarkStart w:id="6" w:name="_Hlk117338221"/>
      <w:r w:rsidRPr="00892117">
        <w:rPr>
          <w:rFonts w:ascii="Times New Roman" w:hAnsi="Times New Roman" w:cs="Times New Roman"/>
          <w:sz w:val="26"/>
          <w:szCs w:val="26"/>
        </w:rPr>
        <w:t>Правительства РФ от 24.12.2021 № 2464 «О порядке обучения по охране труда и проверки знания требований охраны труда» (вместе с «Правилами обучения по охране труда и проверки знания требований охраны труда»)</w:t>
      </w:r>
      <w:bookmarkEnd w:id="6"/>
      <w:r w:rsidRPr="00892117">
        <w:rPr>
          <w:rFonts w:ascii="Times New Roman" w:hAnsi="Times New Roman" w:cs="Times New Roman"/>
          <w:sz w:val="26"/>
          <w:szCs w:val="26"/>
        </w:rPr>
        <w:t>.</w:t>
      </w:r>
    </w:p>
    <w:p w14:paraId="76110396" w14:textId="0C5E7180"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7.2.</w:t>
      </w:r>
      <w:r w:rsidR="00794A46" w:rsidRPr="00892117">
        <w:rPr>
          <w:rFonts w:ascii="Times New Roman" w:hAnsi="Times New Roman" w:cs="Times New Roman"/>
          <w:sz w:val="26"/>
          <w:szCs w:val="26"/>
        </w:rPr>
        <w:t>6</w:t>
      </w:r>
      <w:r w:rsidRPr="00892117">
        <w:rPr>
          <w:rFonts w:ascii="Times New Roman" w:hAnsi="Times New Roman" w:cs="Times New Roman"/>
          <w:sz w:val="26"/>
          <w:szCs w:val="26"/>
        </w:rPr>
        <w:t>. Осуществляет учет и анализ причин несчастных случаев с работниками и обучающимися в образовательных организациях Ивановской области для принятия мер по улучшению условий и охраны труда и повышению безопасности образовательного процесса, информирует Профсоюз.</w:t>
      </w:r>
    </w:p>
    <w:p w14:paraId="05C37D05" w14:textId="70FFD022"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7.2.</w:t>
      </w:r>
      <w:r w:rsidR="00794A46" w:rsidRPr="00892117">
        <w:rPr>
          <w:rFonts w:ascii="Times New Roman" w:hAnsi="Times New Roman" w:cs="Times New Roman"/>
          <w:sz w:val="26"/>
          <w:szCs w:val="26"/>
        </w:rPr>
        <w:t>7</w:t>
      </w:r>
      <w:r w:rsidRPr="00892117">
        <w:rPr>
          <w:rFonts w:ascii="Times New Roman" w:hAnsi="Times New Roman" w:cs="Times New Roman"/>
          <w:sz w:val="26"/>
          <w:szCs w:val="26"/>
        </w:rPr>
        <w:t xml:space="preserve">. </w:t>
      </w:r>
      <w:r w:rsidR="00DF7C77" w:rsidRPr="00892117">
        <w:rPr>
          <w:rFonts w:ascii="Times New Roman" w:hAnsi="Times New Roman" w:cs="Times New Roman"/>
          <w:sz w:val="26"/>
          <w:szCs w:val="26"/>
        </w:rPr>
        <w:t>Содействует</w:t>
      </w:r>
      <w:r w:rsidRPr="00892117">
        <w:rPr>
          <w:rFonts w:ascii="Times New Roman" w:hAnsi="Times New Roman" w:cs="Times New Roman"/>
          <w:sz w:val="26"/>
          <w:szCs w:val="26"/>
        </w:rPr>
        <w:t xml:space="preserve"> информир</w:t>
      </w:r>
      <w:r w:rsidR="00DF7C77" w:rsidRPr="00892117">
        <w:rPr>
          <w:rFonts w:ascii="Times New Roman" w:hAnsi="Times New Roman" w:cs="Times New Roman"/>
          <w:sz w:val="26"/>
          <w:szCs w:val="26"/>
        </w:rPr>
        <w:t>ованию</w:t>
      </w:r>
      <w:r w:rsidRPr="00892117">
        <w:rPr>
          <w:rFonts w:ascii="Times New Roman" w:hAnsi="Times New Roman" w:cs="Times New Roman"/>
          <w:sz w:val="26"/>
          <w:szCs w:val="26"/>
        </w:rPr>
        <w:t xml:space="preserve"> Профсоюз</w:t>
      </w:r>
      <w:r w:rsidR="00DF7C77" w:rsidRPr="00892117">
        <w:rPr>
          <w:rFonts w:ascii="Times New Roman" w:hAnsi="Times New Roman" w:cs="Times New Roman"/>
          <w:sz w:val="26"/>
          <w:szCs w:val="26"/>
        </w:rPr>
        <w:t>а</w:t>
      </w:r>
      <w:r w:rsidRPr="00892117">
        <w:rPr>
          <w:rFonts w:ascii="Times New Roman" w:hAnsi="Times New Roman" w:cs="Times New Roman"/>
          <w:sz w:val="26"/>
          <w:szCs w:val="26"/>
        </w:rPr>
        <w:t xml:space="preserve"> о выделении средств подведомственными организациями на выполнение мероприятий по охране труда, в том числе на проведение специальной оценки условий труда, обучения по охране труда, обязательных медицинских осмотров и психиатрических освидетельствований работникам образовательных организаций, приобретение средств индивидуальной защиты и др.</w:t>
      </w:r>
    </w:p>
    <w:p w14:paraId="379FCF1B"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7.3. </w:t>
      </w:r>
      <w:r w:rsidR="00DF7C77" w:rsidRPr="00892117">
        <w:rPr>
          <w:rFonts w:ascii="Times New Roman" w:hAnsi="Times New Roman" w:cs="Times New Roman"/>
          <w:sz w:val="26"/>
          <w:szCs w:val="26"/>
        </w:rPr>
        <w:t>Работодатели</w:t>
      </w:r>
      <w:r w:rsidRPr="00892117">
        <w:rPr>
          <w:rFonts w:ascii="Times New Roman" w:hAnsi="Times New Roman" w:cs="Times New Roman"/>
          <w:sz w:val="26"/>
          <w:szCs w:val="26"/>
        </w:rPr>
        <w:t>:</w:t>
      </w:r>
    </w:p>
    <w:p w14:paraId="08D911AF"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7.3.1. Обеспечивают создание и функционирование системы управления охраной труда.</w:t>
      </w:r>
    </w:p>
    <w:p w14:paraId="0A881602" w14:textId="6961487F"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7.3.2. Принимают решение о создании службы охраны труда или введении должности специалиста по охране труда в соответствии со статьей 223 ТК РФ с учетом требований профессионального стандарта «Специалист в области охраны труда», утвержденного приказом Минтруда России от 22.04.2021 № 274н.</w:t>
      </w:r>
    </w:p>
    <w:p w14:paraId="54272673" w14:textId="723E4EDE" w:rsidR="00A05EE4" w:rsidRPr="00892117" w:rsidRDefault="00A05EE4"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При отсутствии у работодателя специалиста по охране труда, имеющего соответствующее образование, его функции осуществляют в соответствии со статьей 223 ТК РФ либо руководитель организации либо другой</w:t>
      </w:r>
      <w:r w:rsidR="00CA2D56" w:rsidRPr="00892117">
        <w:rPr>
          <w:rFonts w:ascii="Times New Roman" w:hAnsi="Times New Roman" w:cs="Times New Roman"/>
          <w:sz w:val="26"/>
          <w:szCs w:val="26"/>
        </w:rPr>
        <w:t>,</w:t>
      </w:r>
      <w:r w:rsidRPr="00892117">
        <w:rPr>
          <w:rFonts w:ascii="Times New Roman" w:hAnsi="Times New Roman" w:cs="Times New Roman"/>
          <w:sz w:val="26"/>
          <w:szCs w:val="26"/>
        </w:rPr>
        <w:t xml:space="preserve"> назначенный приказом</w:t>
      </w:r>
      <w:r w:rsidR="00CA2D56" w:rsidRPr="00892117">
        <w:rPr>
          <w:rFonts w:ascii="Times New Roman" w:hAnsi="Times New Roman" w:cs="Times New Roman"/>
          <w:sz w:val="26"/>
          <w:szCs w:val="26"/>
        </w:rPr>
        <w:t>,</w:t>
      </w:r>
      <w:r w:rsidRPr="00892117">
        <w:rPr>
          <w:rFonts w:ascii="Times New Roman" w:hAnsi="Times New Roman" w:cs="Times New Roman"/>
          <w:sz w:val="26"/>
          <w:szCs w:val="26"/>
        </w:rPr>
        <w:t xml:space="preserve"> работник, для которого эти обязанности являются дополнительным видом работ, выполняемых с его письменного согласия за дополнительную оплату. </w:t>
      </w:r>
    </w:p>
    <w:p w14:paraId="03C543FD"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lastRenderedPageBreak/>
        <w:t xml:space="preserve">7.3.3. В целях выполнения требований трудового законодательства РФ организуют разработку и утверждение локальных нормативных актов по охране труда </w:t>
      </w:r>
      <w:bookmarkStart w:id="7" w:name="_Hlk117338917"/>
      <w:r w:rsidRPr="00892117">
        <w:rPr>
          <w:rFonts w:ascii="Times New Roman" w:hAnsi="Times New Roman" w:cs="Times New Roman"/>
          <w:sz w:val="26"/>
          <w:szCs w:val="26"/>
        </w:rPr>
        <w:t>с учетом мнения выборного органа первичной профсоюзной организации</w:t>
      </w:r>
      <w:bookmarkEnd w:id="7"/>
      <w:r w:rsidRPr="00892117">
        <w:rPr>
          <w:rFonts w:ascii="Times New Roman" w:hAnsi="Times New Roman" w:cs="Times New Roman"/>
          <w:sz w:val="26"/>
          <w:szCs w:val="26"/>
        </w:rPr>
        <w:t>, в том числе инструкций по охране труда для каждой профессии и вида работ образовательных организаций, кабинетов химии, физики, информатики, биологии, технологии, спортивных залов и других подразделений организаций повышенной опасности.</w:t>
      </w:r>
    </w:p>
    <w:p w14:paraId="41CDFAE8"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7.3.4. Организуют за счет средств соответствующих бюджетов обучение работников по охране труда и проверку знания требований охраны труда согласно статье 219 ТК РФ и в соответствии с требованиями Постановления Правительства РФ от 24.12.2021 № 2464 «О порядке обучения по охране труда и проверки знания требований охраны труда» (вместе с «Правилами обучения по охране труда и проверки знания требований охраны труда»); в том числе обучение педагогических работников навыкам оказания первой помощи в соответствии со </w:t>
      </w:r>
      <w:hyperlink r:id="rId20" w:history="1">
        <w:r w:rsidRPr="00892117">
          <w:rPr>
            <w:rFonts w:ascii="Times New Roman" w:hAnsi="Times New Roman" w:cs="Times New Roman"/>
            <w:color w:val="000000"/>
            <w:sz w:val="26"/>
            <w:szCs w:val="26"/>
          </w:rPr>
          <w:t>статьей 41</w:t>
        </w:r>
      </w:hyperlink>
      <w:r w:rsidRPr="00892117">
        <w:rPr>
          <w:rFonts w:ascii="Times New Roman" w:hAnsi="Times New Roman" w:cs="Times New Roman"/>
          <w:sz w:val="26"/>
          <w:szCs w:val="26"/>
        </w:rPr>
        <w:t xml:space="preserve"> Федерального закона от 29.12.2012 № 273-ФЗ «Об образовании в Российской Федерации».</w:t>
      </w:r>
    </w:p>
    <w:p w14:paraId="161F6063"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7.3.5. Выделяют средства на выполнение мероприятий по охране труда, необходимых в соответствии с требованиями статьи 214 ТК РФ, с учетом Приказа Минтруда России от 29.10.2021 № 771н «Об утверждении Примерного перечня ежегодно реализуемых работодателем мероприятий по улучшению условий и охраны труда, ликвидации и (или) снижению уровней профессиональных рисков либо недопущению повышения их уровней» в размере не ниже установленных статьей 225 ТК РФ. </w:t>
      </w:r>
    </w:p>
    <w:p w14:paraId="4CC18217"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Кроме того, могут предусматривать выделение денежных средств на:</w:t>
      </w:r>
    </w:p>
    <w:p w14:paraId="36A89B2D"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компенсацию работникам санаторно-курортного лечения и занятий спортом в клубах и секциях;</w:t>
      </w:r>
    </w:p>
    <w:p w14:paraId="7D55D99F"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организацию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p w14:paraId="618AA584"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организацию и проведение физкультурно-оздоровительных мероприятий (производственной гимнастики, лечебной физической культуры (далее - ЛФК) с работниками, которым по рекомендации лечащего врача и на основании результатов медицинских осмотров показаны занятия ЛФК), включая оплату труда методистов, тренеров, врачей-специалистов, привлекаемых к выполнению указанных мероприятий;</w:t>
      </w:r>
    </w:p>
    <w:p w14:paraId="1EFCA36E"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приобретение, содержание и обновление спортивного инвентаря, используемого работниками;</w:t>
      </w:r>
    </w:p>
    <w:p w14:paraId="5D166AB5"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устройство новых и (или) реконструкцию имеющихся помещений и площадок для занятий работниками спортом;</w:t>
      </w:r>
    </w:p>
    <w:p w14:paraId="400880FD"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xml:space="preserve">- создание и развитие физкультурно-спортивных клубов, организованных в целях массового привлечения работников к занятиям физической культурой и спортом по месту работы. </w:t>
      </w:r>
    </w:p>
    <w:p w14:paraId="21493E95"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xml:space="preserve">7.3.6. Определяют в коллективном договоре конкретный размер средств на указанные цели и уточняют в ежегодном плане мероприятий по улучшению условий и охраны труда, ликвидации или снижению уровней профессиональных рисков либо недопущению повышения их уровней (далее – План мероприятий) и (или) ежегодном соглашении по охране труда, являющемся приложением к коллективному договору. </w:t>
      </w:r>
    </w:p>
    <w:p w14:paraId="11F29759"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7.3.7. Корректируют план мероприятий или соглашение по охране труда с учетом изменений в нормативных правовых актах, содержащих государственные </w:t>
      </w:r>
      <w:r w:rsidRPr="00892117">
        <w:rPr>
          <w:rFonts w:ascii="Times New Roman" w:hAnsi="Times New Roman" w:cs="Times New Roman"/>
          <w:sz w:val="26"/>
          <w:szCs w:val="26"/>
        </w:rPr>
        <w:lastRenderedPageBreak/>
        <w:t>нормативные требования охраны труда; изменений в условиях труда работниках (по результатам специальной оценки условий труда и оценки профессиональных рисков); изменений расположения рабочих мест и производственной среды и др.</w:t>
      </w:r>
    </w:p>
    <w:p w14:paraId="22A4F42C"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7.3.8. Направляют план мероприятий или соглашение по охране труда, разработанные и утвержденные с учетом мнения выборного органа первичной профсоюзной организации, Учредителю по электронной почте либо иным способом с целью доведения информации о планах по реализации мер по улучшению условий и охраны труда в образовательной организации, а также для выделения Учредителем необходимого финансирования на проведение мероприятий по охране труда.</w:t>
      </w:r>
    </w:p>
    <w:p w14:paraId="560CD1FC"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7.3.9. Используют в качестве дополнительного источника финансирования мероприятий по охране труда возможность возврата части сумм страховых взносов (до 20% и до 30%) на предупредительные меры по сокращению производственного травматизма,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14:paraId="44E0A536"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7.3.10. Организуют проведение специальной оценки условий труда в организации в соответствии со статьей 214 ТК РФ и Федеральным законом от 28.12.2013 № 426-ФЗ «О специальной оценке условий труда», предоставление гарантий и компенсаций работникам, занятым на работах с вредными и (или) опасными условиями труда в установленном законодательством порядке. </w:t>
      </w:r>
    </w:p>
    <w:p w14:paraId="792EDB56"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Повышенные или дополнительные </w:t>
      </w:r>
      <w:bookmarkStart w:id="8" w:name="_Hlk117341634"/>
      <w:r w:rsidRPr="00892117">
        <w:rPr>
          <w:rFonts w:ascii="Times New Roman" w:hAnsi="Times New Roman" w:cs="Times New Roman"/>
          <w:sz w:val="26"/>
          <w:szCs w:val="26"/>
        </w:rPr>
        <w:t>гарантии и компенсации работникам, занятым на работах с вредными и (или) опасными условиями труда</w:t>
      </w:r>
      <w:bookmarkEnd w:id="8"/>
      <w:r w:rsidRPr="00892117">
        <w:rPr>
          <w:rFonts w:ascii="Times New Roman" w:hAnsi="Times New Roman" w:cs="Times New Roman"/>
          <w:sz w:val="26"/>
          <w:szCs w:val="26"/>
        </w:rPr>
        <w:t>, могут устанавливаться коллективным договором с учетом финансово-экономического положения работодателя.</w:t>
      </w:r>
    </w:p>
    <w:p w14:paraId="15A16077"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7.3.11. Организуют проведение оценки уровней профессиональных рисков на рабочих местах, а также разрабатывают меры, направленные на снижение уровней профессиональных рисков.</w:t>
      </w:r>
    </w:p>
    <w:p w14:paraId="6AFE7032"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7.3.12. Обеспечивают за счет средств работодателя прохождение работниками (в том числе работниками, выполняющими работу по совместительству):</w:t>
      </w:r>
    </w:p>
    <w:p w14:paraId="3E232C7E"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xml:space="preserve"> - обязательных предварительных (при поступлении на работу) и периодических (в течение трудовой деятельности) медицинских осмотров;</w:t>
      </w:r>
    </w:p>
    <w:p w14:paraId="666EC134"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обязательных психиатрических освидетельствований (для отдельных категорий работников в соответствии с Приказом Минздрава России от 20.05.2022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p w14:paraId="41F6C327"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внеочередных медицинских осмотров работников в соответствии с медицинскими рекомендациями;</w:t>
      </w:r>
    </w:p>
    <w:p w14:paraId="32A99226"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других обязательных медицинских осмотров в соответствии с требованиями трудового законодательства РФ.</w:t>
      </w:r>
    </w:p>
    <w:p w14:paraId="2E58939F"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xml:space="preserve">Сохраняют за работниками место работы (должности) и среднего заработка на время прохождения указанных медицинских осмотров, обязательных психиатрических освидетельствований. </w:t>
      </w:r>
    </w:p>
    <w:p w14:paraId="1724101C"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7.3.13. Обеспечивают приобретение за счет средств работодателя и выдачу средств индивидуальной защиты и смывающих средств, прошедших подтверждение соответствия в установленном порядке, в соответствии с требованиями охраны труда </w:t>
      </w:r>
      <w:r w:rsidRPr="00892117">
        <w:rPr>
          <w:rFonts w:ascii="Times New Roman" w:hAnsi="Times New Roman" w:cs="Times New Roman"/>
          <w:sz w:val="26"/>
          <w:szCs w:val="26"/>
        </w:rPr>
        <w:lastRenderedPageBreak/>
        <w:t>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5D8AB160"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Утверждают с учетом мнения выборного органа первичной профсоюзной организации список профессий и должностей на получение средств индивидуальной защиты и смывающих средств, их порядок и нормы выдачи. </w:t>
      </w:r>
    </w:p>
    <w:p w14:paraId="2CC39A59"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 Обеспечивают оснащение организации средствами коллективной защиты.</w:t>
      </w:r>
    </w:p>
    <w:p w14:paraId="67052671"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7.3.14. Обеспечивают работникам рабочие места, соответствующие государственным нормативным требованиям охраны труда. </w:t>
      </w:r>
    </w:p>
    <w:p w14:paraId="4BA09C49"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7.3.15. Обеспечивают информирование работников:</w:t>
      </w:r>
    </w:p>
    <w:p w14:paraId="6B987130"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xml:space="preserve">- об условиях и охране труда на их рабочих местах, </w:t>
      </w:r>
    </w:p>
    <w:p w14:paraId="523B2204"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xml:space="preserve">- о существующих профессиональных рисках и их уровнях, </w:t>
      </w:r>
    </w:p>
    <w:p w14:paraId="4194DCBA"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о мерах по защите от воздействия вредных и (или) опасных производственных факторов, имеющихся на рабочих местах,</w:t>
      </w:r>
    </w:p>
    <w:p w14:paraId="06E4AD48"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xml:space="preserve"> - о предоставляемых им гарантиях, полагающихся им компенсациях и средствах индивидуальной защиты, </w:t>
      </w:r>
    </w:p>
    <w:p w14:paraId="0DD8513E" w14:textId="77777777" w:rsidR="006A398F" w:rsidRPr="00892117" w:rsidRDefault="006A398F" w:rsidP="006A398F">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об использовании оборудования, обеспечивающего дистанционную видео-, аудио- или иную фиксацию процессов производства работ, в целях контроля за безопасностью производства работ.</w:t>
      </w:r>
    </w:p>
    <w:p w14:paraId="3EB15FD6"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7.3.16. Обеспечивают санитарно-бытовое обслуживание работников. </w:t>
      </w:r>
    </w:p>
    <w:p w14:paraId="35B663F1" w14:textId="5927C202"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Создают условия для организации отдыха и питания работников. Предусматривают возможность организации питания для педагогов, привлеченных к проведению </w:t>
      </w:r>
      <w:r w:rsidR="007C6071" w:rsidRPr="00892117">
        <w:rPr>
          <w:rFonts w:ascii="Times New Roman" w:hAnsi="Times New Roman" w:cs="Times New Roman"/>
          <w:sz w:val="26"/>
          <w:szCs w:val="26"/>
        </w:rPr>
        <w:t xml:space="preserve">государственной итоговой аттестации </w:t>
      </w:r>
      <w:r w:rsidR="007C6071" w:rsidRPr="00892117">
        <w:rPr>
          <w:rFonts w:ascii="Times New Roman" w:hAnsi="Times New Roman"/>
          <w:sz w:val="26"/>
          <w:szCs w:val="26"/>
        </w:rPr>
        <w:t>(далее – ГИА)</w:t>
      </w:r>
      <w:r w:rsidRPr="00892117">
        <w:rPr>
          <w:rFonts w:ascii="Times New Roman" w:hAnsi="Times New Roman" w:cs="Times New Roman"/>
          <w:sz w:val="26"/>
          <w:szCs w:val="26"/>
        </w:rPr>
        <w:t>, проводимой на территории данной организации.</w:t>
      </w:r>
    </w:p>
    <w:p w14:paraId="3124EE2B"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 Организуют посты для оказания первой помощи, укомплектованные аптечками для оказания первой помощи.</w:t>
      </w:r>
    </w:p>
    <w:p w14:paraId="70D1A463" w14:textId="5DB1809B"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7.3.17. Осуществляют взаимодействие с органами государственной власти и органами местного самоуправления по вопросам обеспечения безопасности при эксплуатации зданий и сооружений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w:t>
      </w:r>
    </w:p>
    <w:p w14:paraId="48AB1318" w14:textId="4B702781"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Проводят мониторинг состояния зданий и сооружений </w:t>
      </w:r>
      <w:r w:rsidR="000B29AE" w:rsidRPr="00892117">
        <w:rPr>
          <w:rFonts w:ascii="Times New Roman" w:hAnsi="Times New Roman"/>
          <w:sz w:val="26"/>
          <w:szCs w:val="26"/>
        </w:rPr>
        <w:t>образовательных организаций</w:t>
      </w:r>
      <w:r w:rsidR="000B29AE" w:rsidRPr="00892117">
        <w:rPr>
          <w:rFonts w:ascii="Times New Roman" w:hAnsi="Times New Roman" w:cs="Times New Roman"/>
          <w:sz w:val="26"/>
          <w:szCs w:val="26"/>
        </w:rPr>
        <w:t xml:space="preserve"> </w:t>
      </w:r>
      <w:r w:rsidRPr="00892117">
        <w:rPr>
          <w:rFonts w:ascii="Times New Roman" w:hAnsi="Times New Roman" w:cs="Times New Roman"/>
          <w:sz w:val="26"/>
          <w:szCs w:val="26"/>
        </w:rPr>
        <w:t>7.3.18. Обеспечивают выполнение представлений органов профсоюзного контроля по устранению выявленных в ходе проверок нарушений требований охраны труда, выданных работодателям в установленные сроки, принятие мер по результатам их рассмотрения.</w:t>
      </w:r>
    </w:p>
    <w:p w14:paraId="660863F9"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7.3.19. Освобождают от основной работы с сохранением среднего заработка представителей Профсоюза (председателей профсоюзной организации, уполномоченных по охране труда и внештатных технических инспекторов Профсоюза) для выполнения общественных обязанностей, на время краткосрочной профсоюзной учебы. </w:t>
      </w:r>
    </w:p>
    <w:p w14:paraId="6AF022A4" w14:textId="24F3C43B"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w:t>
      </w:r>
      <w:r w:rsidR="00DA3D5B" w:rsidRPr="00892117">
        <w:rPr>
          <w:rFonts w:ascii="Times New Roman" w:hAnsi="Times New Roman" w:cs="Times New Roman"/>
          <w:sz w:val="26"/>
          <w:szCs w:val="26"/>
        </w:rPr>
        <w:t>20</w:t>
      </w:r>
      <w:r w:rsidRPr="00892117">
        <w:rPr>
          <w:rFonts w:ascii="Times New Roman" w:hAnsi="Times New Roman" w:cs="Times New Roman"/>
          <w:sz w:val="26"/>
          <w:szCs w:val="26"/>
        </w:rPr>
        <w:t xml:space="preserve">. Предусматривают в коллективных договорах меры по стимулированию труда уполномоченных по охране труда, формы, размеры и порядок предоставления которых определяются коллективным договором организации. </w:t>
      </w:r>
    </w:p>
    <w:p w14:paraId="196DEFF5" w14:textId="5E15E59B"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7.3.2</w:t>
      </w:r>
      <w:r w:rsidR="00DA3D5B" w:rsidRPr="00892117">
        <w:rPr>
          <w:rFonts w:ascii="Times New Roman" w:hAnsi="Times New Roman" w:cs="Times New Roman"/>
          <w:sz w:val="26"/>
          <w:szCs w:val="26"/>
        </w:rPr>
        <w:t>1</w:t>
      </w:r>
      <w:r w:rsidRPr="00892117">
        <w:rPr>
          <w:rFonts w:ascii="Times New Roman" w:hAnsi="Times New Roman" w:cs="Times New Roman"/>
          <w:sz w:val="26"/>
          <w:szCs w:val="26"/>
        </w:rPr>
        <w:t>. Обеспечивают участие представителей Профсоюза в расследовании несчастных случаев на производстве с работниками, а также с обучающимися по согласованию. Своевременно извещают Профсоюз о произошедших несчастных случаях и предоставляют информацию о выполнении мероприятий по устранению их причин.</w:t>
      </w:r>
    </w:p>
    <w:p w14:paraId="299B3F94" w14:textId="37368B2A"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7.3.2</w:t>
      </w:r>
      <w:r w:rsidR="00DA3D5B" w:rsidRPr="00892117">
        <w:rPr>
          <w:rFonts w:ascii="Times New Roman" w:hAnsi="Times New Roman" w:cs="Times New Roman"/>
          <w:sz w:val="26"/>
          <w:szCs w:val="26"/>
        </w:rPr>
        <w:t>2</w:t>
      </w:r>
      <w:r w:rsidRPr="00892117">
        <w:rPr>
          <w:rFonts w:ascii="Times New Roman" w:hAnsi="Times New Roman" w:cs="Times New Roman"/>
          <w:sz w:val="26"/>
          <w:szCs w:val="26"/>
        </w:rPr>
        <w:t xml:space="preserve">. Обеспечивают выплату единовременной денежной компенсации сверх предусмотренной федеральным законодательством семье пострадавшего в результате </w:t>
      </w:r>
      <w:r w:rsidRPr="00892117">
        <w:rPr>
          <w:rFonts w:ascii="Times New Roman" w:hAnsi="Times New Roman" w:cs="Times New Roman"/>
          <w:sz w:val="26"/>
          <w:szCs w:val="26"/>
        </w:rPr>
        <w:lastRenderedPageBreak/>
        <w:t>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 с учетом финансово-экономического положения работодателя.</w:t>
      </w:r>
    </w:p>
    <w:p w14:paraId="43E2E5BC" w14:textId="1D6AD3F2"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7.3.2</w:t>
      </w:r>
      <w:r w:rsidR="00DA3D5B" w:rsidRPr="00892117">
        <w:rPr>
          <w:rFonts w:ascii="Times New Roman" w:hAnsi="Times New Roman" w:cs="Times New Roman"/>
          <w:sz w:val="26"/>
          <w:szCs w:val="26"/>
        </w:rPr>
        <w:t>3</w:t>
      </w:r>
      <w:r w:rsidRPr="00892117">
        <w:rPr>
          <w:rFonts w:ascii="Times New Roman" w:hAnsi="Times New Roman" w:cs="Times New Roman"/>
          <w:sz w:val="26"/>
          <w:szCs w:val="26"/>
        </w:rPr>
        <w:t>. Освобождают работников от работы для прохождения диспансеризации, на основании их письменных заявлений с сохранением за ними места работы (должности) и среднего заработка, на один рабочий день один раз в три года, а предпенсионеров (в течение пяти лет до наступления пенсионного возраста) и пенсионеров на два рабочих дня один раз в год. Конкретный день или дни прохождения диспансеризации согласовываются с работодателем.</w:t>
      </w:r>
    </w:p>
    <w:p w14:paraId="72943662" w14:textId="2458B273"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7.3.2</w:t>
      </w:r>
      <w:r w:rsidR="00DA3D5B" w:rsidRPr="00892117">
        <w:rPr>
          <w:rFonts w:ascii="Times New Roman" w:hAnsi="Times New Roman" w:cs="Times New Roman"/>
          <w:sz w:val="26"/>
          <w:szCs w:val="26"/>
        </w:rPr>
        <w:t>4</w:t>
      </w:r>
      <w:r w:rsidRPr="00892117">
        <w:rPr>
          <w:rFonts w:ascii="Times New Roman" w:hAnsi="Times New Roman" w:cs="Times New Roman"/>
          <w:sz w:val="26"/>
          <w:szCs w:val="26"/>
        </w:rPr>
        <w:t>. Обеспечивают при приеме на работу инвалида или при признании работника инвалидом (в случае предоставления подтверждающих документов) создание для него условий труда, в том числе производственных и санитарно-бытовых, в соответствии с индивидуальной программой реабилитации или абилитации инвалида, а также обеспечение охраны труда.</w:t>
      </w:r>
    </w:p>
    <w:p w14:paraId="3AF74CAE" w14:textId="3D8335FD"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7.3.2</w:t>
      </w:r>
      <w:r w:rsidR="00DA3D5B" w:rsidRPr="00892117">
        <w:rPr>
          <w:rFonts w:ascii="Times New Roman" w:hAnsi="Times New Roman" w:cs="Times New Roman"/>
          <w:sz w:val="26"/>
          <w:szCs w:val="26"/>
        </w:rPr>
        <w:t>5</w:t>
      </w:r>
      <w:r w:rsidRPr="00892117">
        <w:rPr>
          <w:rFonts w:ascii="Times New Roman" w:hAnsi="Times New Roman" w:cs="Times New Roman"/>
          <w:sz w:val="26"/>
          <w:szCs w:val="26"/>
        </w:rPr>
        <w:t>. Осуществляют обязанности по обеспечению безопасных условий труда и охраны труда дистанционных работников в соответствии со статьей 312.7 ТК РФ.</w:t>
      </w:r>
    </w:p>
    <w:p w14:paraId="3C458B73" w14:textId="38002A76"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7.3.2</w:t>
      </w:r>
      <w:r w:rsidR="00DA3D5B" w:rsidRPr="00892117">
        <w:rPr>
          <w:rFonts w:ascii="Times New Roman" w:hAnsi="Times New Roman" w:cs="Times New Roman"/>
          <w:sz w:val="26"/>
          <w:szCs w:val="26"/>
        </w:rPr>
        <w:t>6</w:t>
      </w:r>
      <w:r w:rsidRPr="00892117">
        <w:rPr>
          <w:rFonts w:ascii="Times New Roman" w:hAnsi="Times New Roman" w:cs="Times New Roman"/>
          <w:sz w:val="26"/>
          <w:szCs w:val="26"/>
        </w:rPr>
        <w:t xml:space="preserve">. Обеспечивают согласование мероприятий по предотвращению случаев повреждения здоровья работников с работодателем, осуществляющим производство работ (оказание услуг) на территории работодателя. </w:t>
      </w:r>
    </w:p>
    <w:p w14:paraId="53038541"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Перечень мероприятий может отражаться в заключаемых контрактах на производство работ (оказание услуг).</w:t>
      </w:r>
    </w:p>
    <w:p w14:paraId="491BFD95" w14:textId="6944E26D"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7.3.2</w:t>
      </w:r>
      <w:r w:rsidR="00DA3D5B" w:rsidRPr="00892117">
        <w:rPr>
          <w:rFonts w:ascii="Times New Roman" w:hAnsi="Times New Roman" w:cs="Times New Roman"/>
          <w:sz w:val="26"/>
          <w:szCs w:val="26"/>
        </w:rPr>
        <w:t>7</w:t>
      </w:r>
      <w:r w:rsidRPr="00892117">
        <w:rPr>
          <w:rFonts w:ascii="Times New Roman" w:hAnsi="Times New Roman" w:cs="Times New Roman"/>
          <w:sz w:val="26"/>
          <w:szCs w:val="26"/>
        </w:rPr>
        <w:t>. Осуществляют беспрепятственный допуск представителей органов профсоюзного контроля в целях проведения проверок условий и охраны труда в образовательных учреждениях Ивановской области, расследования несчастных случаев на производстве и профессиональных заболеваний работников.</w:t>
      </w:r>
    </w:p>
    <w:p w14:paraId="51DC1758" w14:textId="32817989"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7.3.2</w:t>
      </w:r>
      <w:r w:rsidR="00DA3D5B" w:rsidRPr="00892117">
        <w:rPr>
          <w:rFonts w:ascii="Times New Roman" w:hAnsi="Times New Roman" w:cs="Times New Roman"/>
          <w:sz w:val="26"/>
          <w:szCs w:val="26"/>
        </w:rPr>
        <w:t>8</w:t>
      </w:r>
      <w:r w:rsidRPr="00892117">
        <w:rPr>
          <w:rFonts w:ascii="Times New Roman" w:hAnsi="Times New Roman" w:cs="Times New Roman"/>
          <w:sz w:val="26"/>
          <w:szCs w:val="26"/>
        </w:rPr>
        <w:t xml:space="preserve">. Приостанавливают частично или полностью деятельность </w:t>
      </w:r>
      <w:r w:rsidR="000B29A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при возникновении угрозы жизни и здоровью работников до устранения такой угрозы с сохранением за ними места работы (должности) и среднего заработка.</w:t>
      </w:r>
    </w:p>
    <w:p w14:paraId="0378591F" w14:textId="6971D9E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7.3.2</w:t>
      </w:r>
      <w:r w:rsidR="00DA3D5B" w:rsidRPr="00892117">
        <w:rPr>
          <w:rFonts w:ascii="Times New Roman" w:hAnsi="Times New Roman" w:cs="Times New Roman"/>
          <w:sz w:val="26"/>
          <w:szCs w:val="26"/>
        </w:rPr>
        <w:t>9</w:t>
      </w:r>
      <w:r w:rsidRPr="00892117">
        <w:rPr>
          <w:rFonts w:ascii="Times New Roman" w:hAnsi="Times New Roman" w:cs="Times New Roman"/>
          <w:sz w:val="26"/>
          <w:szCs w:val="26"/>
        </w:rPr>
        <w:t>. Предоставляют Профсоюзу информацию и документы, необходимые для осуществления профсоюзного контроля за соблюдением трудового законодательства и иных актов, содержащих нормы трудового права, в том числе посредством электронной системы управления охраной труда Профсоюза.</w:t>
      </w:r>
    </w:p>
    <w:p w14:paraId="3AFFBF0C"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7.4. Стороны рекомендуют муниципальным органам управления образованием:</w:t>
      </w:r>
    </w:p>
    <w:p w14:paraId="0050FF76"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7.4.1. Содействовать в обеспечении функционирования системы управления охраной труда в подведомственных муниципальных образовательных учреждениях.</w:t>
      </w:r>
    </w:p>
    <w:p w14:paraId="3E650C03" w14:textId="0D16463A"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7.4.2. Содействовать ежегодному выделению средств на обеспечение безопасности подведомственных муниципальных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осуществлять контроль за выполнением работодателями обязательных требований трудового законодательства в части охраны труда. </w:t>
      </w:r>
    </w:p>
    <w:p w14:paraId="458AA722" w14:textId="23272455"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7.4.3. Обеспечивать выполнение мероприятий по улучшению условий и охраны труда подведомственных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а также проведение технической экспертизы зданий и сооружений данных учреждений с целью определения возможности их дальнейшей безопасной эксплуатации и соответствия санитарно-гигиеническим нормам и требованиям.</w:t>
      </w:r>
    </w:p>
    <w:p w14:paraId="733A959F" w14:textId="0775D75A"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7.4.4. Приостанавливать частично или полностью деятельность подведомственной муниципальной </w:t>
      </w:r>
      <w:r w:rsidR="000B29A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при возникновении угрозы жизни и здоровью работников до устранения такой угрозы с сохранением за </w:t>
      </w:r>
      <w:r w:rsidRPr="00892117">
        <w:rPr>
          <w:rFonts w:ascii="Times New Roman" w:hAnsi="Times New Roman" w:cs="Times New Roman"/>
          <w:sz w:val="26"/>
          <w:szCs w:val="26"/>
        </w:rPr>
        <w:lastRenderedPageBreak/>
        <w:t>ними места работы (должности) и среднего заработка.</w:t>
      </w:r>
    </w:p>
    <w:p w14:paraId="298ADF89" w14:textId="031AE389"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7.4.5. Содействовать созданию и функционированию служб охраны труда в структуре органов управления образованием муниципальных районов, а также введению должности специалиста по охране труда в штатные расписания муниципальных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в соответствии с требованиями статьи 223 </w:t>
      </w:r>
      <w:r w:rsidR="00546AD1" w:rsidRPr="00892117">
        <w:rPr>
          <w:rFonts w:ascii="Times New Roman" w:hAnsi="Times New Roman" w:cs="Times New Roman"/>
          <w:sz w:val="26"/>
          <w:szCs w:val="26"/>
        </w:rPr>
        <w:t>ТК РФ</w:t>
      </w:r>
      <w:r w:rsidRPr="00892117">
        <w:rPr>
          <w:rFonts w:ascii="Times New Roman" w:hAnsi="Times New Roman" w:cs="Times New Roman"/>
          <w:sz w:val="26"/>
          <w:szCs w:val="26"/>
        </w:rPr>
        <w:t>.</w:t>
      </w:r>
    </w:p>
    <w:p w14:paraId="03690978" w14:textId="50728EED" w:rsidR="0099487A" w:rsidRPr="00892117" w:rsidRDefault="006A398F" w:rsidP="0099487A">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7.4.6. Предусматривать в территориальных соглашениях выплаты внештатным правовым и техническим инспекторам Профсоюза за выполнение работы по осуществлению социального партнерства при выполнении мероприятий по охране труда и трудовых отношений.</w:t>
      </w:r>
    </w:p>
    <w:p w14:paraId="6F6AD0F2" w14:textId="46D33FF3"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7.4.7. Организовывать обучение по охране труда и проверку знания требований охраны труда руководителей подведомственных муниципальных </w:t>
      </w:r>
      <w:r w:rsidR="007C6071" w:rsidRPr="00892117">
        <w:rPr>
          <w:rFonts w:ascii="Times New Roman" w:hAnsi="Times New Roman" w:cs="Times New Roman"/>
          <w:sz w:val="26"/>
          <w:szCs w:val="26"/>
        </w:rPr>
        <w:t>О</w:t>
      </w:r>
      <w:r w:rsidRPr="00892117">
        <w:rPr>
          <w:rFonts w:ascii="Times New Roman" w:hAnsi="Times New Roman" w:cs="Times New Roman"/>
          <w:sz w:val="26"/>
          <w:szCs w:val="26"/>
        </w:rPr>
        <w:t>рганизаций в соответствии с требованиями Постановления Правительства РФ от 24.12.2021 № 2464 «О порядке обучения по охране труда и проверки знания требований охраны труда» (вместе с «Правилами обучения по охране труда и проверки знания требований охраны труда»), а также осуществлять контроль за проведением данного обучения.</w:t>
      </w:r>
    </w:p>
    <w:p w14:paraId="6FDECC52" w14:textId="5FA28751"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7.4.8. Осуществлять учет и анализ причин несчастных случаев с работниками и обучающимися в подведомственных муниципальных </w:t>
      </w:r>
      <w:r w:rsidR="000B29AE"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xml:space="preserve"> Ивановской области для принятия мер по улучшению условий и охраны труда и повышению безопасности образовательного процесса, а также информировать Профсоюз.</w:t>
      </w:r>
    </w:p>
    <w:p w14:paraId="51516218"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7.4.9. Перед началом проведения процедуры Приемки согласовывать перечень вопросов охраны труда, включаемых в акты Приемки подведомственных муниципальных образовательных учреждений, с Профсоюзом.</w:t>
      </w:r>
    </w:p>
    <w:p w14:paraId="3A2D19BF" w14:textId="224A7CC5"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7.4.10. Ежегодно информировать Профсоюз о выделении средств подведомственными муниципальными организациями на выполнение мероприятий по охране труда, в том числе на проведение специальной оценки условий труда, обучения по охране труда, обязательных медицинских осмотров и психиатрических освидетельствований работникам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приобретение средств индивидуальной защиты и др.</w:t>
      </w:r>
    </w:p>
    <w:p w14:paraId="6F4184DB" w14:textId="0B5A4A9E"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7.4.11. Проводить мониторинг условий и охраны труда в подведомственных муниципальных </w:t>
      </w:r>
      <w:r w:rsidR="000B29AE"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xml:space="preserve"> Ивановской области.</w:t>
      </w:r>
    </w:p>
    <w:p w14:paraId="3F92C8E9" w14:textId="000BED6A"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7.4.12. Организовывать и контролировать обеспечение питания и питьевого режима работников, принимающих участие в ГИА.</w:t>
      </w:r>
    </w:p>
    <w:p w14:paraId="7D325627"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7.5. Стороны рекомендуют работодателям:</w:t>
      </w:r>
    </w:p>
    <w:p w14:paraId="0F200943"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7.5.1. Предусмотреть помещения для создания методических кабинетов по охране труда, оборудованных техническими средствами, компьютерной и мультимедийной техникой и другими современными средствами обучения.</w:t>
      </w:r>
    </w:p>
    <w:p w14:paraId="5B1002D0"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7.5.2. Создавать в соответствии со статьей 224 ТК РФ комиссии по охране труда, в которые на паритетной основе входят представители работодателя и выборного органа первичной профсоюзной организации.</w:t>
      </w:r>
    </w:p>
    <w:p w14:paraId="1048DD9A"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7.5.3. Обращаться в Фонд социального страхования с заявлением о финансовом обеспечении предупредительных мер производственного травматизма и профессиональных заболеваний в соответствии с действующим законодательством.</w:t>
      </w:r>
    </w:p>
    <w:p w14:paraId="566A0FF8" w14:textId="37D16175"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7.5.4. Обеспечивать организацию горячего питания работников независимо от типа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w:t>
      </w:r>
    </w:p>
    <w:p w14:paraId="3DF391AF"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7.5.5. Создавать условия для выполнения медицинских рекомендаций в отношении работников, которые прошли обязательный медицинский осмотр; рекомендаций по направлению работников на санаторно-курортное лечение за счет </w:t>
      </w:r>
      <w:r w:rsidRPr="00892117">
        <w:rPr>
          <w:rFonts w:ascii="Times New Roman" w:hAnsi="Times New Roman" w:cs="Times New Roman"/>
          <w:sz w:val="26"/>
          <w:szCs w:val="26"/>
        </w:rPr>
        <w:lastRenderedPageBreak/>
        <w:t>сумм страховых взносов.</w:t>
      </w:r>
    </w:p>
    <w:p w14:paraId="4428B254"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7.6. Профсоюз:</w:t>
      </w:r>
    </w:p>
    <w:p w14:paraId="684E0C7E"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7.6.1. Создает техническую инспекцию труда на общественных началах и организует обучение внештатных технических инспекторов труда Профсоюза.</w:t>
      </w:r>
    </w:p>
    <w:p w14:paraId="15421EA9"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7.6.2. Обеспечивает избрание уполномоченных лиц по охране труда в организациях, способствует формированию и организации деятельности совместных комиссий по охране труда, организует их обучение и оказывает помощь в работе по осуществлению общественного контроля за состоянием охраны труда.</w:t>
      </w:r>
    </w:p>
    <w:p w14:paraId="249EE78D"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7.6.3. Взаимодействует с территориальными органами федеральных органов власти, осуществляющими надзор и контроль за соблюдением трудового законодательства в области охраны труда.</w:t>
      </w:r>
    </w:p>
    <w:p w14:paraId="7F25E1DD"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7.6.4. Осуществляет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труда, привлекая для этих целей технических, внештатных технических инспекторов труда и уполномоченных лиц по охране труда, которые представляют интересы членов Профсоюза в органах государственной власти, в суде.</w:t>
      </w:r>
    </w:p>
    <w:p w14:paraId="6B56CCB9"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7.6.5. Разрабатывает предложения по профилактике несчастных случаев и повреждения здоровья работников на производстве.</w:t>
      </w:r>
    </w:p>
    <w:p w14:paraId="7BF8D5B5"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7.6.6. Принимает участие в работе комиссий по расследованию несчастных случаев на производстве.</w:t>
      </w:r>
    </w:p>
    <w:p w14:paraId="142B6E61" w14:textId="2435529E"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7.6.7. Регулярно проводит разъяснительную работу среди работников в </w:t>
      </w:r>
      <w:r w:rsidR="000B29AE"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xml:space="preserve"> по вопросам охраны труда и предоставления социальных гарантий.</w:t>
      </w:r>
    </w:p>
    <w:p w14:paraId="613628D2"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7.6.8. Защищает права и законные интересы членов Профсоюза по вопросам возмещения вреда, причиненного их здоровью на производстве (работе).</w:t>
      </w:r>
    </w:p>
    <w:p w14:paraId="75C8F938" w14:textId="3FAEBDF5"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7.6.9. Организует проведение проверок и профсоюзного аудита состояния условий и охраны труда в </w:t>
      </w:r>
      <w:r w:rsidR="000B29AE"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выполнения мероприятий по охране труда, предусмотренных трудовым законодательством, коллективными договорами и соглашениями.</w:t>
      </w:r>
    </w:p>
    <w:p w14:paraId="3A0DDFFE"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7.6.10. Проводит информационную и методическую работу, обучение руководителей образовательных учреждений по актуальным вопросам охраны труда (при наличии легитимной профсоюзной организации).</w:t>
      </w:r>
    </w:p>
    <w:p w14:paraId="4156D67C"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7.6.11. Оказывает консультативную помощь членам Профсоюза в реализации их права на безопасные и здоровые условия труда, социальные льготы и компенсации за работу во вредных и особых условиях труда.</w:t>
      </w:r>
    </w:p>
    <w:p w14:paraId="3B6F2A44"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7.6.12. Обеспечивает досудебную и судебную защиту членов Профсоюза по вопросам охраны труда.</w:t>
      </w:r>
    </w:p>
    <w:p w14:paraId="32B536AA"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7.6.13. Контролирует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охраны труда, возникших не по вине работника.</w:t>
      </w:r>
    </w:p>
    <w:p w14:paraId="6CFEE7EE"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7.6.14. Организует проведение и подведение итогов областных конкурсов на звание «Лучший уполномоченный по охране труда Ивановской областной организации профсоюза работников народного образования и науки РФ» и «Лучший внештатный технический инспектор труда Ивановской областной организации Общероссийского Профсоюза образования».</w:t>
      </w:r>
    </w:p>
    <w:p w14:paraId="0A147CF1"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7.6.15. Осуществляет контроль за выполнением мероприятий по охране труда в </w:t>
      </w:r>
      <w:r w:rsidRPr="00892117">
        <w:rPr>
          <w:rFonts w:ascii="Times New Roman" w:hAnsi="Times New Roman" w:cs="Times New Roman"/>
          <w:sz w:val="26"/>
          <w:szCs w:val="26"/>
        </w:rPr>
        <w:lastRenderedPageBreak/>
        <w:t>соответствии со статьей 370 ТК РФ и статьей 19 ФЗ «О профсоюзах».</w:t>
      </w:r>
    </w:p>
    <w:p w14:paraId="4F09D72E"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7.6.16. Осуществляет контроль за выполнением работодателем обязанности освобождения работников от работы для прохождения диспансеризации.</w:t>
      </w:r>
    </w:p>
    <w:p w14:paraId="1E85FEE7" w14:textId="1260CF3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w:t>
      </w:r>
      <w:r w:rsidR="00DA3D5B" w:rsidRPr="00892117">
        <w:rPr>
          <w:rFonts w:ascii="Times New Roman" w:hAnsi="Times New Roman" w:cs="Times New Roman"/>
          <w:sz w:val="26"/>
          <w:szCs w:val="26"/>
        </w:rPr>
        <w:t>6</w:t>
      </w:r>
      <w:r w:rsidRPr="00892117">
        <w:rPr>
          <w:rFonts w:ascii="Times New Roman" w:hAnsi="Times New Roman" w:cs="Times New Roman"/>
          <w:sz w:val="26"/>
          <w:szCs w:val="26"/>
        </w:rPr>
        <w:t>.1</w:t>
      </w:r>
      <w:r w:rsidR="0099487A" w:rsidRPr="00892117">
        <w:rPr>
          <w:rFonts w:ascii="Times New Roman" w:hAnsi="Times New Roman" w:cs="Times New Roman"/>
          <w:sz w:val="26"/>
          <w:szCs w:val="26"/>
        </w:rPr>
        <w:t>7</w:t>
      </w:r>
      <w:r w:rsidRPr="00892117">
        <w:rPr>
          <w:rFonts w:ascii="Times New Roman" w:hAnsi="Times New Roman" w:cs="Times New Roman"/>
          <w:sz w:val="26"/>
          <w:szCs w:val="26"/>
        </w:rPr>
        <w:t>. Поддерживает инициативу Общероссийского Профсоюза образования о внесении дополнений:</w:t>
      </w:r>
    </w:p>
    <w:p w14:paraId="159094ED"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-в перечень профессиональных заболеваний, связанных с перенапряжением голосового аппарата педагогических работников;</w:t>
      </w:r>
    </w:p>
    <w:p w14:paraId="66ADF3A1" w14:textId="77777777"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в методику проведения специальной оценки условий труда и Классификатор вредных и (или) опасных производственных факторов в части психоэмоциональных нагрузок педагогических работников.</w:t>
      </w:r>
    </w:p>
    <w:p w14:paraId="3A6855C9" w14:textId="66B41E65" w:rsidR="006A398F" w:rsidRPr="00892117" w:rsidRDefault="006A398F" w:rsidP="006A398F">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7.</w:t>
      </w:r>
      <w:r w:rsidR="00DA3D5B" w:rsidRPr="00892117">
        <w:rPr>
          <w:rFonts w:ascii="Times New Roman" w:hAnsi="Times New Roman" w:cs="Times New Roman"/>
          <w:sz w:val="26"/>
          <w:szCs w:val="26"/>
        </w:rPr>
        <w:t>6</w:t>
      </w:r>
      <w:r w:rsidRPr="00892117">
        <w:rPr>
          <w:rFonts w:ascii="Times New Roman" w:hAnsi="Times New Roman" w:cs="Times New Roman"/>
          <w:sz w:val="26"/>
          <w:szCs w:val="26"/>
        </w:rPr>
        <w:t>.1</w:t>
      </w:r>
      <w:r w:rsidR="0099487A" w:rsidRPr="00892117">
        <w:rPr>
          <w:rFonts w:ascii="Times New Roman" w:hAnsi="Times New Roman" w:cs="Times New Roman"/>
          <w:sz w:val="26"/>
          <w:szCs w:val="26"/>
        </w:rPr>
        <w:t>8</w:t>
      </w:r>
      <w:r w:rsidRPr="00892117">
        <w:rPr>
          <w:rFonts w:ascii="Times New Roman" w:hAnsi="Times New Roman" w:cs="Times New Roman"/>
          <w:sz w:val="26"/>
          <w:szCs w:val="26"/>
        </w:rPr>
        <w:t>. Проводит работу по предупреждению повышенной утомляемости и снижения остроты зрения работников образовательных учреждений, чья деятельность связана с работой на персональных компьютерах.</w:t>
      </w:r>
    </w:p>
    <w:p w14:paraId="4FAFC1E2" w14:textId="77777777" w:rsidR="006A398F" w:rsidRPr="00892117" w:rsidRDefault="006A398F" w:rsidP="006A398F">
      <w:pPr>
        <w:spacing w:after="0" w:line="240" w:lineRule="auto"/>
        <w:ind w:firstLine="709"/>
        <w:rPr>
          <w:rFonts w:ascii="Times New Roman" w:hAnsi="Times New Roman"/>
          <w:sz w:val="26"/>
          <w:szCs w:val="26"/>
        </w:rPr>
      </w:pPr>
    </w:p>
    <w:p w14:paraId="24ADC7FB" w14:textId="77777777" w:rsidR="00A2039B" w:rsidRPr="00892117" w:rsidRDefault="00A2039B" w:rsidP="00A2039B">
      <w:pPr>
        <w:pStyle w:val="ConsPlusTitle"/>
        <w:ind w:firstLine="709"/>
        <w:jc w:val="center"/>
        <w:outlineLvl w:val="0"/>
        <w:rPr>
          <w:rFonts w:ascii="Times New Roman" w:hAnsi="Times New Roman" w:cs="Times New Roman"/>
          <w:sz w:val="26"/>
          <w:szCs w:val="26"/>
        </w:rPr>
      </w:pPr>
      <w:r w:rsidRPr="00892117">
        <w:rPr>
          <w:rFonts w:ascii="Times New Roman" w:hAnsi="Times New Roman" w:cs="Times New Roman"/>
          <w:sz w:val="26"/>
          <w:szCs w:val="26"/>
        </w:rPr>
        <w:t>VIII. Содействие занятости, повышение квалификации</w:t>
      </w:r>
    </w:p>
    <w:p w14:paraId="39DDA999" w14:textId="77777777" w:rsidR="00A2039B" w:rsidRPr="00892117" w:rsidRDefault="00A2039B" w:rsidP="00A2039B">
      <w:pPr>
        <w:pStyle w:val="ConsPlusTitle"/>
        <w:ind w:firstLine="709"/>
        <w:jc w:val="center"/>
        <w:rPr>
          <w:rFonts w:ascii="Times New Roman" w:hAnsi="Times New Roman" w:cs="Times New Roman"/>
          <w:sz w:val="26"/>
          <w:szCs w:val="26"/>
        </w:rPr>
      </w:pPr>
      <w:r w:rsidRPr="00892117">
        <w:rPr>
          <w:rFonts w:ascii="Times New Roman" w:hAnsi="Times New Roman" w:cs="Times New Roman"/>
          <w:sz w:val="26"/>
          <w:szCs w:val="26"/>
        </w:rPr>
        <w:t>и закрепление профессиональных кадров</w:t>
      </w:r>
    </w:p>
    <w:p w14:paraId="07C01C04" w14:textId="77777777" w:rsidR="00A2039B" w:rsidRPr="00892117" w:rsidRDefault="00A2039B" w:rsidP="00A2039B">
      <w:pPr>
        <w:pStyle w:val="ConsPlusNormal"/>
        <w:ind w:firstLine="709"/>
        <w:jc w:val="center"/>
        <w:rPr>
          <w:rFonts w:ascii="Times New Roman" w:hAnsi="Times New Roman" w:cs="Times New Roman"/>
          <w:sz w:val="26"/>
          <w:szCs w:val="26"/>
        </w:rPr>
      </w:pPr>
    </w:p>
    <w:p w14:paraId="6FFF793A"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8.1. Департамент образования (работодатели):</w:t>
      </w:r>
    </w:p>
    <w:p w14:paraId="36DA939E"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8.1.1. Содействует реализации и сохранению гарантий в области занятости, дополнительного профессионального образования по дополнительным профессиональным программам повышения квалификации и профессиональной переподготовки, трудоустройства выпускников, оказания эффективной помощи молодым специалистам в профессиональной и социальной адаптации и координирует работу организаций по эффективному использованию кадровых ресурсов.</w:t>
      </w:r>
    </w:p>
    <w:p w14:paraId="7A5DDD73"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8.1.2. Анализирует кадровый состав и потребность в кадрах общеобразовательных организаций, организаций дошкольного, дополнительного образования детей, профессиональных организаций, в том числе с целью актуализации контрольных цифр приема (КЦП) среднего профессионального, потребность в получении педагогическими работниками дополнительного профессионального образования. </w:t>
      </w:r>
    </w:p>
    <w:p w14:paraId="7E0588CC" w14:textId="6068A99E"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8.1.3. Координирует деятельность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направленную на обеспечение современного развития кадрового потенциала сферы образования, рынка педагогического труда, на востребованность и конкурентоспособность педагогической профессии, на формирование позитивного образа педагогического работника в общественном сознании.</w:t>
      </w:r>
    </w:p>
    <w:p w14:paraId="355DFC69" w14:textId="0CCCDA04"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8.1.4. Принимает меры по повышению социального и профессионального статуса педагогических работников, качества кадрового потенциала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по созданию необходимых безопасных и комфортных условий труда для работников сферы образования.</w:t>
      </w:r>
    </w:p>
    <w:p w14:paraId="71A91D2F"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8.1.5. Информирует Профсоюз не менее чем за три месяца о решениях, влекущих возможные массовые увольнения работников организаций, их числе, категориях и сроках проведения мероприятий по высвобождению работников.</w:t>
      </w:r>
    </w:p>
    <w:p w14:paraId="7FD19A7E" w14:textId="6927B411"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8.1.6. Исходит из того, что согласно приказов Минпросвещения России от 01.07.2021 № 400 «О ведомственных наградах Министерства просвещения РФ» и от 10.01.2019 № 5 «О ведомственном знаке отличия Министерства просвещения РФ, дающем право на присвоение звания «Ветеран труда»« к награждению ведомственными наградами (включая Почетные звания «Почетный работник сферы образования РФ», Почетное звание «Почетный работник сферы воспитания детей и молодежи РФ», Нагрудный знак «Почетный наставник, «Почетную грамоту </w:t>
      </w:r>
      <w:r w:rsidRPr="00892117">
        <w:rPr>
          <w:rFonts w:ascii="Times New Roman" w:hAnsi="Times New Roman" w:cs="Times New Roman"/>
          <w:sz w:val="26"/>
          <w:szCs w:val="26"/>
        </w:rPr>
        <w:lastRenderedPageBreak/>
        <w:t xml:space="preserve">Министерства просвещения РФ) могут быть представлены работники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государственные гражданские служащие Департамента образования и муниципальные служащие муниципальных органов управления образованием, руководители и работники аппарата Общероссийского Профсоюза образования и его региональных и территориальных организаций, а также иные категории лиц, имеющих заслуги в установленной сфере деятельности и отвечающие требованиям, установленным для представления к каждой из наград.</w:t>
      </w:r>
    </w:p>
    <w:p w14:paraId="2720CEE2"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8.1.7. При определении лиц, представляемых к награждению, учитывает мотивированное мнение соответствующих первичных, территориальных и региональной организаций Общероссийского Профсоюза образования.</w:t>
      </w:r>
    </w:p>
    <w:p w14:paraId="30AD785D"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8.2. Стороны считают, что при изменении типа, организационно-правовой формы, ликвидации организаций, сокращении численности или штата работников организаций, и в других случаях, Профсоюз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14:paraId="09EF4D79"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8.3. Стороны совместно:</w:t>
      </w:r>
    </w:p>
    <w:p w14:paraId="3C7BCB96"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8.3.1. Рассматривают вопросы занятости, подготовки,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том числе высвобождаемых </w:t>
      </w:r>
      <w:r w:rsidR="00733B9D" w:rsidRPr="00892117">
        <w:rPr>
          <w:rFonts w:ascii="Times New Roman" w:hAnsi="Times New Roman" w:cs="Times New Roman"/>
          <w:sz w:val="26"/>
          <w:szCs w:val="26"/>
        </w:rPr>
        <w:t>работников предпенсионного возраста</w:t>
      </w:r>
      <w:r w:rsidRPr="00892117">
        <w:rPr>
          <w:rFonts w:ascii="Times New Roman" w:hAnsi="Times New Roman" w:cs="Times New Roman"/>
          <w:sz w:val="26"/>
          <w:szCs w:val="26"/>
        </w:rPr>
        <w:t>), а также трудоустройства выпускников Организаций педагогического профиля.</w:t>
      </w:r>
    </w:p>
    <w:p w14:paraId="743E0EE8"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8.3.2. При проведении структурных преобразований в отрасли не допускают массовых сокращений работников.</w:t>
      </w:r>
    </w:p>
    <w:p w14:paraId="0BCEDD2F" w14:textId="664B6455"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8.3.3. Принимают участие в разработке организационных мер, предупреждающих массовое сокращение численности работников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w:t>
      </w:r>
    </w:p>
    <w:p w14:paraId="1A081424"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8.3.4.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w:t>
      </w:r>
    </w:p>
    <w:p w14:paraId="42F9682B"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а) обновлению и качественному совершенствованию кадрового состава системы образования;</w:t>
      </w:r>
    </w:p>
    <w:p w14:paraId="751E1136"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б) совершенствованию порядка и условий реализации программы «Земский учитель»;</w:t>
      </w:r>
    </w:p>
    <w:p w14:paraId="1D872B6C"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в) снижению текучести кадров в сфере образования;</w:t>
      </w:r>
    </w:p>
    <w:p w14:paraId="659989CD"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г) увеличению количества преподавателей, повышающих уровень квалификации путём получения дополнительного профессионального образования по программам повышения квалификации и профессиональной переподготовки;</w:t>
      </w:r>
    </w:p>
    <w:p w14:paraId="4E4866D2" w14:textId="6566114D"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д) недопущению проведения в течение учебного года штатно-организационных мероприятий, направленных на сокращение численности или штата работников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w:t>
      </w:r>
    </w:p>
    <w:p w14:paraId="4A9D6EF7"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е) 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w:t>
      </w:r>
    </w:p>
    <w:p w14:paraId="14B6CA0E"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8.3.5. Осуществляют совместную работу по повышению правовой грамотности руководящих и педагогических работников как одной из составляющих профессиональной компетентности руководителей и педагогов с последующим совершенствованием их практических навыков по применению правовых знаний.</w:t>
      </w:r>
    </w:p>
    <w:p w14:paraId="43724A23"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8.3.6. Содействуют в профессиональной и социальной адаптации, закреплении </w:t>
      </w:r>
      <w:r w:rsidRPr="00892117">
        <w:rPr>
          <w:rFonts w:ascii="Times New Roman" w:hAnsi="Times New Roman" w:cs="Times New Roman"/>
          <w:sz w:val="26"/>
          <w:szCs w:val="26"/>
        </w:rPr>
        <w:lastRenderedPageBreak/>
        <w:t>на рабочих местах и профессиональному росту молодых специалистов.</w:t>
      </w:r>
    </w:p>
    <w:p w14:paraId="1292EC65" w14:textId="04C165C6"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8.3.7. Содействуют в организации института наставничества молодых специалистов в </w:t>
      </w:r>
      <w:r w:rsidR="000B29AE"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w:t>
      </w:r>
    </w:p>
    <w:p w14:paraId="2983A3B4"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8.3.8. Привлекают молодых педагогов к активному участию в различных формах государственно-общественного управления.</w:t>
      </w:r>
    </w:p>
    <w:p w14:paraId="3A2BEF08"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8.4. Департамент образования и Профсоюз совместно участвуют в</w:t>
      </w:r>
    </w:p>
    <w:p w14:paraId="427DDA0D" w14:textId="0F62413F"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совершенствовании порядка проведения аттестации кандидатов на должность руководителей, руководителей и педагогических работников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и методики ее проведения, </w:t>
      </w:r>
    </w:p>
    <w:p w14:paraId="7122FDE2"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составлении вопросов на знание кандидатами на должность руководителей, руководителями Организаций трудового законодательства, в частности, в сфере трудовых отношений и охраны труда.</w:t>
      </w:r>
    </w:p>
    <w:p w14:paraId="6672CD25"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8.5. Стороны договорились:</w:t>
      </w:r>
    </w:p>
    <w:p w14:paraId="5D3502FE" w14:textId="6F27768F"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8.5.1. Совместно </w:t>
      </w:r>
      <w:r w:rsidR="001B62DE" w:rsidRPr="00892117">
        <w:rPr>
          <w:rFonts w:ascii="Times New Roman" w:hAnsi="Times New Roman" w:cs="Times New Roman"/>
          <w:sz w:val="26"/>
          <w:szCs w:val="26"/>
        </w:rPr>
        <w:t>содейство</w:t>
      </w:r>
      <w:r w:rsidRPr="00892117">
        <w:rPr>
          <w:rFonts w:ascii="Times New Roman" w:hAnsi="Times New Roman" w:cs="Times New Roman"/>
          <w:sz w:val="26"/>
          <w:szCs w:val="26"/>
        </w:rPr>
        <w:t>вать</w:t>
      </w:r>
      <w:r w:rsidR="008E5A43" w:rsidRPr="00892117">
        <w:rPr>
          <w:rFonts w:ascii="Times New Roman" w:hAnsi="Times New Roman" w:cs="Times New Roman"/>
          <w:sz w:val="26"/>
          <w:szCs w:val="26"/>
        </w:rPr>
        <w:t xml:space="preserve"> выполнению</w:t>
      </w:r>
      <w:r w:rsidRPr="00892117">
        <w:rPr>
          <w:rFonts w:ascii="Times New Roman" w:hAnsi="Times New Roman" w:cs="Times New Roman"/>
          <w:sz w:val="26"/>
          <w:szCs w:val="26"/>
        </w:rPr>
        <w:t xml:space="preserve"> работодателями требований о своевременном, не менее чем за три месяца, и в полном объеме представлении органам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случае ликвидации организации.</w:t>
      </w:r>
    </w:p>
    <w:p w14:paraId="55C0C275"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При этом увольнение считается массовым в следующих случаях:</w:t>
      </w:r>
    </w:p>
    <w:p w14:paraId="5EF0E9D4"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ликвидация организации с численностью работающих 15 и более человек;</w:t>
      </w:r>
    </w:p>
    <w:p w14:paraId="5B47565C"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сокращение численности или штата работников в количестве:</w:t>
      </w:r>
    </w:p>
    <w:p w14:paraId="5AC8FA49"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20 и более человек в течение 30 дней;</w:t>
      </w:r>
    </w:p>
    <w:p w14:paraId="6B36ADD1"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60 и более человек в течение 60 дней;</w:t>
      </w:r>
    </w:p>
    <w:p w14:paraId="2BB708F6"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100 и более человек в течение 90 дней;</w:t>
      </w:r>
    </w:p>
    <w:p w14:paraId="27DF9DB6"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увольнение работников в количестве 1 процента от общего числа работающих в связи с ликвидацией организации либо сокращением численности или штата в течение 30 календарных дней в регионах с общей численностью занятых менее 5 тыс. человек;</w:t>
      </w:r>
    </w:p>
    <w:p w14:paraId="48B20883"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увольнение 10 и более процентов работников в течение 90 календарных дней в организации.</w:t>
      </w:r>
    </w:p>
    <w:p w14:paraId="70FD68AC"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8.5.2. Определить меры по подготовке, переподготовке и дополнительному профессиональному образованию педагогических работников, регулированию трудовых прав педагогических работников, осуществляющих инклюзивное образование в целях содействия реализации программы, связанной с развитием инклюзивного образования.</w:t>
      </w:r>
    </w:p>
    <w:p w14:paraId="44A57B94"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8.5.3. Совместно организовывать и проводить региональные этапы Всероссийских конкурсов «Педагог года», «Воспитатель года», «Студенческий лидер» и др.</w:t>
      </w:r>
    </w:p>
    <w:p w14:paraId="1B82C897" w14:textId="60C952EB"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Содействовать формированию системы региональных конкурсов профессионального мастерства, финансируемых из средств бюджета Ивановской области, с целью поддержки и профессионального развития педагогических работников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Ивановской области.</w:t>
      </w:r>
    </w:p>
    <w:p w14:paraId="03560AF2"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8.5.4. Содействовать созданию советов молодых педагогов с целью привлечения внимания к их проблемам и обеспечения взаимодействия с органами государственной власти, органами местного самоуправления, общественными организациями в решении социально-экономических и профессиональных проблем.</w:t>
      </w:r>
    </w:p>
    <w:p w14:paraId="16EEA156"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8.5.5. Создавать условия для профессионального и карьерного роста молодых педагогов через повышение квалификации, профессиональные и творческие конкурсы.</w:t>
      </w:r>
    </w:p>
    <w:p w14:paraId="5BB0154A"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lastRenderedPageBreak/>
        <w:t>8.5.6. Создавать условия для проведения организационных и информационно-разъяснительных мероприятий по содержанию пенсионной реформы, в том числе государственных программ по пенсионному обеспечению в целях повышения уровня пенсионного обеспечения работников с использованием методической поддержки Общероссийского Профсоюза образования.</w:t>
      </w:r>
    </w:p>
    <w:p w14:paraId="0D2DA8CE"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8.5.7. Совместно проводить работу по </w:t>
      </w:r>
    </w:p>
    <w:p w14:paraId="2BB1900C"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пропаганде и формированию здорового образа жизни, </w:t>
      </w:r>
    </w:p>
    <w:p w14:paraId="55EFF273" w14:textId="3CADF3CE"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развитию массового спорта в </w:t>
      </w:r>
      <w:r w:rsidR="000B29AE"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xml:space="preserve">, </w:t>
      </w:r>
    </w:p>
    <w:p w14:paraId="71351AAA"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организации мероприятий, направленных на сохранение профессионально-личностного здоровья педагогов; </w:t>
      </w:r>
    </w:p>
    <w:p w14:paraId="1D4CD363"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формированию системы мер по обеспечению здоровьесберегающей среды в общеобразовательных организациях, </w:t>
      </w:r>
    </w:p>
    <w:p w14:paraId="27563889"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 обеспечению психологической безопасности всех субъектов образовательного процесса, </w:t>
      </w:r>
    </w:p>
    <w:p w14:paraId="31C3A2C2"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а также по ориентации педагогов на сохранение своего здоровья и формирование здоровьеориентированного поведения.</w:t>
      </w:r>
    </w:p>
    <w:p w14:paraId="3947AECA"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8.6. Стороны рекомендуют предусматривать в коллективных договорах и территориальных соглашениях обязательства по:</w:t>
      </w:r>
    </w:p>
    <w:p w14:paraId="0E094BB6"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а) проведению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14:paraId="15AA2DCE"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б) определению более льготных критериев массового высвобождения работников с учетом специфики социально-экономической и кадровой ситуации в Ивановской области и особенностей деятельности организаций;</w:t>
      </w:r>
    </w:p>
    <w:p w14:paraId="3CAC0384"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в) планированию средств для полной или частичной компенсации органам занятости затрат на опережающее обучение высвобождаемых работников;</w:t>
      </w:r>
    </w:p>
    <w:p w14:paraId="2E0FA3F7"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г) обеспечению гарантий и компенсаций высвобождаемым работникам;</w:t>
      </w:r>
    </w:p>
    <w:p w14:paraId="2911F95F"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д) предоставлению высвобождаемым работникам установленных трудовым законодательством гарантий и компенсаций;</w:t>
      </w:r>
    </w:p>
    <w:p w14:paraId="319885A8"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е) предупреждению работников о возможном сокращении численности или штата не менее чем за 2 месяца (3 месяца при массовом сокращении), предоставлению времени работнику для поиска работы;</w:t>
      </w:r>
    </w:p>
    <w:p w14:paraId="434C5732" w14:textId="77777777" w:rsidR="00A2039B" w:rsidRPr="00892117" w:rsidRDefault="00A2039B" w:rsidP="001937B2">
      <w:pPr>
        <w:autoSpaceDE w:val="0"/>
        <w:autoSpaceDN w:val="0"/>
        <w:adjustRightInd w:val="0"/>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ж) недопущению увольнения </w:t>
      </w:r>
      <w:r w:rsidR="001937B2" w:rsidRPr="00892117">
        <w:rPr>
          <w:rFonts w:ascii="Times New Roman" w:hAnsi="Times New Roman"/>
          <w:sz w:val="26"/>
          <w:szCs w:val="26"/>
        </w:rPr>
        <w:t>р</w:t>
      </w:r>
      <w:r w:rsidR="001937B2" w:rsidRPr="00892117">
        <w:rPr>
          <w:rFonts w:ascii="Times New Roman" w:hAnsi="Times New Roman"/>
          <w:sz w:val="26"/>
          <w:szCs w:val="26"/>
          <w:lang w:eastAsia="ru-RU"/>
        </w:rPr>
        <w:t>аботников, не достигших возраста, дающего право на назначение пенсии по старости, в том числе досрочно, в течение пяти лет до наступления такого возраста</w:t>
      </w:r>
      <w:r w:rsidRPr="00892117">
        <w:rPr>
          <w:rFonts w:ascii="Times New Roman" w:hAnsi="Times New Roman"/>
          <w:sz w:val="26"/>
          <w:szCs w:val="26"/>
        </w:rPr>
        <w:t>, а в случае увольнения - с обязательным уведомлением об этом территориальных органов занятости и территориальной организации Профсоюза не менее чем за 2 месяца;</w:t>
      </w:r>
    </w:p>
    <w:p w14:paraId="62B9F8D8"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з) определению порядка получения дополнительного профессионального образования по программам повышения квалификации и программам профессиональной переподготовки;</w:t>
      </w:r>
    </w:p>
    <w:p w14:paraId="138C74F3" w14:textId="0ABDEF56"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и) созданию условий для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соответствии с техническим переоборудованием и развитием </w:t>
      </w:r>
      <w:r w:rsidR="000B29A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w:t>
      </w:r>
    </w:p>
    <w:p w14:paraId="0E6F5922" w14:textId="4C2C0BF3"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к) недопущению увольнения работников, в связи с сокращением численности или штата </w:t>
      </w:r>
      <w:r w:rsidR="000B29A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впервые поступивших на работу по полученной специальности в течение трех лет;</w:t>
      </w:r>
    </w:p>
    <w:p w14:paraId="60BB326F"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 xml:space="preserve">л) созданию условий по обеспечению права учителей, преподавателей на </w:t>
      </w:r>
      <w:r w:rsidRPr="00892117">
        <w:rPr>
          <w:rFonts w:ascii="Times New Roman" w:hAnsi="Times New Roman" w:cs="Times New Roman"/>
          <w:sz w:val="26"/>
          <w:szCs w:val="26"/>
        </w:rPr>
        <w:lastRenderedPageBreak/>
        <w:t>получение дополнительного профессионального образования по программам повышения квалификации и программам профессиональной переподготовки для работы в образовательном пространстве, требующем знание языков, приемов электронного обучения, новых инструментов оценки качества знаний.</w:t>
      </w:r>
    </w:p>
    <w:p w14:paraId="088AB84D" w14:textId="77777777" w:rsidR="00A2039B" w:rsidRPr="00892117" w:rsidRDefault="00A2039B" w:rsidP="00A2039B">
      <w:pPr>
        <w:pStyle w:val="ConsPlusNormal"/>
        <w:ind w:firstLine="709"/>
        <w:jc w:val="both"/>
        <w:rPr>
          <w:rFonts w:ascii="Times New Roman" w:hAnsi="Times New Roman" w:cs="Times New Roman"/>
          <w:sz w:val="26"/>
          <w:szCs w:val="26"/>
        </w:rPr>
      </w:pPr>
      <w:r w:rsidRPr="00892117">
        <w:rPr>
          <w:rFonts w:ascii="Times New Roman" w:hAnsi="Times New Roman" w:cs="Times New Roman"/>
          <w:sz w:val="26"/>
          <w:szCs w:val="26"/>
        </w:rPr>
        <w:t>м) информированию об условиях досрочного выхода на пенсию в соответствии со статьей 32 Закона РФ от 19 апреля 1991 г. № 1032-1 «О занятости населения в РФ».</w:t>
      </w:r>
    </w:p>
    <w:p w14:paraId="4CCD0BA2" w14:textId="77777777" w:rsidR="008C5D18" w:rsidRPr="00892117" w:rsidRDefault="008C5D18" w:rsidP="008C5D18">
      <w:pPr>
        <w:autoSpaceDE w:val="0"/>
        <w:autoSpaceDN w:val="0"/>
        <w:adjustRightInd w:val="0"/>
        <w:spacing w:after="0" w:line="240" w:lineRule="auto"/>
        <w:ind w:firstLine="709"/>
        <w:jc w:val="both"/>
        <w:rPr>
          <w:rFonts w:ascii="Times New Roman" w:hAnsi="Times New Roman"/>
          <w:sz w:val="26"/>
          <w:szCs w:val="26"/>
          <w:lang w:eastAsia="ru-RU"/>
        </w:rPr>
      </w:pPr>
      <w:r w:rsidRPr="00892117">
        <w:rPr>
          <w:rFonts w:ascii="Times New Roman" w:hAnsi="Times New Roman"/>
          <w:sz w:val="26"/>
          <w:szCs w:val="26"/>
          <w:lang w:eastAsia="ru-RU"/>
        </w:rPr>
        <w:t>8.7. Стороны считают, что в целях реализации права педагогических работников на обращение в комиссию по урегулированию споров между участниками образовательных отношений, а также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следует руководствоваться Примерным положением о комиссии по урегулированию споров между участниками образовательных отношений (письмо Минпросвещения России N ВБ-107/08, Общероссийского Профсоюза образования N ВБ-107/08/634 от 19 ноября 2019 г. «О примерном положении о комиссии по урегулированию споров между участниками образовательных отношений»).</w:t>
      </w:r>
    </w:p>
    <w:p w14:paraId="71441F63" w14:textId="77777777" w:rsidR="00A2039B" w:rsidRPr="00892117" w:rsidRDefault="00A2039B" w:rsidP="00A2039B">
      <w:pPr>
        <w:pStyle w:val="ConsPlusNormal"/>
        <w:ind w:firstLine="709"/>
        <w:rPr>
          <w:rFonts w:ascii="Times New Roman" w:hAnsi="Times New Roman" w:cs="Times New Roman"/>
          <w:sz w:val="26"/>
          <w:szCs w:val="26"/>
        </w:rPr>
      </w:pPr>
    </w:p>
    <w:p w14:paraId="5D751B7D" w14:textId="77777777" w:rsidR="002336B4" w:rsidRPr="00892117" w:rsidRDefault="002336B4" w:rsidP="002336B4">
      <w:pPr>
        <w:jc w:val="center"/>
        <w:rPr>
          <w:rFonts w:ascii="Times New Roman" w:hAnsi="Times New Roman"/>
          <w:b/>
          <w:sz w:val="26"/>
          <w:szCs w:val="26"/>
        </w:rPr>
      </w:pPr>
      <w:r w:rsidRPr="00892117">
        <w:rPr>
          <w:rFonts w:ascii="Times New Roman" w:hAnsi="Times New Roman"/>
          <w:b/>
          <w:sz w:val="26"/>
          <w:szCs w:val="26"/>
        </w:rPr>
        <w:t>IX. Социальные гарантии, льготы, компенсации</w:t>
      </w:r>
    </w:p>
    <w:p w14:paraId="70AC746E" w14:textId="77777777" w:rsidR="002336B4" w:rsidRPr="00892117" w:rsidRDefault="002336B4" w:rsidP="008C5D18">
      <w:pPr>
        <w:spacing w:after="0"/>
        <w:ind w:firstLine="567"/>
        <w:jc w:val="both"/>
        <w:rPr>
          <w:rFonts w:ascii="Times New Roman" w:hAnsi="Times New Roman"/>
          <w:sz w:val="26"/>
          <w:szCs w:val="26"/>
        </w:rPr>
      </w:pPr>
      <w:r w:rsidRPr="00892117">
        <w:rPr>
          <w:rFonts w:ascii="Times New Roman" w:hAnsi="Times New Roman"/>
          <w:sz w:val="26"/>
          <w:szCs w:val="26"/>
        </w:rPr>
        <w:t>9.</w:t>
      </w:r>
      <w:r w:rsidR="008C5D18" w:rsidRPr="00892117">
        <w:rPr>
          <w:rFonts w:ascii="Times New Roman" w:hAnsi="Times New Roman"/>
          <w:sz w:val="26"/>
          <w:szCs w:val="26"/>
        </w:rPr>
        <w:t>1.</w:t>
      </w:r>
      <w:r w:rsidRPr="00892117">
        <w:rPr>
          <w:rFonts w:ascii="Times New Roman" w:hAnsi="Times New Roman"/>
          <w:sz w:val="26"/>
          <w:szCs w:val="26"/>
        </w:rPr>
        <w:t xml:space="preserve"> Стороны выражают намерения продолжить работу в части разработки системы социальных мер, направленных на:</w:t>
      </w:r>
    </w:p>
    <w:p w14:paraId="22FBA0FD" w14:textId="77777777" w:rsidR="002336B4" w:rsidRPr="00892117" w:rsidRDefault="002336B4" w:rsidP="008C5D18">
      <w:pPr>
        <w:spacing w:after="0" w:line="240" w:lineRule="auto"/>
        <w:ind w:firstLine="709"/>
        <w:jc w:val="both"/>
        <w:rPr>
          <w:rFonts w:ascii="Times New Roman" w:hAnsi="Times New Roman"/>
          <w:sz w:val="26"/>
          <w:szCs w:val="26"/>
        </w:rPr>
      </w:pPr>
      <w:r w:rsidRPr="00892117">
        <w:rPr>
          <w:rFonts w:ascii="Times New Roman" w:hAnsi="Times New Roman"/>
          <w:sz w:val="26"/>
          <w:szCs w:val="26"/>
        </w:rPr>
        <w:t>а) поддержку работников образования, в т.ч. молодых специалистов;</w:t>
      </w:r>
    </w:p>
    <w:p w14:paraId="2A5BDBA9" w14:textId="77777777" w:rsidR="002336B4" w:rsidRPr="00892117" w:rsidRDefault="002336B4" w:rsidP="008C5D18">
      <w:pPr>
        <w:spacing w:after="0" w:line="240" w:lineRule="auto"/>
        <w:ind w:firstLine="709"/>
        <w:jc w:val="both"/>
        <w:rPr>
          <w:rFonts w:ascii="Times New Roman" w:hAnsi="Times New Roman"/>
          <w:sz w:val="26"/>
          <w:szCs w:val="26"/>
        </w:rPr>
      </w:pPr>
      <w:r w:rsidRPr="00892117">
        <w:rPr>
          <w:rFonts w:ascii="Times New Roman" w:hAnsi="Times New Roman"/>
          <w:sz w:val="26"/>
          <w:szCs w:val="26"/>
        </w:rPr>
        <w:t>б) содействие в приобретении жилья молодыми специалистами в рамках действующих программ государственной поддержки молодых специалистов/молодых семей;</w:t>
      </w:r>
    </w:p>
    <w:p w14:paraId="21069C64" w14:textId="057F44B9" w:rsidR="002336B4" w:rsidRPr="00892117" w:rsidRDefault="002336B4" w:rsidP="002336B4">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в) поддержку ветеранов педагогического труда, ранее работавших в </w:t>
      </w:r>
      <w:r w:rsidR="000B29AE" w:rsidRPr="00892117">
        <w:rPr>
          <w:rFonts w:ascii="Times New Roman" w:hAnsi="Times New Roman"/>
          <w:sz w:val="26"/>
          <w:szCs w:val="26"/>
        </w:rPr>
        <w:t>образовательных организациях</w:t>
      </w:r>
      <w:r w:rsidRPr="00892117">
        <w:rPr>
          <w:rFonts w:ascii="Times New Roman" w:hAnsi="Times New Roman"/>
          <w:sz w:val="26"/>
          <w:szCs w:val="26"/>
        </w:rPr>
        <w:t xml:space="preserve"> Ивановской области, за счет внебюджетных и профсоюзных средств, а также других источников.</w:t>
      </w:r>
    </w:p>
    <w:p w14:paraId="15AA726F" w14:textId="43A0E7B5" w:rsidR="002336B4" w:rsidRPr="00892117" w:rsidRDefault="002336B4" w:rsidP="002336B4">
      <w:pPr>
        <w:spacing w:after="0" w:line="240" w:lineRule="auto"/>
        <w:ind w:firstLine="709"/>
        <w:jc w:val="both"/>
        <w:rPr>
          <w:rFonts w:ascii="Times New Roman" w:hAnsi="Times New Roman"/>
          <w:sz w:val="26"/>
          <w:szCs w:val="26"/>
        </w:rPr>
      </w:pPr>
      <w:r w:rsidRPr="00892117">
        <w:rPr>
          <w:rFonts w:ascii="Times New Roman" w:hAnsi="Times New Roman"/>
          <w:sz w:val="26"/>
          <w:szCs w:val="26"/>
        </w:rPr>
        <w:t>9.</w:t>
      </w:r>
      <w:r w:rsidR="008C5D18" w:rsidRPr="00892117">
        <w:rPr>
          <w:rFonts w:ascii="Times New Roman" w:hAnsi="Times New Roman"/>
          <w:sz w:val="26"/>
          <w:szCs w:val="26"/>
        </w:rPr>
        <w:t>2</w:t>
      </w:r>
      <w:r w:rsidRPr="00892117">
        <w:rPr>
          <w:rFonts w:ascii="Times New Roman" w:hAnsi="Times New Roman"/>
          <w:sz w:val="26"/>
          <w:szCs w:val="26"/>
        </w:rPr>
        <w:t xml:space="preserve">. Стороны рекомендуют предусматривать в коллективных договорах, соглашениях </w:t>
      </w:r>
      <w:r w:rsidR="000B29AE" w:rsidRPr="00892117">
        <w:rPr>
          <w:rFonts w:ascii="Times New Roman" w:hAnsi="Times New Roman"/>
          <w:sz w:val="26"/>
          <w:szCs w:val="26"/>
        </w:rPr>
        <w:t>образовательных организаций</w:t>
      </w:r>
      <w:r w:rsidRPr="00892117">
        <w:rPr>
          <w:rFonts w:ascii="Times New Roman" w:hAnsi="Times New Roman"/>
          <w:sz w:val="26"/>
          <w:szCs w:val="26"/>
        </w:rPr>
        <w:t>:</w:t>
      </w:r>
    </w:p>
    <w:p w14:paraId="46F4D874" w14:textId="77777777" w:rsidR="002336B4" w:rsidRPr="00892117" w:rsidRDefault="002336B4" w:rsidP="002336B4">
      <w:pPr>
        <w:spacing w:after="0" w:line="240" w:lineRule="auto"/>
        <w:ind w:firstLine="709"/>
        <w:jc w:val="both"/>
        <w:rPr>
          <w:rFonts w:ascii="Times New Roman" w:hAnsi="Times New Roman"/>
          <w:sz w:val="26"/>
          <w:szCs w:val="26"/>
        </w:rPr>
      </w:pPr>
      <w:r w:rsidRPr="00892117">
        <w:rPr>
          <w:rFonts w:ascii="Times New Roman" w:hAnsi="Times New Roman"/>
          <w:sz w:val="26"/>
          <w:szCs w:val="26"/>
        </w:rPr>
        <w:t>9.</w:t>
      </w:r>
      <w:r w:rsidR="008C5D18" w:rsidRPr="00892117">
        <w:rPr>
          <w:rFonts w:ascii="Times New Roman" w:hAnsi="Times New Roman"/>
          <w:sz w:val="26"/>
          <w:szCs w:val="26"/>
        </w:rPr>
        <w:t>2</w:t>
      </w:r>
      <w:r w:rsidRPr="00892117">
        <w:rPr>
          <w:rFonts w:ascii="Times New Roman" w:hAnsi="Times New Roman"/>
          <w:sz w:val="26"/>
          <w:szCs w:val="26"/>
        </w:rPr>
        <w:t>.1. Выделение дополнительных средств, полученных от приносящей доход деятельности, на развитие кадрового потенциала и санаторно-курортного лечения и отдыха работников, в первую очередь работающих во вредных и опасных условиях, и тех, которым они рекомендованы по заключению медицинской организации по итогам проведения периодических медицинских осмотров и психиатрических освидетельствований.</w:t>
      </w:r>
    </w:p>
    <w:p w14:paraId="3A20A299" w14:textId="4D6ADD8F" w:rsidR="002336B4" w:rsidRPr="00892117" w:rsidRDefault="002336B4" w:rsidP="002336B4">
      <w:pPr>
        <w:spacing w:after="0" w:line="240" w:lineRule="auto"/>
        <w:ind w:firstLine="709"/>
        <w:jc w:val="both"/>
        <w:rPr>
          <w:rFonts w:ascii="Times New Roman" w:hAnsi="Times New Roman"/>
          <w:sz w:val="26"/>
          <w:szCs w:val="26"/>
        </w:rPr>
      </w:pPr>
      <w:r w:rsidRPr="00892117">
        <w:rPr>
          <w:rFonts w:ascii="Times New Roman" w:hAnsi="Times New Roman"/>
          <w:sz w:val="26"/>
          <w:szCs w:val="26"/>
        </w:rPr>
        <w:t>9.</w:t>
      </w:r>
      <w:r w:rsidR="008C5D18" w:rsidRPr="00892117">
        <w:rPr>
          <w:rFonts w:ascii="Times New Roman" w:hAnsi="Times New Roman"/>
          <w:sz w:val="26"/>
          <w:szCs w:val="26"/>
        </w:rPr>
        <w:t>2</w:t>
      </w:r>
      <w:r w:rsidRPr="00892117">
        <w:rPr>
          <w:rFonts w:ascii="Times New Roman" w:hAnsi="Times New Roman"/>
          <w:sz w:val="26"/>
          <w:szCs w:val="26"/>
        </w:rPr>
        <w:t xml:space="preserve">.2. Обязательства работодателей по вопросам оздоровления работников, в том числе выделению не менее 2% средств, полученных от приносящей доход деятельности, на оздоровление работников </w:t>
      </w:r>
      <w:r w:rsidR="000B29AE" w:rsidRPr="00892117">
        <w:rPr>
          <w:rFonts w:ascii="Times New Roman" w:hAnsi="Times New Roman"/>
          <w:sz w:val="26"/>
          <w:szCs w:val="26"/>
        </w:rPr>
        <w:t>образовательных организаций</w:t>
      </w:r>
      <w:r w:rsidRPr="00892117">
        <w:rPr>
          <w:rFonts w:ascii="Times New Roman" w:hAnsi="Times New Roman"/>
          <w:sz w:val="26"/>
          <w:szCs w:val="26"/>
        </w:rPr>
        <w:t>.</w:t>
      </w:r>
    </w:p>
    <w:p w14:paraId="110A93DD" w14:textId="77777777" w:rsidR="002336B4" w:rsidRPr="00892117" w:rsidRDefault="002336B4" w:rsidP="002336B4">
      <w:pPr>
        <w:spacing w:after="0" w:line="240" w:lineRule="auto"/>
        <w:ind w:firstLine="709"/>
        <w:jc w:val="both"/>
        <w:rPr>
          <w:rFonts w:ascii="Times New Roman" w:hAnsi="Times New Roman"/>
          <w:sz w:val="26"/>
          <w:szCs w:val="26"/>
        </w:rPr>
      </w:pPr>
      <w:r w:rsidRPr="00892117">
        <w:rPr>
          <w:rFonts w:ascii="Times New Roman" w:hAnsi="Times New Roman"/>
          <w:sz w:val="26"/>
          <w:szCs w:val="26"/>
        </w:rPr>
        <w:t>9.</w:t>
      </w:r>
      <w:r w:rsidR="008C5D18" w:rsidRPr="00892117">
        <w:rPr>
          <w:rFonts w:ascii="Times New Roman" w:hAnsi="Times New Roman"/>
          <w:sz w:val="26"/>
          <w:szCs w:val="26"/>
        </w:rPr>
        <w:t>3</w:t>
      </w:r>
      <w:r w:rsidRPr="00892117">
        <w:rPr>
          <w:rFonts w:ascii="Times New Roman" w:hAnsi="Times New Roman"/>
          <w:sz w:val="26"/>
          <w:szCs w:val="26"/>
        </w:rPr>
        <w:t>. Стороны считают необходимым:</w:t>
      </w:r>
    </w:p>
    <w:p w14:paraId="5DD73550" w14:textId="1F608C5A" w:rsidR="002336B4" w:rsidRPr="00892117" w:rsidRDefault="002336B4" w:rsidP="002336B4">
      <w:pPr>
        <w:spacing w:after="0" w:line="240" w:lineRule="auto"/>
        <w:ind w:firstLine="709"/>
        <w:jc w:val="both"/>
        <w:rPr>
          <w:rFonts w:ascii="Times New Roman" w:hAnsi="Times New Roman"/>
          <w:sz w:val="26"/>
          <w:szCs w:val="26"/>
        </w:rPr>
      </w:pPr>
      <w:r w:rsidRPr="00892117">
        <w:rPr>
          <w:rFonts w:ascii="Times New Roman" w:hAnsi="Times New Roman"/>
          <w:sz w:val="26"/>
          <w:szCs w:val="26"/>
        </w:rPr>
        <w:t>9.</w:t>
      </w:r>
      <w:r w:rsidR="008C5D18" w:rsidRPr="00892117">
        <w:rPr>
          <w:rFonts w:ascii="Times New Roman" w:hAnsi="Times New Roman"/>
          <w:sz w:val="26"/>
          <w:szCs w:val="26"/>
        </w:rPr>
        <w:t>3</w:t>
      </w:r>
      <w:r w:rsidRPr="00892117">
        <w:rPr>
          <w:rFonts w:ascii="Times New Roman" w:hAnsi="Times New Roman"/>
          <w:sz w:val="26"/>
          <w:szCs w:val="26"/>
        </w:rPr>
        <w:t xml:space="preserve">.1. Совершенствовать нормативно-правовое регулирование порядка и условий привлечения педагогических работников к организации и проведению </w:t>
      </w:r>
      <w:r w:rsidR="001B62DE" w:rsidRPr="00892117">
        <w:rPr>
          <w:rFonts w:ascii="Times New Roman" w:hAnsi="Times New Roman"/>
          <w:sz w:val="26"/>
          <w:szCs w:val="26"/>
        </w:rPr>
        <w:t>ГИА</w:t>
      </w:r>
      <w:r w:rsidRPr="00892117">
        <w:rPr>
          <w:rFonts w:ascii="Times New Roman" w:hAnsi="Times New Roman"/>
          <w:sz w:val="26"/>
          <w:szCs w:val="26"/>
        </w:rPr>
        <w:t xml:space="preserve"> обучающихся по образовательным программам основного общего и среднего общего образования.</w:t>
      </w:r>
    </w:p>
    <w:p w14:paraId="24252876" w14:textId="0D11EF89" w:rsidR="002336B4" w:rsidRPr="00892117" w:rsidRDefault="002336B4" w:rsidP="002336B4">
      <w:pPr>
        <w:spacing w:after="0" w:line="240" w:lineRule="auto"/>
        <w:ind w:firstLine="709"/>
        <w:jc w:val="both"/>
        <w:rPr>
          <w:rFonts w:ascii="Times New Roman" w:hAnsi="Times New Roman"/>
          <w:sz w:val="26"/>
          <w:szCs w:val="26"/>
        </w:rPr>
      </w:pPr>
      <w:r w:rsidRPr="00892117">
        <w:rPr>
          <w:rFonts w:ascii="Times New Roman" w:hAnsi="Times New Roman"/>
          <w:sz w:val="26"/>
          <w:szCs w:val="26"/>
        </w:rPr>
        <w:t>9.</w:t>
      </w:r>
      <w:r w:rsidR="008C5D18" w:rsidRPr="00892117">
        <w:rPr>
          <w:rFonts w:ascii="Times New Roman" w:hAnsi="Times New Roman"/>
          <w:sz w:val="26"/>
          <w:szCs w:val="26"/>
        </w:rPr>
        <w:t>3</w:t>
      </w:r>
      <w:r w:rsidRPr="00892117">
        <w:rPr>
          <w:rFonts w:ascii="Times New Roman" w:hAnsi="Times New Roman"/>
          <w:sz w:val="26"/>
          <w:szCs w:val="26"/>
        </w:rPr>
        <w:t xml:space="preserve">.2. Содействовать совершенствованию порядка, унификации и повышению размера компенсации, устанавливаемой Ивановской областью педагогическим работникам за работу по подготовке и проведению </w:t>
      </w:r>
      <w:r w:rsidR="001B62DE" w:rsidRPr="00892117">
        <w:rPr>
          <w:rFonts w:ascii="Times New Roman" w:hAnsi="Times New Roman"/>
          <w:sz w:val="26"/>
          <w:szCs w:val="26"/>
        </w:rPr>
        <w:t>ГИА</w:t>
      </w:r>
      <w:r w:rsidRPr="00892117">
        <w:rPr>
          <w:rFonts w:ascii="Times New Roman" w:hAnsi="Times New Roman"/>
          <w:sz w:val="26"/>
          <w:szCs w:val="26"/>
        </w:rPr>
        <w:t xml:space="preserve"> обучающихся по образовательным программам основного общего и среднего общего образования, в </w:t>
      </w:r>
      <w:r w:rsidRPr="00892117">
        <w:rPr>
          <w:rFonts w:ascii="Times New Roman" w:hAnsi="Times New Roman"/>
          <w:sz w:val="26"/>
          <w:szCs w:val="26"/>
        </w:rPr>
        <w:lastRenderedPageBreak/>
        <w:t>том числе с учетом особенностей ее проведения в особых санитарно-эпидемиологических условиях.</w:t>
      </w:r>
    </w:p>
    <w:p w14:paraId="408E0E02" w14:textId="7EF15890" w:rsidR="002336B4" w:rsidRPr="00892117" w:rsidRDefault="002336B4" w:rsidP="002336B4">
      <w:pPr>
        <w:spacing w:after="0" w:line="240" w:lineRule="auto"/>
        <w:ind w:firstLine="709"/>
        <w:jc w:val="both"/>
        <w:rPr>
          <w:rFonts w:ascii="Times New Roman" w:hAnsi="Times New Roman"/>
          <w:sz w:val="26"/>
          <w:szCs w:val="26"/>
        </w:rPr>
      </w:pPr>
      <w:r w:rsidRPr="00892117">
        <w:rPr>
          <w:rFonts w:ascii="Times New Roman" w:hAnsi="Times New Roman"/>
          <w:sz w:val="26"/>
          <w:szCs w:val="26"/>
        </w:rPr>
        <w:t>9.</w:t>
      </w:r>
      <w:r w:rsidR="008C5D18" w:rsidRPr="00892117">
        <w:rPr>
          <w:rFonts w:ascii="Times New Roman" w:hAnsi="Times New Roman"/>
          <w:sz w:val="26"/>
          <w:szCs w:val="26"/>
        </w:rPr>
        <w:t>3</w:t>
      </w:r>
      <w:r w:rsidRPr="00892117">
        <w:rPr>
          <w:rFonts w:ascii="Times New Roman" w:hAnsi="Times New Roman"/>
          <w:sz w:val="26"/>
          <w:szCs w:val="26"/>
        </w:rPr>
        <w:t xml:space="preserve">.3. Обеспечение безопасности и комфортных условий труда работников, участвующих в проведении </w:t>
      </w:r>
      <w:r w:rsidR="001B62DE" w:rsidRPr="00892117">
        <w:rPr>
          <w:rFonts w:ascii="Times New Roman" w:hAnsi="Times New Roman"/>
          <w:sz w:val="26"/>
          <w:szCs w:val="26"/>
        </w:rPr>
        <w:t xml:space="preserve">ГИА </w:t>
      </w:r>
      <w:r w:rsidRPr="00892117">
        <w:rPr>
          <w:rFonts w:ascii="Times New Roman" w:hAnsi="Times New Roman"/>
          <w:sz w:val="26"/>
          <w:szCs w:val="26"/>
        </w:rPr>
        <w:t>по образовательным программам основного общего и среднего общего образования, профессионального образования вне места нахождения работодателя, обеспечение работников оборудованием, инструментами, технической документацией и иными средствами, необходимыми для исполнения ими трудовых обязанностей, а также создание условий для приема пищи и обеспечения других нужд работников.</w:t>
      </w:r>
    </w:p>
    <w:p w14:paraId="24BC4615" w14:textId="77777777" w:rsidR="002336B4" w:rsidRPr="00892117" w:rsidRDefault="002336B4" w:rsidP="002336B4">
      <w:pPr>
        <w:spacing w:after="0" w:line="240" w:lineRule="auto"/>
        <w:ind w:firstLine="709"/>
        <w:jc w:val="both"/>
        <w:rPr>
          <w:rFonts w:ascii="Times New Roman" w:hAnsi="Times New Roman"/>
          <w:sz w:val="26"/>
          <w:szCs w:val="26"/>
        </w:rPr>
      </w:pPr>
      <w:r w:rsidRPr="00892117">
        <w:rPr>
          <w:rFonts w:ascii="Times New Roman" w:hAnsi="Times New Roman"/>
          <w:sz w:val="26"/>
          <w:szCs w:val="26"/>
        </w:rPr>
        <w:t>9.</w:t>
      </w:r>
      <w:r w:rsidR="000C10B1" w:rsidRPr="00892117">
        <w:rPr>
          <w:rFonts w:ascii="Times New Roman" w:hAnsi="Times New Roman"/>
          <w:sz w:val="26"/>
          <w:szCs w:val="26"/>
        </w:rPr>
        <w:t>4</w:t>
      </w:r>
      <w:r w:rsidRPr="00892117">
        <w:rPr>
          <w:rFonts w:ascii="Times New Roman" w:hAnsi="Times New Roman"/>
          <w:sz w:val="26"/>
          <w:szCs w:val="26"/>
        </w:rPr>
        <w:t>. Стороны исходят из того, что работодатели:</w:t>
      </w:r>
    </w:p>
    <w:p w14:paraId="65D967EC" w14:textId="77777777" w:rsidR="002336B4" w:rsidRPr="00892117" w:rsidRDefault="000C10B1" w:rsidP="002336B4">
      <w:pPr>
        <w:spacing w:after="0" w:line="240" w:lineRule="auto"/>
        <w:ind w:firstLine="709"/>
        <w:jc w:val="both"/>
        <w:rPr>
          <w:rFonts w:ascii="Times New Roman" w:hAnsi="Times New Roman"/>
          <w:sz w:val="26"/>
          <w:szCs w:val="26"/>
        </w:rPr>
      </w:pPr>
      <w:r w:rsidRPr="00892117">
        <w:rPr>
          <w:rFonts w:ascii="Times New Roman" w:hAnsi="Times New Roman"/>
          <w:sz w:val="26"/>
          <w:szCs w:val="26"/>
        </w:rPr>
        <w:t>9.4</w:t>
      </w:r>
      <w:r w:rsidR="002336B4" w:rsidRPr="00892117">
        <w:rPr>
          <w:rFonts w:ascii="Times New Roman" w:hAnsi="Times New Roman"/>
          <w:sz w:val="26"/>
          <w:szCs w:val="26"/>
        </w:rPr>
        <w:t>.1. 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w:t>
      </w:r>
    </w:p>
    <w:p w14:paraId="6074AFD6" w14:textId="77777777" w:rsidR="002336B4" w:rsidRPr="00892117" w:rsidRDefault="002336B4" w:rsidP="002336B4">
      <w:pPr>
        <w:spacing w:after="0" w:line="240" w:lineRule="auto"/>
        <w:ind w:firstLine="709"/>
        <w:jc w:val="both"/>
        <w:rPr>
          <w:rFonts w:ascii="Times New Roman" w:hAnsi="Times New Roman"/>
          <w:sz w:val="26"/>
          <w:szCs w:val="26"/>
        </w:rPr>
      </w:pPr>
      <w:r w:rsidRPr="00892117">
        <w:rPr>
          <w:rFonts w:ascii="Times New Roman" w:hAnsi="Times New Roman"/>
          <w:sz w:val="26"/>
          <w:szCs w:val="26"/>
        </w:rPr>
        <w:t>9.</w:t>
      </w:r>
      <w:r w:rsidR="000C10B1" w:rsidRPr="00892117">
        <w:rPr>
          <w:rFonts w:ascii="Times New Roman" w:hAnsi="Times New Roman"/>
          <w:sz w:val="26"/>
          <w:szCs w:val="26"/>
        </w:rPr>
        <w:t>4</w:t>
      </w:r>
      <w:r w:rsidRPr="00892117">
        <w:rPr>
          <w:rFonts w:ascii="Times New Roman" w:hAnsi="Times New Roman"/>
          <w:sz w:val="26"/>
          <w:szCs w:val="26"/>
        </w:rPr>
        <w:t>.2. При направлении ими работника на профессиональное обучение или дополнительное профессиональное образование с отрывом от работы сохраняют за ним место работы (должность) и среднюю заработную плату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производят оплату командировочных расходов в порядке и размерах, которые предусмотрены для лиц, направляемых в служебные командировки.</w:t>
      </w:r>
    </w:p>
    <w:p w14:paraId="778A7C2E" w14:textId="53A1F786" w:rsidR="002336B4" w:rsidRPr="00892117" w:rsidRDefault="002336B4" w:rsidP="002336B4">
      <w:pPr>
        <w:spacing w:after="0" w:line="240" w:lineRule="auto"/>
        <w:ind w:firstLine="709"/>
        <w:jc w:val="both"/>
        <w:rPr>
          <w:rFonts w:ascii="Times New Roman" w:hAnsi="Times New Roman"/>
          <w:sz w:val="26"/>
          <w:szCs w:val="26"/>
        </w:rPr>
      </w:pPr>
      <w:r w:rsidRPr="00892117">
        <w:rPr>
          <w:rFonts w:ascii="Times New Roman" w:hAnsi="Times New Roman"/>
          <w:sz w:val="26"/>
          <w:szCs w:val="26"/>
        </w:rPr>
        <w:t>9.</w:t>
      </w:r>
      <w:r w:rsidR="000C10B1" w:rsidRPr="00892117">
        <w:rPr>
          <w:rFonts w:ascii="Times New Roman" w:hAnsi="Times New Roman"/>
          <w:sz w:val="26"/>
          <w:szCs w:val="26"/>
        </w:rPr>
        <w:t>4</w:t>
      </w:r>
      <w:r w:rsidRPr="00892117">
        <w:rPr>
          <w:rFonts w:ascii="Times New Roman" w:hAnsi="Times New Roman"/>
          <w:sz w:val="26"/>
          <w:szCs w:val="26"/>
        </w:rPr>
        <w:t xml:space="preserve">.3. Освобождают педагогических работников </w:t>
      </w:r>
      <w:r w:rsidR="000B29AE" w:rsidRPr="00892117">
        <w:rPr>
          <w:rFonts w:ascii="Times New Roman" w:hAnsi="Times New Roman"/>
          <w:sz w:val="26"/>
          <w:szCs w:val="26"/>
        </w:rPr>
        <w:t>образовательных организаций</w:t>
      </w:r>
      <w:r w:rsidRPr="00892117">
        <w:rPr>
          <w:rFonts w:ascii="Times New Roman" w:hAnsi="Times New Roman"/>
          <w:sz w:val="26"/>
          <w:szCs w:val="26"/>
        </w:rPr>
        <w:t>, участвующих по решению Департамента образования в ГИА в рабочее время, от основной работы на период проведения ГИА с сохранением за ними места работы (должности), заработной платы в полном объеме, на время исполнения ими указанных обязанностей.</w:t>
      </w:r>
    </w:p>
    <w:p w14:paraId="16CAEFF1" w14:textId="461DACC9" w:rsidR="002336B4" w:rsidRPr="00892117" w:rsidRDefault="002336B4" w:rsidP="002336B4">
      <w:pPr>
        <w:spacing w:after="0" w:line="240" w:lineRule="auto"/>
        <w:ind w:firstLine="709"/>
        <w:jc w:val="both"/>
        <w:rPr>
          <w:rFonts w:ascii="Times New Roman" w:hAnsi="Times New Roman"/>
          <w:sz w:val="26"/>
          <w:szCs w:val="26"/>
        </w:rPr>
      </w:pPr>
      <w:r w:rsidRPr="00892117">
        <w:rPr>
          <w:rFonts w:ascii="Times New Roman" w:hAnsi="Times New Roman"/>
          <w:sz w:val="26"/>
          <w:szCs w:val="26"/>
        </w:rPr>
        <w:t>9.</w:t>
      </w:r>
      <w:r w:rsidR="000C10B1" w:rsidRPr="00892117">
        <w:rPr>
          <w:rFonts w:ascii="Times New Roman" w:hAnsi="Times New Roman"/>
          <w:sz w:val="26"/>
          <w:szCs w:val="26"/>
        </w:rPr>
        <w:t>4</w:t>
      </w:r>
      <w:r w:rsidRPr="00892117">
        <w:rPr>
          <w:rFonts w:ascii="Times New Roman" w:hAnsi="Times New Roman"/>
          <w:sz w:val="26"/>
          <w:szCs w:val="26"/>
        </w:rPr>
        <w:t xml:space="preserve">.4. За счет бюджетных ассигнований бюджета Ивановской области, выделяемых на проведение ГИА, педагогическим работникам, участвующим в проведении ГИА, выплачивается компенсация за работу по подготовке и проведению ГИА, размер и порядок выплаты которой установлены Постановлением Правительства Ивановской области от 25.12.2013 № 553-п «Об утверждении Положения о размерах и порядке выплаты компенсации работникам, привлекаемым к подготовке и проведению </w:t>
      </w:r>
      <w:r w:rsidR="001B62DE" w:rsidRPr="00892117">
        <w:rPr>
          <w:rFonts w:ascii="Times New Roman" w:hAnsi="Times New Roman"/>
          <w:sz w:val="26"/>
          <w:szCs w:val="26"/>
        </w:rPr>
        <w:t xml:space="preserve">ГИА </w:t>
      </w:r>
      <w:r w:rsidRPr="00892117">
        <w:rPr>
          <w:rFonts w:ascii="Times New Roman" w:hAnsi="Times New Roman"/>
          <w:sz w:val="26"/>
          <w:szCs w:val="26"/>
        </w:rPr>
        <w:t>по образовательным программам основного общего и среднего общего образования на территории Ивановской области».</w:t>
      </w:r>
    </w:p>
    <w:p w14:paraId="0263B484" w14:textId="77777777" w:rsidR="002336B4" w:rsidRPr="00892117" w:rsidRDefault="002336B4" w:rsidP="000C10B1">
      <w:pPr>
        <w:spacing w:after="0" w:line="240" w:lineRule="auto"/>
        <w:ind w:firstLine="709"/>
        <w:jc w:val="both"/>
        <w:rPr>
          <w:rFonts w:ascii="Times New Roman" w:hAnsi="Times New Roman"/>
          <w:sz w:val="26"/>
          <w:szCs w:val="26"/>
        </w:rPr>
      </w:pPr>
      <w:r w:rsidRPr="00892117">
        <w:rPr>
          <w:rFonts w:ascii="Times New Roman" w:hAnsi="Times New Roman"/>
          <w:sz w:val="26"/>
          <w:szCs w:val="26"/>
        </w:rPr>
        <w:t>9.</w:t>
      </w:r>
      <w:r w:rsidR="000C10B1" w:rsidRPr="00892117">
        <w:rPr>
          <w:rFonts w:ascii="Times New Roman" w:hAnsi="Times New Roman"/>
          <w:sz w:val="26"/>
          <w:szCs w:val="26"/>
        </w:rPr>
        <w:t>4</w:t>
      </w:r>
      <w:r w:rsidRPr="00892117">
        <w:rPr>
          <w:rFonts w:ascii="Times New Roman" w:hAnsi="Times New Roman"/>
          <w:sz w:val="26"/>
          <w:szCs w:val="26"/>
        </w:rPr>
        <w:t>.5. Осуществляют меры по организации отдыха, санаторно-курортного лечения работников за счет использования средств, полученных от приносящей доход деятельности.</w:t>
      </w:r>
    </w:p>
    <w:p w14:paraId="0EE58152" w14:textId="77777777" w:rsidR="000C10B1" w:rsidRPr="00892117" w:rsidRDefault="000C10B1" w:rsidP="00C73542">
      <w:pPr>
        <w:pStyle w:val="ConsPlusTitle"/>
        <w:outlineLvl w:val="0"/>
        <w:rPr>
          <w:rFonts w:ascii="Times New Roman" w:hAnsi="Times New Roman" w:cs="Times New Roman"/>
          <w:sz w:val="26"/>
          <w:szCs w:val="26"/>
        </w:rPr>
      </w:pPr>
    </w:p>
    <w:p w14:paraId="159EEB5A" w14:textId="77777777" w:rsidR="002336B4" w:rsidRPr="00892117" w:rsidRDefault="002336B4" w:rsidP="002336B4">
      <w:pPr>
        <w:pStyle w:val="ConsPlusTitle"/>
        <w:jc w:val="center"/>
        <w:outlineLvl w:val="0"/>
        <w:rPr>
          <w:rFonts w:ascii="Times New Roman" w:hAnsi="Times New Roman" w:cs="Times New Roman"/>
          <w:sz w:val="26"/>
          <w:szCs w:val="26"/>
        </w:rPr>
      </w:pPr>
      <w:r w:rsidRPr="00892117">
        <w:rPr>
          <w:rFonts w:ascii="Times New Roman" w:hAnsi="Times New Roman" w:cs="Times New Roman"/>
          <w:sz w:val="26"/>
          <w:szCs w:val="26"/>
        </w:rPr>
        <w:t>X. Гарантии прав профсоюзных организаций и членов Профсоюза</w:t>
      </w:r>
    </w:p>
    <w:p w14:paraId="0CB796E4" w14:textId="77777777" w:rsidR="002336B4" w:rsidRPr="00892117" w:rsidRDefault="002336B4" w:rsidP="002336B4">
      <w:pPr>
        <w:pStyle w:val="ConsPlusNormal"/>
        <w:jc w:val="center"/>
        <w:rPr>
          <w:rFonts w:ascii="Times New Roman" w:hAnsi="Times New Roman" w:cs="Times New Roman"/>
          <w:sz w:val="26"/>
          <w:szCs w:val="26"/>
        </w:rPr>
      </w:pPr>
    </w:p>
    <w:p w14:paraId="7A246F55" w14:textId="77777777" w:rsidR="002336B4" w:rsidRPr="00892117" w:rsidRDefault="00936EB6"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10. </w:t>
      </w:r>
      <w:r w:rsidR="002336B4" w:rsidRPr="00892117">
        <w:rPr>
          <w:rFonts w:ascii="Times New Roman" w:hAnsi="Times New Roman" w:cs="Times New Roman"/>
          <w:sz w:val="26"/>
          <w:szCs w:val="26"/>
        </w:rPr>
        <w:t>Стороны Соглашения договорились о нижеследующем:</w:t>
      </w:r>
    </w:p>
    <w:p w14:paraId="62D00D28" w14:textId="5DC737BF"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10.1. Права и гарантии деятельности региональной, территориальных и первичных профсоюзных организаций системы образования, соответствующих выборных профсоюзных органов определяются в соответствии с </w:t>
      </w:r>
      <w:hyperlink r:id="rId21">
        <w:r w:rsidRPr="00892117">
          <w:rPr>
            <w:rFonts w:ascii="Times New Roman" w:hAnsi="Times New Roman" w:cs="Times New Roman"/>
            <w:sz w:val="26"/>
            <w:szCs w:val="26"/>
          </w:rPr>
          <w:t>ТК</w:t>
        </w:r>
      </w:hyperlink>
      <w:r w:rsidRPr="00892117">
        <w:rPr>
          <w:rFonts w:ascii="Times New Roman" w:hAnsi="Times New Roman" w:cs="Times New Roman"/>
          <w:sz w:val="26"/>
          <w:szCs w:val="26"/>
        </w:rPr>
        <w:t xml:space="preserve"> РФ, Уставом Профессионального союза работников народного образования и науки </w:t>
      </w:r>
      <w:r w:rsidR="00546AD1" w:rsidRPr="00892117">
        <w:rPr>
          <w:rFonts w:ascii="Times New Roman" w:hAnsi="Times New Roman"/>
          <w:sz w:val="26"/>
          <w:szCs w:val="26"/>
        </w:rPr>
        <w:t>РФ</w:t>
      </w:r>
      <w:r w:rsidRPr="00892117">
        <w:rPr>
          <w:rFonts w:ascii="Times New Roman" w:hAnsi="Times New Roman" w:cs="Times New Roman"/>
          <w:sz w:val="26"/>
          <w:szCs w:val="26"/>
        </w:rPr>
        <w:t xml:space="preserve"> и реализуются с учетом «Отраслевого соглашения по организациям, находящимся в ведении Министерства просвещения Российской Федерации, на 2021 - 2023 годы», настоящего Соглашения, иных соглашений, уставов </w:t>
      </w:r>
      <w:r w:rsidR="000B29A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w:t>
      </w:r>
      <w:r w:rsidRPr="00892117">
        <w:rPr>
          <w:rFonts w:ascii="Times New Roman" w:hAnsi="Times New Roman" w:cs="Times New Roman"/>
          <w:sz w:val="26"/>
          <w:szCs w:val="26"/>
        </w:rPr>
        <w:lastRenderedPageBreak/>
        <w:t xml:space="preserve">коллективных договоров </w:t>
      </w:r>
      <w:r w:rsidR="000B29A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w:t>
      </w:r>
    </w:p>
    <w:p w14:paraId="6295AC58"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10.2. Департамент образования (работодатели):</w:t>
      </w:r>
    </w:p>
    <w:p w14:paraId="23018CA1" w14:textId="51CBD39E"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10.2.1. Способствует(ют) созданию и функционированию первичных профсоюзных организаций в </w:t>
      </w:r>
      <w:r w:rsidR="000B29AE" w:rsidRPr="00892117">
        <w:rPr>
          <w:rFonts w:ascii="Times New Roman" w:hAnsi="Times New Roman"/>
          <w:sz w:val="26"/>
          <w:szCs w:val="26"/>
        </w:rPr>
        <w:t>образовательных организациях</w:t>
      </w:r>
      <w:r w:rsidRPr="00892117">
        <w:rPr>
          <w:rFonts w:ascii="Times New Roman" w:hAnsi="Times New Roman" w:cs="Times New Roman"/>
          <w:sz w:val="26"/>
          <w:szCs w:val="26"/>
        </w:rPr>
        <w:t xml:space="preserve">, соблюдает(ют) права и гарантии деятельности профсоюзных организаций, работников образования и науки всех уровней в соответствии с </w:t>
      </w:r>
      <w:hyperlink r:id="rId22">
        <w:r w:rsidRPr="00892117">
          <w:rPr>
            <w:rFonts w:ascii="Times New Roman" w:hAnsi="Times New Roman" w:cs="Times New Roman"/>
            <w:sz w:val="26"/>
            <w:szCs w:val="26"/>
          </w:rPr>
          <w:t>ТК</w:t>
        </w:r>
      </w:hyperlink>
      <w:r w:rsidRPr="00892117">
        <w:rPr>
          <w:rFonts w:ascii="Times New Roman" w:hAnsi="Times New Roman" w:cs="Times New Roman"/>
          <w:sz w:val="26"/>
          <w:szCs w:val="26"/>
        </w:rPr>
        <w:t xml:space="preserve"> РФ, федеральным и региональным законодательством о профессиональных союзах, другими правовыми актами, соглашениями, коллективными договорами, не допуская ограничения прав и гарантий профсоюзной деятельности;</w:t>
      </w:r>
    </w:p>
    <w:p w14:paraId="0D7CBC1B"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обеспечивает условия для уставной деятельности их выборных органов;</w:t>
      </w:r>
    </w:p>
    <w:p w14:paraId="05491375"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не допускает(ют) случаев нарушения прав Профсоюзов, установленных законодательством РФ и Ивановской области.</w:t>
      </w:r>
    </w:p>
    <w:p w14:paraId="5F7C1318" w14:textId="3A95A07B"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10.2.2. Не препятствует(ют) уполномоченным представителям Профсоюза в посещении </w:t>
      </w:r>
      <w:r w:rsidR="000B29A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и подразделений, где работают члены Профсоюза для реализации уставных задач Профсоюзов и предоставленных законодательством Профсоюзам прав: с целью получения информации, сведений и разъяснений по вопросам условий и охраны труда, заработной платы, другим социально-экономическим вопросам, а также осуществлению контроля за выполнением трудового законодательства, устава </w:t>
      </w:r>
      <w:r w:rsidR="000B29A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правил внутреннего трудового распорядка, соблюдением социальных гарантий и обеспечением охраны труда в соответствии с законодательством федерального и регионального уровней.</w:t>
      </w:r>
    </w:p>
    <w:p w14:paraId="35F56446"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10.2.3. Предоставляет(ют)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и обучающихся в общежитии.</w:t>
      </w:r>
    </w:p>
    <w:p w14:paraId="2214A221"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10.2.4. Обеспечивает(ют) </w:t>
      </w:r>
    </w:p>
    <w:p w14:paraId="0C9C9785"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а) при наличии письменных заявлений работников, являющихся членами Профсоюза, а также других работников - не членов Профсоюза, ежемесячное бесплатное и своевременное перечисление членских профсоюзных взносов из заработной платы работников в размере не менее одного процента от ежемесячной заработной платы и других доходов, связанных с их трудовой деятельностью, на расчетный счет соответствующей профсоюзной организации в порядке, определенном Уставом Профсоюза, коллективным договором, соглашением, не допуская задержки их перечисления;</w:t>
      </w:r>
    </w:p>
    <w:p w14:paraId="6E6D8063"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б) перечисление указанных средств в полном объеме и одновременно с выплатой заработной платы.</w:t>
      </w:r>
    </w:p>
    <w:p w14:paraId="79E34335"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10.2.5. Содействует(ют)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14:paraId="1E96422A"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10.2.6. Своевременно рассматривает(ют) представления профсоюзных органов о нарушениях законодательства о труде, принимает меры по устранению нарушений.</w:t>
      </w:r>
    </w:p>
    <w:p w14:paraId="05750D1E"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10.2.7. На время участия в работе конференций, пленумов, собраний, президиумов, других мероприятиях, созываемых Профсоюзом, освобождает(ют) председателей территориальных и первичных профсоюзных организаций, членов выборных профсоюзных органов, правовых и технических инспекторов труда, уполномоченных по охране труда Профсоюза, профсоюзный актив от работы для </w:t>
      </w:r>
      <w:r w:rsidRPr="00892117">
        <w:rPr>
          <w:rFonts w:ascii="Times New Roman" w:hAnsi="Times New Roman" w:cs="Times New Roman"/>
          <w:sz w:val="26"/>
          <w:szCs w:val="26"/>
        </w:rPr>
        <w:lastRenderedPageBreak/>
        <w:t>выполнения общественных обязанностей в интересах коллектива работников с сохранением средней заработной платы, исчисляемой в порядке, установленном действующим законодательством.</w:t>
      </w:r>
    </w:p>
    <w:p w14:paraId="7684F2CA"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10.2.8. Стороны договорились, что лица, включая членов Профсоюзов, участвующие в ведении коллективных переговоров, подготовке проекта коллективного договора, Соглашения, освобождаются, при необходимости, от основной работы с сохранением среднего заработка на срок, определяемый соглашением сторон для осуществления соответствующей деятельности.</w:t>
      </w:r>
    </w:p>
    <w:p w14:paraId="656326BE"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10.3. Муниципальные органы управления образованием Ивановской области:</w:t>
      </w:r>
    </w:p>
    <w:p w14:paraId="27D22E80"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предоставляют территориальной, городской, районной профсоюзной организации безвозмездно (бесплатно):</w:t>
      </w:r>
    </w:p>
    <w:p w14:paraId="454EB86B"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необходимое помещение, отвечающее санитарно-гигиеническим требованиям, обеспеченное отоплением и освещением, телефонной связью, оборудованием, необходимым для работы самого профсоюзного органа и проведения профсоюзных конференций, президиумов, собраний, освобождают территориальные (местные, районные, городские) организации Профсоюза от расходов на оплату коммунальных услуг используемых в уставных целях нежилых помещений, а также от арендной платы за них, обеспечивают охрану и уборку выделяемых помещений;</w:t>
      </w:r>
    </w:p>
    <w:p w14:paraId="7805CB7E"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оргтехнику, средства связи, в том числе компьютерное оборудование, электронную почту и Интернет (при наличии данных видов связи), а также возможность создания электронной страницы Профсоюза на сайтах муниципальных органов управления образованием;</w:t>
      </w:r>
    </w:p>
    <w:p w14:paraId="115C8CD3"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необходимые нормативные документы;</w:t>
      </w:r>
    </w:p>
    <w:p w14:paraId="26932B6F"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транспортные средства (при их наличии);</w:t>
      </w:r>
    </w:p>
    <w:p w14:paraId="76F5FE50"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создают другие улучшающие условия для обеспечения деятельности территориальной профсоюзной организации.</w:t>
      </w:r>
    </w:p>
    <w:p w14:paraId="562A3DB8"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10.4. Работодатели:</w:t>
      </w:r>
    </w:p>
    <w:p w14:paraId="2D8EA305"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10.4.1. Предоставляют первичной профсоюзной организации независимо от численности работников безвозмездно (бесплатно):</w:t>
      </w:r>
    </w:p>
    <w:p w14:paraId="5410D53A"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необходимые помещения (как минимум одно помещение), отвечающие санитарно-гигиеническим требованиям, обеспеченные отоплением и освещением, телефонной связью, оборудованием, необходимым для работы самого профсоюзного органа и проведения профсоюзных собраний работников, обеспечивают охрану и уборку выделяемых помещений;</w:t>
      </w:r>
    </w:p>
    <w:p w14:paraId="24D0E6D1" w14:textId="609C64DF"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 регулярный доступ к оргтехнике, средствам связи, компьютерному оборудованию, Интернету (при наличии данного вида связи у работодателя), в том числе для: учета членов Профсоюза и обеспечения их электронными профсоюзными билетами; доступа в Единую электронную Базу Профсоюза и отслеживания бонусных программ лояльности, содержащих дополнительные льготы для членов Профсоюза; создания электронной страницы первичной профсоюзной организации на официальном сайте </w:t>
      </w:r>
      <w:r w:rsidR="00661C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w:t>
      </w:r>
    </w:p>
    <w:p w14:paraId="7D33A41B"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необходимые нормативные документы;</w:t>
      </w:r>
    </w:p>
    <w:p w14:paraId="412BAB40"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имеющиеся транспортные средства;</w:t>
      </w:r>
    </w:p>
    <w:p w14:paraId="43559170"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создают другие улучшающие условия для обеспечения деятельности первичной профсоюзной организации.</w:t>
      </w:r>
    </w:p>
    <w:p w14:paraId="44B951B3"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10.5. Стороны признают гарантии работников, избранных (делегированных) в состав профсоюзных органов и не освобожденных от основной работы, в том числе связанные с тем, что:</w:t>
      </w:r>
    </w:p>
    <w:p w14:paraId="14801BF8" w14:textId="3905B99A"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10.5.1. Работники, входящие в состав профсоюзных органов, а также </w:t>
      </w:r>
      <w:r w:rsidRPr="00892117">
        <w:rPr>
          <w:rFonts w:ascii="Times New Roman" w:hAnsi="Times New Roman" w:cs="Times New Roman"/>
          <w:sz w:val="26"/>
          <w:szCs w:val="26"/>
        </w:rPr>
        <w:lastRenderedPageBreak/>
        <w:t xml:space="preserve">уполномоченных Профсоюзов по охране труда и представителей Профсоюзов в создаваемых в </w:t>
      </w:r>
      <w:r w:rsidR="00661C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совместных комитетах (комиссиях) по охране труда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w:t>
      </w:r>
    </w:p>
    <w:p w14:paraId="11BDA7B4" w14:textId="0CD8A1B1"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руководители профсоюзных органов в подразделениях </w:t>
      </w:r>
      <w:r w:rsidR="00661CCE" w:rsidRPr="00892117">
        <w:rPr>
          <w:rFonts w:ascii="Times New Roman" w:hAnsi="Times New Roman"/>
          <w:sz w:val="26"/>
          <w:szCs w:val="26"/>
        </w:rPr>
        <w:t>образовательных организаций</w:t>
      </w:r>
      <w:r w:rsidRPr="00892117">
        <w:rPr>
          <w:rFonts w:ascii="Times New Roman" w:hAnsi="Times New Roman" w:cs="Times New Roman"/>
          <w:sz w:val="26"/>
          <w:szCs w:val="26"/>
        </w:rPr>
        <w:t xml:space="preserve"> - без предварительного согласия вышестоящего профсоюзного органа в </w:t>
      </w:r>
      <w:r w:rsidR="00661C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w:t>
      </w:r>
    </w:p>
    <w:p w14:paraId="33D7571E" w14:textId="14DA3B70"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 а руководители (их заместители) и члены профсоюзных органов в </w:t>
      </w:r>
      <w:r w:rsidR="00661C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 без предварительного согласия соответствующего вышестоящего профсоюзного органа.</w:t>
      </w:r>
    </w:p>
    <w:p w14:paraId="6735F29D" w14:textId="3825CFEE"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Перемещение или перевод (как </w:t>
      </w:r>
      <w:r w:rsidR="008A6740" w:rsidRPr="00892117">
        <w:rPr>
          <w:rFonts w:ascii="Times New Roman" w:hAnsi="Times New Roman" w:cs="Times New Roman"/>
          <w:sz w:val="26"/>
          <w:szCs w:val="26"/>
        </w:rPr>
        <w:t>постоянный,</w:t>
      </w:r>
      <w:r w:rsidRPr="00892117">
        <w:rPr>
          <w:rFonts w:ascii="Times New Roman" w:hAnsi="Times New Roman" w:cs="Times New Roman"/>
          <w:sz w:val="26"/>
          <w:szCs w:val="26"/>
        </w:rPr>
        <w:t xml:space="preserve"> так и временный)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14:paraId="1BA94D46"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10.5.2. Увольнение по инициативе работодателя по основаниям, не связанным с виновным поведением, работников, входящих в состав выборных профсоюзных органов, допускается помимо соблюдения общего порядка увольнения только с предварительного согласия выборного профсоюзного органа, членами которого они являются, а руководителей (их заместителей) профсоюзных организаций - с согласия соответствующего вышестоящего выборного профсоюзного органа.</w:t>
      </w:r>
    </w:p>
    <w:p w14:paraId="490640E8" w14:textId="5695A47D"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10.5.3. Председатели территориальных и первичных организаций Профсоюза, члены выборных профсоюзных органов, не освобожденные от основной работы в </w:t>
      </w:r>
      <w:r w:rsidR="00661C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внештатные правовые и технические инспекторы труда, уполномоченные по охране труда Профсоюза, профсоюзный актив, представители профсоюзной организации в создаваемых в </w:t>
      </w:r>
      <w:r w:rsidR="00661C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совместных с работодателем комитетах (комиссиях) освобождаются от основной работы с сохранением места работы (должности) и среднего заработка для выполнения общественных обязанностей в интересах работников (участие в профсоюзных проверках, обследованиях, рассмотрение жалоб на местах и т.д.) и на время участия в работе съездов, конференций, комитетов, президиумов, собраний, созываемых Профсоюзом, семинаров и краткосрочной профсоюзной учебы.</w:t>
      </w:r>
    </w:p>
    <w:p w14:paraId="0FF4F341"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Условия освобождения и порядок оплаты времени участия в этих мероприятиях определяются коллективным договором, соглашением.</w:t>
      </w:r>
    </w:p>
    <w:p w14:paraId="4324B877"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Суммарное время освобождения от основной работы в месяц - в пределах 2 рабочих дней.</w:t>
      </w:r>
    </w:p>
    <w:p w14:paraId="72C57B61"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10.6. Стороны признают гарантии освобожденных профсоюзных работников, избранных (делегированных) в состав профсоюзных органов:</w:t>
      </w:r>
    </w:p>
    <w:p w14:paraId="1D1B2363" w14:textId="4DDE2DB9"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10.6.1. Работникам, освобожденным от работы в </w:t>
      </w:r>
      <w:r w:rsidR="00661C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в связи с избранием их на выборные должности в выборные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 другая равноценная работа (должность) у того же работодателя. При невозможности предоставления указанной работы (должности) в связи с ликвидацией </w:t>
      </w:r>
      <w:r w:rsidR="00661C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по прежнему месту работы либо отсутствием в </w:t>
      </w:r>
      <w:r w:rsidR="00575044"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получения дополнительного профессионального образования по программам </w:t>
      </w:r>
      <w:r w:rsidRPr="00892117">
        <w:rPr>
          <w:rFonts w:ascii="Times New Roman" w:hAnsi="Times New Roman" w:cs="Times New Roman"/>
          <w:sz w:val="26"/>
          <w:szCs w:val="26"/>
        </w:rPr>
        <w:lastRenderedPageBreak/>
        <w:t>повышения квалификации и программам профессиональной переподготовки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14:paraId="35295D37" w14:textId="4AE72E95"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10.6.2. Сохранение на время нахождения на освобожденной профсоюзной работе социально-трудовых прав, гарантий и льгот, действующих в </w:t>
      </w:r>
      <w:r w:rsidR="00661CCE"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по прежнему месту работы, в соответствии с коллективным договором, соглашением.</w:t>
      </w:r>
    </w:p>
    <w:p w14:paraId="0EE9CF11"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10.6.3. Сохранение за освобожденными профсоюзными работниками продолжительности ежегодного отпуска, предоставляемого по прежней работе, путем присоединения к основному отпуску дополнительного отпуска применительно к порядку, установленному для работников с ненормированным рабочим днем.</w:t>
      </w:r>
    </w:p>
    <w:p w14:paraId="3AB9689D"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Предоставление председателям выборных органов первичных профсоюзных организаций, не освобожденных от основной работы, ежегодного дополнительного оплачиваемого отпуска на условиях коллективного договора.</w:t>
      </w:r>
    </w:p>
    <w:p w14:paraId="75EF13AB"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Работодатели предоставляют неосвобожденным председателям первичных профсоюзных организаций один день в месяц с оплатой по среднему заработку для выполнения профсоюзных обязанностей, если это определено в коллективном договоре.</w:t>
      </w:r>
    </w:p>
    <w:p w14:paraId="6FD26FA5" w14:textId="60595BB8"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10.7. Работа на выборной должности председателя профсоюзной организации и в составе выборного профсоюзного органа, заключаемая в выполнении общественных обязанностей в интересах коллектива работников, признается значимой для деятельности </w:t>
      </w:r>
      <w:r w:rsidR="00575044"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и принимается во внимание при поощрении работников, их аттестации, при разработке положений о стимулирующих выплатах за эффективное выполнение определенных обязанностей в рамках социального партнерства и участие в общественно-государственном управлении </w:t>
      </w:r>
      <w:r w:rsidR="00575044" w:rsidRPr="00892117">
        <w:rPr>
          <w:rFonts w:ascii="Times New Roman" w:hAnsi="Times New Roman"/>
          <w:sz w:val="26"/>
          <w:szCs w:val="26"/>
        </w:rPr>
        <w:t>образовательной организацией</w:t>
      </w:r>
      <w:r w:rsidRPr="00892117">
        <w:rPr>
          <w:rFonts w:ascii="Times New Roman" w:hAnsi="Times New Roman" w:cs="Times New Roman"/>
          <w:sz w:val="26"/>
          <w:szCs w:val="26"/>
        </w:rPr>
        <w:t>.</w:t>
      </w:r>
    </w:p>
    <w:p w14:paraId="7711F5C3"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10.8. Осуществление выплат стимулирующего характера работнику, занимающему выборную должность и выполняющему общественные обязанности в интересах коллектива работников, производится ежемесячно за счет средств работодателя в размерах, установленных коллективным договором, но не менее 15% от минимального размера оплаты труда, установленного законодательством, а председателю первичной профсоюзной организации, объединяющей в совокупности более половины работников данного работодателя, - не менее 20% от минимального размера оплаты труда, установленного законодательством.</w:t>
      </w:r>
    </w:p>
    <w:p w14:paraId="070E3E8B"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10.9. Рекомендуется производить оплату труда председателя территориальной профсоюзной организации, как общественной некоммерческой организации, за выполнение общественных обязанностей в интересах коллективов работников, ежемесячно за счет средств соответствующего муниципального бюджета в размере, установленном территориальным Соглашением, но не менее минимального размера оплаты труда, установленного законодательством (</w:t>
      </w:r>
      <w:hyperlink r:id="rId23">
        <w:r w:rsidRPr="00892117">
          <w:rPr>
            <w:rFonts w:ascii="Times New Roman" w:hAnsi="Times New Roman" w:cs="Times New Roman"/>
            <w:sz w:val="26"/>
            <w:szCs w:val="26"/>
          </w:rPr>
          <w:t>ст. 377</w:t>
        </w:r>
      </w:hyperlink>
      <w:r w:rsidRPr="00892117">
        <w:rPr>
          <w:rFonts w:ascii="Times New Roman" w:hAnsi="Times New Roman" w:cs="Times New Roman"/>
          <w:sz w:val="26"/>
          <w:szCs w:val="26"/>
        </w:rPr>
        <w:t xml:space="preserve"> ТК РФ).</w:t>
      </w:r>
    </w:p>
    <w:p w14:paraId="488201FC" w14:textId="45848CAE"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10.10. Расторжение трудового договора по инициативе работодателя с лицами, избранными в состав профсоюзных органов, не допускается в течение двух лет после окончания выборных полномочий, кроме случаев ликвидации </w:t>
      </w:r>
      <w:r w:rsidR="00575044" w:rsidRPr="00892117">
        <w:rPr>
          <w:rFonts w:ascii="Times New Roman" w:hAnsi="Times New Roman"/>
          <w:sz w:val="26"/>
          <w:szCs w:val="26"/>
        </w:rPr>
        <w:t>образовательной организации</w:t>
      </w:r>
      <w:r w:rsidRPr="00892117">
        <w:rPr>
          <w:rFonts w:ascii="Times New Roman" w:hAnsi="Times New Roman" w:cs="Times New Roman"/>
          <w:sz w:val="26"/>
          <w:szCs w:val="26"/>
        </w:rPr>
        <w:t xml:space="preserve"> или совершения работником виновных действий, за которые трудовым законодательством предусмотрено увольнение. В этих случаях увольнение производится в порядке, установленном </w:t>
      </w:r>
      <w:hyperlink r:id="rId24">
        <w:r w:rsidRPr="00892117">
          <w:rPr>
            <w:rFonts w:ascii="Times New Roman" w:hAnsi="Times New Roman" w:cs="Times New Roman"/>
            <w:sz w:val="26"/>
            <w:szCs w:val="26"/>
          </w:rPr>
          <w:t>ТК</w:t>
        </w:r>
      </w:hyperlink>
      <w:r w:rsidRPr="00892117">
        <w:rPr>
          <w:rFonts w:ascii="Times New Roman" w:hAnsi="Times New Roman" w:cs="Times New Roman"/>
          <w:sz w:val="26"/>
          <w:szCs w:val="26"/>
        </w:rPr>
        <w:t xml:space="preserve"> РФ, с учетом положений настоящего Соглашения.</w:t>
      </w:r>
    </w:p>
    <w:p w14:paraId="3E92EFD2" w14:textId="77777777" w:rsidR="002336B4" w:rsidRPr="00892117" w:rsidRDefault="002336B4" w:rsidP="00936EB6">
      <w:pPr>
        <w:pStyle w:val="ConsPlusNormal"/>
        <w:ind w:firstLine="540"/>
        <w:jc w:val="both"/>
        <w:rPr>
          <w:rFonts w:ascii="Times New Roman" w:hAnsi="Times New Roman" w:cs="Times New Roman"/>
          <w:sz w:val="26"/>
          <w:szCs w:val="26"/>
        </w:rPr>
      </w:pPr>
      <w:r w:rsidRPr="00892117">
        <w:rPr>
          <w:rFonts w:ascii="Times New Roman" w:hAnsi="Times New Roman" w:cs="Times New Roman"/>
          <w:sz w:val="26"/>
          <w:szCs w:val="26"/>
        </w:rPr>
        <w:t xml:space="preserve">10.11. Органы Профсоюза, первичных профсоюзных организаций вправе </w:t>
      </w:r>
      <w:r w:rsidRPr="00892117">
        <w:rPr>
          <w:rFonts w:ascii="Times New Roman" w:hAnsi="Times New Roman" w:cs="Times New Roman"/>
          <w:sz w:val="26"/>
          <w:szCs w:val="26"/>
        </w:rPr>
        <w:lastRenderedPageBreak/>
        <w:t>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14:paraId="26072BE0" w14:textId="77777777" w:rsidR="002336B4" w:rsidRPr="00892117" w:rsidRDefault="002336B4" w:rsidP="00936EB6">
      <w:pPr>
        <w:spacing w:after="0" w:line="240" w:lineRule="auto"/>
        <w:ind w:firstLine="709"/>
        <w:rPr>
          <w:rFonts w:ascii="Times New Roman" w:hAnsi="Times New Roman"/>
          <w:sz w:val="28"/>
          <w:szCs w:val="28"/>
        </w:rPr>
      </w:pPr>
    </w:p>
    <w:p w14:paraId="7C2AE904" w14:textId="77777777" w:rsidR="00CA5001" w:rsidRPr="00892117" w:rsidRDefault="00CA5001" w:rsidP="00CA5001">
      <w:pPr>
        <w:pStyle w:val="ConsPlusTitle"/>
        <w:jc w:val="center"/>
        <w:outlineLvl w:val="0"/>
        <w:rPr>
          <w:rFonts w:ascii="Times New Roman" w:hAnsi="Times New Roman" w:cs="Times New Roman"/>
          <w:sz w:val="26"/>
          <w:szCs w:val="26"/>
        </w:rPr>
      </w:pPr>
      <w:r w:rsidRPr="00892117">
        <w:rPr>
          <w:rFonts w:ascii="Times New Roman" w:hAnsi="Times New Roman" w:cs="Times New Roman"/>
          <w:sz w:val="26"/>
          <w:szCs w:val="26"/>
        </w:rPr>
        <w:t>XI. Контроль за выполнением Соглашения</w:t>
      </w:r>
    </w:p>
    <w:p w14:paraId="153A4AF2" w14:textId="77777777" w:rsidR="00CA5001" w:rsidRPr="00892117" w:rsidRDefault="00CA5001" w:rsidP="00CA5001">
      <w:pPr>
        <w:pStyle w:val="ConsPlusNormal"/>
        <w:ind w:firstLine="540"/>
        <w:jc w:val="both"/>
        <w:rPr>
          <w:rFonts w:ascii="Times New Roman" w:hAnsi="Times New Roman" w:cs="Times New Roman"/>
          <w:sz w:val="26"/>
          <w:szCs w:val="26"/>
        </w:rPr>
      </w:pPr>
    </w:p>
    <w:p w14:paraId="7859EF91" w14:textId="77777777" w:rsidR="00CA5001" w:rsidRPr="00892117" w:rsidRDefault="00CA5001" w:rsidP="00CA5001">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11.1. Контроль за выполнением настоящего Соглашения на всех уровнях осуществляется Сторонами Соглашения и их представителями, представителями Отраслевой комиссии, а также Комитетом по труду.</w:t>
      </w:r>
    </w:p>
    <w:p w14:paraId="2D487CB9" w14:textId="77777777" w:rsidR="00CA5001" w:rsidRPr="00892117" w:rsidRDefault="00CA5001" w:rsidP="00CA5001">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Текущий контроль за выполнением Соглашения осуществляет Отраслевая комиссия в порядке, установленном Сторонами Соглашения.</w:t>
      </w:r>
    </w:p>
    <w:p w14:paraId="50E5802D" w14:textId="77777777" w:rsidR="00CA5001" w:rsidRPr="00892117" w:rsidRDefault="00CA5001" w:rsidP="00CA5001">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11.2. 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14:paraId="0F731651" w14:textId="5D8B7132" w:rsidR="00CA5001" w:rsidRPr="00892117" w:rsidRDefault="00CA5001" w:rsidP="00CA5001">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 xml:space="preserve">Лица, виновные в непредоставлении информации, необходимой для проведения коллективных переговоров и осуществления контроля за соблюдением Соглашения, могут быть привлечены к административной ответственности в соответствии со статьей 5.29 Кодекса </w:t>
      </w:r>
      <w:r w:rsidR="00546AD1" w:rsidRPr="00892117">
        <w:rPr>
          <w:rFonts w:ascii="Times New Roman" w:hAnsi="Times New Roman"/>
          <w:sz w:val="26"/>
          <w:szCs w:val="26"/>
        </w:rPr>
        <w:t>РФ</w:t>
      </w:r>
      <w:r w:rsidR="00546AD1" w:rsidRPr="00892117">
        <w:rPr>
          <w:rFonts w:ascii="Times New Roman" w:hAnsi="Times New Roman" w:cs="Times New Roman"/>
          <w:sz w:val="26"/>
          <w:szCs w:val="26"/>
        </w:rPr>
        <w:t xml:space="preserve"> </w:t>
      </w:r>
      <w:r w:rsidRPr="00892117">
        <w:rPr>
          <w:rFonts w:ascii="Times New Roman" w:hAnsi="Times New Roman" w:cs="Times New Roman"/>
          <w:sz w:val="26"/>
          <w:szCs w:val="26"/>
        </w:rPr>
        <w:t>об административных правонарушениях.</w:t>
      </w:r>
    </w:p>
    <w:p w14:paraId="26FDA34C" w14:textId="246CD1AF" w:rsidR="00CA5001" w:rsidRPr="00892117" w:rsidRDefault="00C73542" w:rsidP="00CA5001">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11.3</w:t>
      </w:r>
      <w:r w:rsidR="00CA5001" w:rsidRPr="00892117">
        <w:rPr>
          <w:rFonts w:ascii="Times New Roman" w:hAnsi="Times New Roman" w:cs="Times New Roman"/>
          <w:sz w:val="26"/>
          <w:szCs w:val="26"/>
        </w:rPr>
        <w:t xml:space="preserve">. Информация о выполнении настоящего Соглашения ежегодно рассматривается на совместном заседании коллегии Департамента образования и президиума Ивановской областной организации Профсоюза и доводится до сведения подведомственных </w:t>
      </w:r>
      <w:r w:rsidR="00575044" w:rsidRPr="00892117">
        <w:rPr>
          <w:rFonts w:ascii="Times New Roman" w:hAnsi="Times New Roman"/>
          <w:sz w:val="26"/>
          <w:szCs w:val="26"/>
        </w:rPr>
        <w:t>образовательных организаций</w:t>
      </w:r>
      <w:r w:rsidR="00CA5001" w:rsidRPr="00892117">
        <w:rPr>
          <w:rFonts w:ascii="Times New Roman" w:hAnsi="Times New Roman" w:cs="Times New Roman"/>
          <w:sz w:val="26"/>
          <w:szCs w:val="26"/>
        </w:rPr>
        <w:t>, органов, осуществляющих управление в сфере образования Ивановской области, территориальных и первичных организаций Профсоюза, размещается на официальных сайтах представителей Сторон Соглашения в информационно-телекоммуникационной сети "Интернет".</w:t>
      </w:r>
    </w:p>
    <w:p w14:paraId="6B6E5F77" w14:textId="231A3CFA" w:rsidR="00CA5001" w:rsidRPr="00892117" w:rsidRDefault="00C73542" w:rsidP="00CA5001">
      <w:pPr>
        <w:pStyle w:val="ConsPlusNormal"/>
        <w:ind w:firstLine="539"/>
        <w:jc w:val="both"/>
        <w:rPr>
          <w:rFonts w:ascii="Times New Roman" w:hAnsi="Times New Roman" w:cs="Times New Roman"/>
          <w:sz w:val="26"/>
          <w:szCs w:val="26"/>
        </w:rPr>
      </w:pPr>
      <w:r w:rsidRPr="00892117">
        <w:rPr>
          <w:rFonts w:ascii="Times New Roman" w:hAnsi="Times New Roman" w:cs="Times New Roman"/>
          <w:sz w:val="26"/>
          <w:szCs w:val="26"/>
        </w:rPr>
        <w:t>11.4</w:t>
      </w:r>
      <w:r w:rsidR="00CA5001" w:rsidRPr="00892117">
        <w:rPr>
          <w:rFonts w:ascii="Times New Roman" w:hAnsi="Times New Roman" w:cs="Times New Roman"/>
          <w:sz w:val="26"/>
          <w:szCs w:val="26"/>
        </w:rPr>
        <w:t>. Представители Сторон несут ответственность за уклонение от участия в коллективных переговорах по заключению, изменению Соглашения, нарушение или невыполнение обязательств, предусмотренных Соглашением, другие противоправные действия (бездействие) в соответствии с действующим законодательством.</w:t>
      </w:r>
    </w:p>
    <w:p w14:paraId="7C9F0093" w14:textId="5C6CFB67" w:rsidR="005C38E3" w:rsidRPr="00892117" w:rsidRDefault="00C753DE" w:rsidP="008437C2">
      <w:pPr>
        <w:spacing w:after="0"/>
        <w:ind w:left="4956" w:firstLine="6"/>
        <w:jc w:val="center"/>
        <w:rPr>
          <w:rFonts w:ascii="Times New Roman" w:hAnsi="Times New Roman"/>
          <w:strike/>
          <w:sz w:val="26"/>
          <w:szCs w:val="26"/>
        </w:rPr>
      </w:pPr>
      <w:r w:rsidRPr="00892117">
        <w:rPr>
          <w:rFonts w:ascii="Times New Roman" w:hAnsi="Times New Roman"/>
          <w:sz w:val="24"/>
          <w:szCs w:val="24"/>
        </w:rPr>
        <w:br w:type="page"/>
      </w:r>
      <w:r w:rsidR="005C38E3" w:rsidRPr="00892117">
        <w:rPr>
          <w:rFonts w:ascii="Times New Roman" w:hAnsi="Times New Roman"/>
          <w:sz w:val="24"/>
          <w:szCs w:val="24"/>
        </w:rPr>
        <w:lastRenderedPageBreak/>
        <w:t xml:space="preserve">Приложение № </w:t>
      </w:r>
      <w:r w:rsidR="009C1499" w:rsidRPr="00892117">
        <w:rPr>
          <w:rFonts w:ascii="Times New Roman" w:hAnsi="Times New Roman"/>
          <w:sz w:val="24"/>
          <w:szCs w:val="24"/>
        </w:rPr>
        <w:t>1</w:t>
      </w:r>
    </w:p>
    <w:p w14:paraId="7AE61430" w14:textId="77777777" w:rsidR="005C38E3" w:rsidRPr="00892117" w:rsidRDefault="005C38E3" w:rsidP="005C38E3">
      <w:pPr>
        <w:spacing w:after="0"/>
        <w:ind w:left="4956" w:firstLine="6"/>
        <w:jc w:val="both"/>
        <w:rPr>
          <w:rFonts w:ascii="Times New Roman" w:hAnsi="Times New Roman"/>
          <w:sz w:val="24"/>
          <w:szCs w:val="24"/>
        </w:rPr>
      </w:pPr>
      <w:r w:rsidRPr="00892117">
        <w:rPr>
          <w:rFonts w:ascii="Times New Roman" w:hAnsi="Times New Roman"/>
          <w:sz w:val="24"/>
          <w:szCs w:val="24"/>
        </w:rPr>
        <w:t>к Отраслевому соглашению по образовательным организациям, входящим в систему образования Ивановской области, между Департаментом образования Ивановской области и Ивановской областной организацией Общероссийского Профсоюза образования на 2023-2025 годы</w:t>
      </w:r>
    </w:p>
    <w:p w14:paraId="39EB5227" w14:textId="77777777" w:rsidR="005C38E3" w:rsidRPr="00892117" w:rsidRDefault="005C38E3" w:rsidP="009C1499">
      <w:pPr>
        <w:spacing w:after="0"/>
        <w:rPr>
          <w:rFonts w:ascii="Times New Roman" w:hAnsi="Times New Roman"/>
          <w:b/>
          <w:sz w:val="28"/>
          <w:szCs w:val="28"/>
        </w:rPr>
      </w:pPr>
    </w:p>
    <w:p w14:paraId="3B4006C2" w14:textId="77777777" w:rsidR="00F072F0" w:rsidRPr="00892117" w:rsidRDefault="00F072F0" w:rsidP="00F072F0">
      <w:pPr>
        <w:spacing w:after="0"/>
        <w:ind w:firstLine="709"/>
        <w:jc w:val="center"/>
        <w:rPr>
          <w:rFonts w:ascii="Times New Roman" w:hAnsi="Times New Roman"/>
          <w:b/>
          <w:sz w:val="26"/>
          <w:szCs w:val="26"/>
        </w:rPr>
      </w:pPr>
      <w:r w:rsidRPr="00892117">
        <w:rPr>
          <w:rFonts w:ascii="Times New Roman" w:hAnsi="Times New Roman"/>
          <w:b/>
          <w:sz w:val="26"/>
          <w:szCs w:val="26"/>
        </w:rPr>
        <w:t>ПРИМЕРНЫЙ ПОРЯДОК</w:t>
      </w:r>
    </w:p>
    <w:p w14:paraId="22501047" w14:textId="77777777" w:rsidR="00F072F0" w:rsidRPr="00892117" w:rsidRDefault="00F072F0" w:rsidP="00F072F0">
      <w:pPr>
        <w:spacing w:after="0"/>
        <w:ind w:firstLine="709"/>
        <w:jc w:val="center"/>
        <w:rPr>
          <w:rFonts w:ascii="Times New Roman" w:hAnsi="Times New Roman"/>
          <w:b/>
          <w:sz w:val="26"/>
          <w:szCs w:val="26"/>
        </w:rPr>
      </w:pPr>
      <w:r w:rsidRPr="00892117">
        <w:rPr>
          <w:rFonts w:ascii="Times New Roman" w:hAnsi="Times New Roman"/>
          <w:b/>
          <w:sz w:val="26"/>
          <w:szCs w:val="26"/>
        </w:rPr>
        <w:t>принятия работодателем локальных нормативных актов, содержащих нормы трудового права, по согласованию с профсоюзным комитетом первичной профсоюзной организации</w:t>
      </w:r>
    </w:p>
    <w:p w14:paraId="748D386D" w14:textId="77777777" w:rsidR="00F072F0" w:rsidRPr="00892117" w:rsidRDefault="00F072F0" w:rsidP="00F072F0">
      <w:pPr>
        <w:spacing w:after="0"/>
        <w:ind w:firstLine="709"/>
        <w:jc w:val="center"/>
        <w:rPr>
          <w:rFonts w:ascii="Times New Roman" w:hAnsi="Times New Roman"/>
          <w:b/>
          <w:sz w:val="26"/>
          <w:szCs w:val="26"/>
        </w:rPr>
      </w:pPr>
    </w:p>
    <w:p w14:paraId="68BA961F"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1. Настоящий Порядок принятия работодателем локальных нормативных актов, содержащих нормы трудового права, по согласованию с профсоюзным комитетом первичной профсоюзной организации (далее – Порядок) в соответствии со статьей 8 Трудового кодекса Российской Федерации, соглашениями, распространяющимися на работников и работодателя, и коллективным договором _______________(наименование образовательной организации) (далее – коллективный договор) определяет порядок взаимодействия работодателя с профсоюзным комитетом первичной профсоюзной организации (далее – профсоюзный комитет, профком) при реализации полномочия работодателя по разработке и принятию локальных нормативных актов, содержащих нормы трудового права (по внесению в них изменений). </w:t>
      </w:r>
    </w:p>
    <w:p w14:paraId="591E0C16"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2. Локальный нормативный акт, содержащий нормы трудового права (далее – локальный нормативный акт), утверждается приказом работодателя и принимается с участием профсоюзного комитета на основе применения двух порядков взаимодействия: </w:t>
      </w:r>
    </w:p>
    <w:p w14:paraId="70C28640"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с учетом мнения профкома (порядок предусматривается статьей 372 Трудового кодекса Российской Федерации (далее – ТК РФ);</w:t>
      </w:r>
    </w:p>
    <w:p w14:paraId="71A5326B"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 по согласованию с профкомом в случаях, прямо предусмотренных коллективным договором, в соответствии с настоящим Порядком. </w:t>
      </w:r>
    </w:p>
    <w:p w14:paraId="698C25BC"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Локальные нормативные акты могут приниматься работодателем в следующей форме: положения, порядка, правил, инструкции, регламента и др. </w:t>
      </w:r>
    </w:p>
    <w:p w14:paraId="409088AB"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3. Локальным нормативным актом является принимаемый работодателем в пределах своей компетенции соответствующий акт, который содержит обязательные правила поведения, рассчитанные на неоднократное применение к работникам (лицам, поступающим на работу), и регулирует трудовые и иные непосредственно связанные с ними отношения в _______________(наименование образовательной организации) (далее – образовательная организация). </w:t>
      </w:r>
    </w:p>
    <w:p w14:paraId="03D7ED21"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В соответствии со статьей 12 ТК РФ локальный нормативный акт вступает в силу со дня его принятия работодателем либо со дня, указанного в этом локальном нормативном акте. </w:t>
      </w:r>
    </w:p>
    <w:p w14:paraId="0DB0B8C6"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4. Сторонами в ходе ведения коллективных переговоров по подготовке коллективного договора (внесению в него изменений) может быть принято решение о придании ранее принятому в образовательной организации локальному нормативному акту статуса приложения к коллективному договору. </w:t>
      </w:r>
    </w:p>
    <w:p w14:paraId="4FAD36BB"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lastRenderedPageBreak/>
        <w:t xml:space="preserve">Локальные нормативные акты, принятые до заключения коллективного договора (внесения в него изменений) и являющиеся приложением к коллективному договору, сохраняют свое действие после истечения срока действия коллективного договора, если иное не установлено в коллективном договоре, а также в самом локальном нормативном акте при определении конкретного срока его действия. </w:t>
      </w:r>
    </w:p>
    <w:p w14:paraId="4319839E"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Срок действия локального нормативного акта, принимаемого сторонами в ходе ведения коллективных переговоров по подготовке коллективного договора (внесению в него изменений), определяется в самом локальном нормативном акте и (или) в соответствии коллективным договором. Изменения в локальные нормативные акты, которые являются приложением к коллективному договору, вносятся в порядке, установленном ТК РФ для его заключения, или в порядке, предусмотренном коллективным договором. </w:t>
      </w:r>
    </w:p>
    <w:p w14:paraId="44DB1C84"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5. По инициативе работодателя или профкома профсоюзный комитет может быть привлечен к непосредственному участию в разработке проекта локального нормативного акта. Решение об участии профкома в разработке проекта локального нормативного акта принимается уполномоченным представителем работодателя и предусматривается в приказе работодателя о подготовке документа (далее – приказ). </w:t>
      </w:r>
    </w:p>
    <w:p w14:paraId="24E1BECF" w14:textId="13F7D980"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6. Работодатель направляет в установленные приказом сроки в профком проект разработанного локального нормативного акта, обоснование по нему, а также другие документы. Пакет документов передается председателю (заместителю председателя) первичной профсоюзной организации в бумажном виде (с отметкой о дате и времени получения) либо направляется с использованием информацион</w:t>
      </w:r>
      <w:r w:rsidR="001B62DE" w:rsidRPr="00892117">
        <w:rPr>
          <w:rFonts w:ascii="Times New Roman" w:hAnsi="Times New Roman"/>
          <w:sz w:val="26"/>
          <w:szCs w:val="26"/>
        </w:rPr>
        <w:t>н</w:t>
      </w:r>
      <w:r w:rsidRPr="00892117">
        <w:rPr>
          <w:rFonts w:ascii="Times New Roman" w:hAnsi="Times New Roman"/>
          <w:sz w:val="26"/>
          <w:szCs w:val="26"/>
        </w:rPr>
        <w:t xml:space="preserve">ых технологий в электронном виде (по электронной почте с подтверждением получения, в рамках электронного документооборота в образовательной организации и др.). </w:t>
      </w:r>
    </w:p>
    <w:p w14:paraId="0361D04A"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7. Профком рассматривает проект локального нормативного акта в срок не позднее </w:t>
      </w:r>
      <w:r w:rsidRPr="00892117">
        <w:rPr>
          <w:rFonts w:ascii="Times New Roman" w:hAnsi="Times New Roman"/>
          <w:b/>
          <w:i/>
          <w:sz w:val="26"/>
          <w:szCs w:val="26"/>
        </w:rPr>
        <w:t>семи рабочих дней</w:t>
      </w:r>
      <w:r w:rsidRPr="00892117">
        <w:rPr>
          <w:rFonts w:ascii="Times New Roman" w:hAnsi="Times New Roman"/>
          <w:sz w:val="26"/>
          <w:szCs w:val="26"/>
        </w:rPr>
        <w:t xml:space="preserve"> с момента получения пакета документов и принимает решение на заседании профсоюзного комитета, которое оформляется протоколом и представляется работодателю в виде выписки из протокола заседания профкома. </w:t>
      </w:r>
    </w:p>
    <w:p w14:paraId="5A804620"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8. При рассмотрении проекта локального нормативного акта, а также сопутствующих ему проектов документов (приказ, распоряжение и др.) профком дает обоснованную оценку соответствия их содержания положениям трудового законодательства, иных нормативных правовых актов, содержащих нормы трудового права, соглашений, коллективного договора, действующих в образовательной организации локальных нормативных актов (далее – обязательные требования). </w:t>
      </w:r>
    </w:p>
    <w:p w14:paraId="060F3004"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9. Обоснованная оценка проекта локального нормативного акта, а также сопутствующих ему проектов документов выражается путем принятия профкомом следующих решений: </w:t>
      </w:r>
    </w:p>
    <w:p w14:paraId="0FB1BCA2"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 проект локального нормативного акта соответствует обязательным требованиям и согласовывается профкомом; </w:t>
      </w:r>
    </w:p>
    <w:p w14:paraId="309E48A7"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 проект локального нормативного акта не соответствует обязательным требованиям и не согласовывается профкомом. </w:t>
      </w:r>
    </w:p>
    <w:p w14:paraId="4355F22E"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10. При согласовании профкомом проекта локального нормативного акта работодатель принимает данный локальный нормативный акт с учетом установленного в образовательной организации порядка делопроизводства. При этом на первом листе текста локального нормативного акта проставляются реквизиты согласования с профкомом, указывающие на дату и номер протокола заседания профкома по данному вопросу, и содержащие подпись председателя первичной профсоюзной организации (гриф согласования документа «Согласовано»). В приказе работодателя об утверждении локального нормативного акта указывается на его </w:t>
      </w:r>
      <w:r w:rsidRPr="00892117">
        <w:rPr>
          <w:rFonts w:ascii="Times New Roman" w:hAnsi="Times New Roman"/>
          <w:sz w:val="26"/>
          <w:szCs w:val="26"/>
        </w:rPr>
        <w:lastRenderedPageBreak/>
        <w:t xml:space="preserve">принятие по согласованию с профсоюзным комитетом первичной профсоюзной организации. </w:t>
      </w:r>
    </w:p>
    <w:p w14:paraId="53389B70"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11. Замечания и предложения профкома к проекту локального нормативного акта, а также к сопутствующим ему проектам документов с обоснованиями фиксируются непосредственно в протоколе заседания профкома либо в форме приложения к протоколу в виде таблицы поправок к проекту локального нормативного акта. Замечания и предложения по содержанию, срокам введения в действие, сроку действия и порядку принятия локального нормативного акта должны быть конкретными и обоснованными, не допускающими двойного толкования. </w:t>
      </w:r>
    </w:p>
    <w:p w14:paraId="3DAFF187"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12. Получив решение профкома о том, что проект локального нормативного акта не соответствует обязательным требованиям и не согласовывается профкомом, работодатель </w:t>
      </w:r>
      <w:r w:rsidRPr="00892117">
        <w:rPr>
          <w:rFonts w:ascii="Times New Roman" w:hAnsi="Times New Roman"/>
          <w:b/>
          <w:i/>
          <w:sz w:val="26"/>
          <w:szCs w:val="26"/>
        </w:rPr>
        <w:t>в двухдневный срок</w:t>
      </w:r>
      <w:r w:rsidRPr="00892117">
        <w:rPr>
          <w:rFonts w:ascii="Times New Roman" w:hAnsi="Times New Roman"/>
          <w:sz w:val="26"/>
          <w:szCs w:val="26"/>
        </w:rPr>
        <w:t xml:space="preserve"> (</w:t>
      </w:r>
      <w:r w:rsidRPr="00892117">
        <w:rPr>
          <w:rFonts w:ascii="Times New Roman" w:hAnsi="Times New Roman"/>
          <w:i/>
          <w:sz w:val="26"/>
          <w:szCs w:val="26"/>
        </w:rPr>
        <w:t>срок определяется организацией</w:t>
      </w:r>
      <w:r w:rsidRPr="00892117">
        <w:rPr>
          <w:rFonts w:ascii="Times New Roman" w:hAnsi="Times New Roman"/>
          <w:sz w:val="26"/>
          <w:szCs w:val="26"/>
        </w:rPr>
        <w:t xml:space="preserve">) организует проведение взаимных консультаций с участием представителей сторон в целях обсуждения замечаний и предложений профкома и достижения взаимоприемлемого решения. </w:t>
      </w:r>
    </w:p>
    <w:p w14:paraId="21D199B8"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13. Взаимные консультации проводятся в течение </w:t>
      </w:r>
      <w:r w:rsidRPr="00892117">
        <w:rPr>
          <w:rFonts w:ascii="Times New Roman" w:hAnsi="Times New Roman"/>
          <w:b/>
          <w:i/>
          <w:sz w:val="26"/>
          <w:szCs w:val="26"/>
        </w:rPr>
        <w:t>трех рабочих дней</w:t>
      </w:r>
      <w:r w:rsidRPr="00892117">
        <w:rPr>
          <w:rFonts w:ascii="Times New Roman" w:hAnsi="Times New Roman"/>
          <w:sz w:val="26"/>
          <w:szCs w:val="26"/>
        </w:rPr>
        <w:t xml:space="preserve"> (</w:t>
      </w:r>
      <w:r w:rsidRPr="00892117">
        <w:rPr>
          <w:rFonts w:ascii="Times New Roman" w:hAnsi="Times New Roman"/>
          <w:i/>
          <w:sz w:val="26"/>
          <w:szCs w:val="26"/>
        </w:rPr>
        <w:t>срок определяется организацией</w:t>
      </w:r>
      <w:r w:rsidRPr="00892117">
        <w:rPr>
          <w:rFonts w:ascii="Times New Roman" w:hAnsi="Times New Roman"/>
          <w:sz w:val="26"/>
          <w:szCs w:val="26"/>
        </w:rPr>
        <w:t xml:space="preserve">) с момента их организации путем рассмотрения разногласий. </w:t>
      </w:r>
    </w:p>
    <w:p w14:paraId="0102DAE0"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14. При недостижении согласия по обсуждаемым замечаниям и предложениям профкома разногласия оформляются протоколом. </w:t>
      </w:r>
    </w:p>
    <w:p w14:paraId="65936B3C"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15. В случае принятия работодателем локального нормативного акта, который не был согласован профкомом, в том числе в результате проведения взаимных консультаций в комиссии, а также при принятии работодателем локального нормативного акта по согласованию с профкомом, содержание которого после согласования было изменено в одностороннем порядке, профком вправе обжаловать его в Государственной инспекции труда по Ивановской области либо в суде, а также имеет право начать процедуру коллективного трудового спора в порядке, установленном трудовым законодательством. </w:t>
      </w:r>
    </w:p>
    <w:p w14:paraId="6385CEE9"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16. В случае если профком не представил решение в установленный срок либо решение профкома не содержит обоснования, работодатель вправе принять локальный нормативный акт без согласования с профкомом с учетом проведения дополнительных консультаций с профкомом в сроки, определенные сторонами. В этом случае работодатель вправе сообщить о сложившейся ситуации в вышестоящий профсоюзный орган. </w:t>
      </w:r>
    </w:p>
    <w:p w14:paraId="1F5FBE74"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 xml:space="preserve">17. Работодатель обеспечивает ознакомление работников под подпись с тестом принятого локального нормативного акта. </w:t>
      </w:r>
    </w:p>
    <w:p w14:paraId="371A1AA5" w14:textId="77777777" w:rsidR="00F072F0" w:rsidRPr="00892117" w:rsidRDefault="00F072F0" w:rsidP="00733B9D">
      <w:pPr>
        <w:spacing w:after="0" w:line="240" w:lineRule="auto"/>
        <w:ind w:firstLine="709"/>
        <w:jc w:val="both"/>
        <w:rPr>
          <w:rFonts w:ascii="Times New Roman" w:hAnsi="Times New Roman"/>
          <w:sz w:val="26"/>
          <w:szCs w:val="26"/>
        </w:rPr>
      </w:pPr>
      <w:r w:rsidRPr="00892117">
        <w:rPr>
          <w:rFonts w:ascii="Times New Roman" w:hAnsi="Times New Roman"/>
          <w:sz w:val="26"/>
          <w:szCs w:val="26"/>
        </w:rPr>
        <w:t>18. Положения настоящего Порядка применяются при внесении изменений в локальные нормативные акты, а также к случаям утверждения (принятия) работодателем локальных актов ненормативного характера (графики работы и отпусков, форма расчетного листка, тарификационный список и т.п.) по согласованию с профкомом в соответствии с коллективным договором.</w:t>
      </w:r>
    </w:p>
    <w:p w14:paraId="7F7CEFBF" w14:textId="12D4D986" w:rsidR="00C753DE" w:rsidRPr="00892117" w:rsidRDefault="00F072F0" w:rsidP="00733B9D">
      <w:pPr>
        <w:spacing w:after="0"/>
        <w:ind w:left="4956" w:firstLine="6"/>
        <w:jc w:val="center"/>
        <w:rPr>
          <w:rFonts w:ascii="Times New Roman" w:hAnsi="Times New Roman"/>
          <w:sz w:val="24"/>
          <w:szCs w:val="24"/>
        </w:rPr>
      </w:pPr>
      <w:r w:rsidRPr="00892117">
        <w:rPr>
          <w:rFonts w:ascii="Times New Roman" w:hAnsi="Times New Roman"/>
          <w:bCs/>
          <w:sz w:val="26"/>
          <w:szCs w:val="26"/>
          <w:lang w:eastAsia="ru-RU"/>
        </w:rPr>
        <w:br w:type="page"/>
      </w:r>
      <w:r w:rsidR="00C753DE" w:rsidRPr="00892117">
        <w:rPr>
          <w:rFonts w:ascii="Times New Roman" w:hAnsi="Times New Roman"/>
          <w:sz w:val="24"/>
          <w:szCs w:val="24"/>
        </w:rPr>
        <w:lastRenderedPageBreak/>
        <w:t xml:space="preserve"> Приложение № </w:t>
      </w:r>
      <w:r w:rsidR="002F6E7F" w:rsidRPr="00892117">
        <w:rPr>
          <w:rFonts w:ascii="Times New Roman" w:hAnsi="Times New Roman"/>
          <w:sz w:val="24"/>
          <w:szCs w:val="24"/>
        </w:rPr>
        <w:t>2</w:t>
      </w:r>
    </w:p>
    <w:p w14:paraId="77068159" w14:textId="77777777" w:rsidR="00C753DE" w:rsidRPr="00892117" w:rsidRDefault="00C753DE" w:rsidP="00C753DE">
      <w:pPr>
        <w:spacing w:after="0" w:line="240" w:lineRule="auto"/>
        <w:ind w:left="4956"/>
        <w:jc w:val="both"/>
        <w:rPr>
          <w:rFonts w:ascii="Times New Roman" w:hAnsi="Times New Roman"/>
          <w:sz w:val="24"/>
          <w:szCs w:val="24"/>
        </w:rPr>
      </w:pPr>
      <w:r w:rsidRPr="00892117">
        <w:rPr>
          <w:rFonts w:ascii="Times New Roman" w:hAnsi="Times New Roman"/>
          <w:sz w:val="24"/>
          <w:szCs w:val="24"/>
        </w:rPr>
        <w:t>к Отраслевому соглашению по образовательным организациям, входящим в систему образования Ивановской области, между Департаментом образования Ивановской области и Ивановской областной организацией Общероссийского Профсоюза образования на 2023-2025 годы</w:t>
      </w:r>
    </w:p>
    <w:p w14:paraId="4F9D230D" w14:textId="77777777" w:rsidR="00C753DE" w:rsidRPr="00892117" w:rsidRDefault="00C753DE" w:rsidP="00C753DE">
      <w:pPr>
        <w:spacing w:after="0" w:line="240" w:lineRule="auto"/>
        <w:ind w:left="4956"/>
        <w:jc w:val="both"/>
        <w:rPr>
          <w:rFonts w:ascii="Times New Roman" w:hAnsi="Times New Roman"/>
          <w:sz w:val="28"/>
          <w:szCs w:val="28"/>
        </w:rPr>
      </w:pPr>
    </w:p>
    <w:p w14:paraId="5A567CF7" w14:textId="77777777" w:rsidR="00C753DE" w:rsidRPr="00892117" w:rsidRDefault="00C753DE" w:rsidP="00C753DE">
      <w:pPr>
        <w:autoSpaceDE w:val="0"/>
        <w:autoSpaceDN w:val="0"/>
        <w:adjustRightInd w:val="0"/>
        <w:spacing w:after="0" w:line="240" w:lineRule="auto"/>
        <w:ind w:right="-6" w:firstLine="284"/>
        <w:jc w:val="center"/>
        <w:rPr>
          <w:rFonts w:ascii="Times New Roman" w:hAnsi="Times New Roman"/>
          <w:sz w:val="26"/>
          <w:szCs w:val="26"/>
        </w:rPr>
      </w:pPr>
      <w:r w:rsidRPr="00892117">
        <w:rPr>
          <w:rFonts w:ascii="Times New Roman" w:hAnsi="Times New Roman"/>
          <w:b/>
          <w:bCs/>
          <w:sz w:val="26"/>
          <w:szCs w:val="26"/>
        </w:rPr>
        <w:t>Рекомендации о закреплении в отраслевых муниципальных</w:t>
      </w:r>
    </w:p>
    <w:p w14:paraId="4305085D" w14:textId="77777777" w:rsidR="00C753DE" w:rsidRPr="00892117" w:rsidRDefault="00C753DE" w:rsidP="00C753DE">
      <w:pPr>
        <w:shd w:val="clear" w:color="auto" w:fill="FFFFFF"/>
        <w:spacing w:after="0" w:line="240" w:lineRule="auto"/>
        <w:ind w:right="-6" w:firstLine="284"/>
        <w:jc w:val="center"/>
        <w:rPr>
          <w:rFonts w:ascii="Times New Roman" w:hAnsi="Times New Roman"/>
          <w:sz w:val="26"/>
          <w:szCs w:val="26"/>
        </w:rPr>
      </w:pPr>
      <w:r w:rsidRPr="00892117">
        <w:rPr>
          <w:rFonts w:ascii="Times New Roman" w:hAnsi="Times New Roman"/>
          <w:b/>
          <w:bCs/>
          <w:sz w:val="26"/>
          <w:szCs w:val="26"/>
        </w:rPr>
        <w:t>соглашениях, в коллективных договорах положений об оплате труда</w:t>
      </w:r>
    </w:p>
    <w:p w14:paraId="331EC28F" w14:textId="77777777" w:rsidR="00C753DE" w:rsidRPr="00892117" w:rsidRDefault="00C753DE" w:rsidP="00C753DE">
      <w:pPr>
        <w:shd w:val="clear" w:color="auto" w:fill="FFFFFF"/>
        <w:spacing w:after="0" w:line="240" w:lineRule="auto"/>
        <w:ind w:right="-6" w:firstLine="284"/>
        <w:jc w:val="center"/>
        <w:rPr>
          <w:rFonts w:ascii="Times New Roman" w:hAnsi="Times New Roman"/>
          <w:sz w:val="26"/>
          <w:szCs w:val="26"/>
        </w:rPr>
      </w:pPr>
      <w:r w:rsidRPr="00892117">
        <w:rPr>
          <w:rFonts w:ascii="Times New Roman" w:hAnsi="Times New Roman"/>
          <w:b/>
          <w:bCs/>
          <w:sz w:val="26"/>
          <w:szCs w:val="26"/>
        </w:rPr>
        <w:t>педагогических работников с учетом имеющейся квалификационной</w:t>
      </w:r>
    </w:p>
    <w:p w14:paraId="50B390E6" w14:textId="77777777" w:rsidR="00F7584C" w:rsidRPr="00892117" w:rsidRDefault="00C753DE" w:rsidP="00F7584C">
      <w:pPr>
        <w:shd w:val="clear" w:color="auto" w:fill="FFFFFF"/>
        <w:spacing w:after="0" w:line="240" w:lineRule="auto"/>
        <w:ind w:right="-6" w:firstLine="284"/>
        <w:jc w:val="center"/>
        <w:rPr>
          <w:rFonts w:ascii="Times New Roman" w:hAnsi="Times New Roman"/>
          <w:b/>
          <w:bCs/>
          <w:sz w:val="26"/>
          <w:szCs w:val="26"/>
        </w:rPr>
      </w:pPr>
      <w:r w:rsidRPr="00892117">
        <w:rPr>
          <w:rFonts w:ascii="Times New Roman" w:hAnsi="Times New Roman"/>
          <w:b/>
          <w:bCs/>
          <w:sz w:val="26"/>
          <w:szCs w:val="26"/>
        </w:rPr>
        <w:t xml:space="preserve">категории за выполнение педагогической работы по </w:t>
      </w:r>
      <w:r w:rsidR="00F7584C" w:rsidRPr="00892117">
        <w:rPr>
          <w:rFonts w:ascii="Times New Roman" w:hAnsi="Times New Roman"/>
          <w:b/>
          <w:bCs/>
          <w:sz w:val="26"/>
          <w:szCs w:val="26"/>
        </w:rPr>
        <w:t xml:space="preserve">другой должности, </w:t>
      </w:r>
    </w:p>
    <w:p w14:paraId="3E1ABB92" w14:textId="13CABADF" w:rsidR="00F7584C" w:rsidRPr="00892117" w:rsidRDefault="00C753DE" w:rsidP="00F7584C">
      <w:pPr>
        <w:shd w:val="clear" w:color="auto" w:fill="FFFFFF"/>
        <w:spacing w:after="0" w:line="240" w:lineRule="auto"/>
        <w:ind w:right="-6" w:firstLine="284"/>
        <w:jc w:val="center"/>
        <w:rPr>
          <w:rFonts w:ascii="Times New Roman" w:hAnsi="Times New Roman"/>
          <w:sz w:val="26"/>
          <w:szCs w:val="26"/>
        </w:rPr>
      </w:pPr>
      <w:r w:rsidRPr="00892117">
        <w:rPr>
          <w:rFonts w:ascii="Times New Roman" w:hAnsi="Times New Roman"/>
          <w:b/>
          <w:bCs/>
          <w:sz w:val="26"/>
          <w:szCs w:val="26"/>
        </w:rPr>
        <w:t xml:space="preserve">по которой </w:t>
      </w:r>
      <w:r w:rsidR="00F7584C" w:rsidRPr="00892117">
        <w:rPr>
          <w:rFonts w:ascii="Times New Roman" w:hAnsi="Times New Roman"/>
          <w:b/>
          <w:bCs/>
          <w:sz w:val="26"/>
          <w:szCs w:val="26"/>
        </w:rPr>
        <w:t>квалификационная</w:t>
      </w:r>
      <w:r w:rsidR="00F7584C" w:rsidRPr="00892117">
        <w:rPr>
          <w:rFonts w:ascii="Times New Roman" w:hAnsi="Times New Roman"/>
          <w:sz w:val="26"/>
          <w:szCs w:val="26"/>
        </w:rPr>
        <w:t xml:space="preserve"> </w:t>
      </w:r>
      <w:r w:rsidR="00F7584C" w:rsidRPr="00892117">
        <w:rPr>
          <w:rFonts w:ascii="Times New Roman" w:hAnsi="Times New Roman"/>
          <w:b/>
          <w:bCs/>
          <w:sz w:val="26"/>
          <w:szCs w:val="26"/>
        </w:rPr>
        <w:t xml:space="preserve">категория </w:t>
      </w:r>
      <w:r w:rsidRPr="00892117">
        <w:rPr>
          <w:rFonts w:ascii="Times New Roman" w:hAnsi="Times New Roman"/>
          <w:b/>
          <w:bCs/>
          <w:sz w:val="26"/>
          <w:szCs w:val="26"/>
        </w:rPr>
        <w:t>не установлена</w:t>
      </w:r>
    </w:p>
    <w:p w14:paraId="20CA818D" w14:textId="77777777" w:rsidR="00C753DE" w:rsidRPr="00892117" w:rsidRDefault="00C753DE" w:rsidP="008437C2">
      <w:pPr>
        <w:spacing w:after="0" w:line="240" w:lineRule="auto"/>
        <w:rPr>
          <w:rFonts w:ascii="Times New Roman" w:hAnsi="Times New Roman"/>
          <w:b/>
          <w:sz w:val="26"/>
          <w:szCs w:val="26"/>
          <w:lang w:eastAsia="ru-RU"/>
        </w:rPr>
      </w:pPr>
    </w:p>
    <w:p w14:paraId="7F7E9A3C" w14:textId="77777777" w:rsidR="008437C2" w:rsidRPr="00892117" w:rsidRDefault="008437C2" w:rsidP="008437C2">
      <w:pPr>
        <w:widowControl w:val="0"/>
        <w:spacing w:after="0" w:line="322" w:lineRule="exact"/>
        <w:ind w:firstLine="360"/>
        <w:jc w:val="both"/>
        <w:rPr>
          <w:rFonts w:ascii="Times New Roman" w:eastAsia="Times New Roman" w:hAnsi="Times New Roman"/>
          <w:color w:val="000000"/>
          <w:sz w:val="26"/>
          <w:szCs w:val="26"/>
          <w:lang w:eastAsia="ru-RU" w:bidi="ru-RU"/>
        </w:rPr>
      </w:pPr>
      <w:r w:rsidRPr="00892117">
        <w:rPr>
          <w:rFonts w:ascii="Times New Roman" w:eastAsia="Times New Roman" w:hAnsi="Times New Roman"/>
          <w:color w:val="000000"/>
          <w:sz w:val="26"/>
          <w:szCs w:val="26"/>
          <w:lang w:eastAsia="ru-RU" w:bidi="ru-RU"/>
        </w:rPr>
        <w:t>В отраслевых муниципальных соглашениях, в коллективных договорах</w:t>
      </w:r>
      <w:r w:rsidRPr="00892117">
        <w:rPr>
          <w:rFonts w:ascii="Times New Roman" w:eastAsia="Times New Roman" w:hAnsi="Times New Roman"/>
          <w:color w:val="000000"/>
          <w:sz w:val="26"/>
          <w:szCs w:val="26"/>
          <w:lang w:eastAsia="ru-RU" w:bidi="ru-RU"/>
        </w:rPr>
        <w:br/>
        <w:t>рекомендуется закреплять положения об оплате труда педагогических</w:t>
      </w:r>
      <w:r w:rsidRPr="00892117">
        <w:rPr>
          <w:rFonts w:ascii="Times New Roman" w:eastAsia="Times New Roman" w:hAnsi="Times New Roman"/>
          <w:color w:val="000000"/>
          <w:sz w:val="26"/>
          <w:szCs w:val="26"/>
          <w:lang w:eastAsia="ru-RU" w:bidi="ru-RU"/>
        </w:rPr>
        <w:br/>
        <w:t>работников с учетом имеющейся квалификационной категории за выполнение</w:t>
      </w:r>
      <w:r w:rsidRPr="00892117">
        <w:rPr>
          <w:rFonts w:ascii="Times New Roman" w:eastAsia="Times New Roman" w:hAnsi="Times New Roman"/>
          <w:color w:val="000000"/>
          <w:sz w:val="26"/>
          <w:szCs w:val="26"/>
          <w:lang w:eastAsia="ru-RU" w:bidi="ru-RU"/>
        </w:rPr>
        <w:br/>
        <w:t>педагогической работы по другой должности, по которой квалификационная категория не установлена, в следующих случаях:</w:t>
      </w:r>
    </w:p>
    <w:p w14:paraId="651BF2C3" w14:textId="77777777" w:rsidR="002F6E7F" w:rsidRPr="00892117" w:rsidRDefault="002F6E7F" w:rsidP="00C753DE">
      <w:pPr>
        <w:spacing w:after="0" w:line="240" w:lineRule="auto"/>
        <w:ind w:firstLine="709"/>
        <w:jc w:val="center"/>
        <w:rPr>
          <w:rFonts w:ascii="Times New Roman" w:hAnsi="Times New Roman"/>
          <w:b/>
          <w:sz w:val="26"/>
          <w:szCs w:val="26"/>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3276"/>
        <w:gridCol w:w="5528"/>
      </w:tblGrid>
      <w:tr w:rsidR="00C753DE" w:rsidRPr="00892117" w14:paraId="670F5215" w14:textId="77777777" w:rsidTr="00C569D7">
        <w:trPr>
          <w:tblHeader/>
        </w:trPr>
        <w:tc>
          <w:tcPr>
            <w:tcW w:w="722" w:type="dxa"/>
            <w:tcBorders>
              <w:top w:val="single" w:sz="4" w:space="0" w:color="auto"/>
              <w:left w:val="single" w:sz="4" w:space="0" w:color="auto"/>
              <w:bottom w:val="single" w:sz="4" w:space="0" w:color="auto"/>
              <w:right w:val="single" w:sz="4" w:space="0" w:color="auto"/>
            </w:tcBorders>
          </w:tcPr>
          <w:p w14:paraId="01A41E68" w14:textId="77777777" w:rsidR="00C753DE" w:rsidRPr="00892117" w:rsidRDefault="00C753DE" w:rsidP="004158E6">
            <w:pPr>
              <w:spacing w:after="0"/>
              <w:ind w:right="-5" w:firstLine="284"/>
              <w:jc w:val="center"/>
              <w:rPr>
                <w:rFonts w:ascii="Times New Roman" w:hAnsi="Times New Roman"/>
                <w:b/>
              </w:rPr>
            </w:pPr>
            <w:r w:rsidRPr="00892117">
              <w:rPr>
                <w:rFonts w:ascii="Times New Roman" w:hAnsi="Times New Roman"/>
                <w:b/>
              </w:rPr>
              <w:t>№ п/п</w:t>
            </w:r>
          </w:p>
        </w:tc>
        <w:tc>
          <w:tcPr>
            <w:tcW w:w="3276" w:type="dxa"/>
            <w:tcBorders>
              <w:top w:val="single" w:sz="4" w:space="0" w:color="auto"/>
              <w:left w:val="single" w:sz="4" w:space="0" w:color="auto"/>
              <w:bottom w:val="single" w:sz="4" w:space="0" w:color="auto"/>
              <w:right w:val="single" w:sz="4" w:space="0" w:color="auto"/>
            </w:tcBorders>
            <w:hideMark/>
          </w:tcPr>
          <w:p w14:paraId="102F22AC" w14:textId="77777777" w:rsidR="00C753DE" w:rsidRPr="00892117" w:rsidRDefault="00C753DE" w:rsidP="004158E6">
            <w:pPr>
              <w:spacing w:after="0"/>
              <w:ind w:right="-5" w:firstLine="284"/>
              <w:jc w:val="center"/>
              <w:rPr>
                <w:rFonts w:ascii="Times New Roman" w:hAnsi="Times New Roman"/>
                <w:b/>
              </w:rPr>
            </w:pPr>
            <w:r w:rsidRPr="00892117">
              <w:rPr>
                <w:rFonts w:ascii="Times New Roman" w:hAnsi="Times New Roman"/>
                <w:b/>
              </w:rPr>
              <w:t>Должность, по которой установлена квалификационная категория</w:t>
            </w:r>
          </w:p>
        </w:tc>
        <w:tc>
          <w:tcPr>
            <w:tcW w:w="5528" w:type="dxa"/>
            <w:tcBorders>
              <w:top w:val="single" w:sz="4" w:space="0" w:color="auto"/>
              <w:left w:val="single" w:sz="4" w:space="0" w:color="auto"/>
              <w:bottom w:val="single" w:sz="4" w:space="0" w:color="auto"/>
              <w:right w:val="single" w:sz="4" w:space="0" w:color="auto"/>
            </w:tcBorders>
            <w:hideMark/>
          </w:tcPr>
          <w:p w14:paraId="7B51DE5F" w14:textId="77777777" w:rsidR="00C753DE" w:rsidRPr="00892117" w:rsidRDefault="00C753DE" w:rsidP="004158E6">
            <w:pPr>
              <w:shd w:val="clear" w:color="auto" w:fill="FFFFFF"/>
              <w:spacing w:after="0"/>
              <w:ind w:right="-5" w:firstLine="284"/>
              <w:jc w:val="center"/>
              <w:rPr>
                <w:rFonts w:ascii="Times New Roman" w:hAnsi="Times New Roman"/>
                <w:b/>
                <w:spacing w:val="-3"/>
              </w:rPr>
            </w:pPr>
            <w:r w:rsidRPr="00892117">
              <w:rPr>
                <w:rFonts w:ascii="Times New Roman" w:hAnsi="Times New Roman"/>
                <w:b/>
              </w:rPr>
              <w:t xml:space="preserve">Должность, по которой </w:t>
            </w:r>
            <w:r w:rsidRPr="00892117">
              <w:rPr>
                <w:rFonts w:ascii="Times New Roman" w:hAnsi="Times New Roman"/>
                <w:b/>
                <w:spacing w:val="-3"/>
              </w:rPr>
              <w:t xml:space="preserve">рекомендуется </w:t>
            </w:r>
          </w:p>
          <w:p w14:paraId="0ECCEF91" w14:textId="77777777" w:rsidR="00C753DE" w:rsidRPr="00892117" w:rsidRDefault="00C753DE" w:rsidP="004158E6">
            <w:pPr>
              <w:shd w:val="clear" w:color="auto" w:fill="FFFFFF"/>
              <w:spacing w:after="0"/>
              <w:ind w:right="-5" w:firstLine="284"/>
              <w:jc w:val="center"/>
              <w:rPr>
                <w:rFonts w:ascii="Times New Roman" w:hAnsi="Times New Roman"/>
                <w:b/>
              </w:rPr>
            </w:pPr>
            <w:r w:rsidRPr="00892117">
              <w:rPr>
                <w:rFonts w:ascii="Times New Roman" w:hAnsi="Times New Roman"/>
                <w:b/>
                <w:spacing w:val="-3"/>
              </w:rPr>
              <w:t>при</w:t>
            </w:r>
            <w:r w:rsidRPr="00892117">
              <w:rPr>
                <w:rFonts w:ascii="Times New Roman" w:hAnsi="Times New Roman"/>
                <w:b/>
              </w:rPr>
              <w:t xml:space="preserve"> </w:t>
            </w:r>
            <w:r w:rsidRPr="00892117">
              <w:rPr>
                <w:rFonts w:ascii="Times New Roman" w:hAnsi="Times New Roman"/>
                <w:b/>
                <w:spacing w:val="-3"/>
              </w:rPr>
              <w:t>оплате труда</w:t>
            </w:r>
            <w:r w:rsidRPr="00892117">
              <w:rPr>
                <w:rFonts w:ascii="Times New Roman" w:hAnsi="Times New Roman"/>
                <w:b/>
              </w:rPr>
              <w:t xml:space="preserve"> учитывать квалификационную категорию, присвоенную по должности, </w:t>
            </w:r>
            <w:r w:rsidRPr="00892117">
              <w:rPr>
                <w:rFonts w:ascii="Times New Roman" w:hAnsi="Times New Roman"/>
                <w:b/>
              </w:rPr>
              <w:br/>
              <w:t>указанной в графе 1</w:t>
            </w:r>
          </w:p>
        </w:tc>
      </w:tr>
      <w:tr w:rsidR="00C753DE" w:rsidRPr="00892117" w14:paraId="215D51EF" w14:textId="77777777" w:rsidTr="00C569D7">
        <w:tc>
          <w:tcPr>
            <w:tcW w:w="722" w:type="dxa"/>
            <w:tcBorders>
              <w:top w:val="single" w:sz="4" w:space="0" w:color="auto"/>
              <w:left w:val="single" w:sz="4" w:space="0" w:color="auto"/>
              <w:bottom w:val="single" w:sz="4" w:space="0" w:color="auto"/>
              <w:right w:val="single" w:sz="4" w:space="0" w:color="auto"/>
            </w:tcBorders>
          </w:tcPr>
          <w:p w14:paraId="51CCE99D" w14:textId="77777777" w:rsidR="00C753DE" w:rsidRPr="00892117" w:rsidRDefault="00C753DE" w:rsidP="004158E6">
            <w:pPr>
              <w:spacing w:after="0"/>
              <w:ind w:right="-5" w:firstLine="284"/>
              <w:jc w:val="center"/>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hideMark/>
          </w:tcPr>
          <w:p w14:paraId="3D2AFAC9" w14:textId="77777777" w:rsidR="00C753DE" w:rsidRPr="00892117" w:rsidRDefault="00C753DE" w:rsidP="004158E6">
            <w:pPr>
              <w:spacing w:after="0"/>
              <w:ind w:right="-5" w:firstLine="284"/>
              <w:jc w:val="center"/>
              <w:rPr>
                <w:rFonts w:ascii="Times New Roman" w:hAnsi="Times New Roman"/>
              </w:rPr>
            </w:pPr>
            <w:r w:rsidRPr="00892117">
              <w:rPr>
                <w:rFonts w:ascii="Times New Roman" w:hAnsi="Times New Roman"/>
              </w:rPr>
              <w:t>1</w:t>
            </w:r>
          </w:p>
        </w:tc>
        <w:tc>
          <w:tcPr>
            <w:tcW w:w="5528" w:type="dxa"/>
            <w:tcBorders>
              <w:top w:val="single" w:sz="4" w:space="0" w:color="auto"/>
              <w:left w:val="single" w:sz="4" w:space="0" w:color="auto"/>
              <w:bottom w:val="single" w:sz="4" w:space="0" w:color="auto"/>
              <w:right w:val="single" w:sz="4" w:space="0" w:color="auto"/>
            </w:tcBorders>
            <w:hideMark/>
          </w:tcPr>
          <w:p w14:paraId="34E3C730" w14:textId="77777777" w:rsidR="00C753DE" w:rsidRPr="00892117" w:rsidRDefault="00C753DE" w:rsidP="004158E6">
            <w:pPr>
              <w:spacing w:after="0"/>
              <w:ind w:right="-5" w:firstLine="284"/>
              <w:jc w:val="center"/>
              <w:rPr>
                <w:rFonts w:ascii="Times New Roman" w:hAnsi="Times New Roman"/>
              </w:rPr>
            </w:pPr>
            <w:r w:rsidRPr="00892117">
              <w:rPr>
                <w:rFonts w:ascii="Times New Roman" w:hAnsi="Times New Roman"/>
              </w:rPr>
              <w:t>2</w:t>
            </w:r>
          </w:p>
        </w:tc>
      </w:tr>
      <w:tr w:rsidR="00C753DE" w:rsidRPr="00892117" w14:paraId="7D6C49C4" w14:textId="77777777" w:rsidTr="00C569D7">
        <w:tc>
          <w:tcPr>
            <w:tcW w:w="722" w:type="dxa"/>
            <w:tcBorders>
              <w:top w:val="single" w:sz="4" w:space="0" w:color="auto"/>
              <w:left w:val="single" w:sz="4" w:space="0" w:color="auto"/>
              <w:bottom w:val="single" w:sz="4" w:space="0" w:color="auto"/>
              <w:right w:val="single" w:sz="4" w:space="0" w:color="auto"/>
            </w:tcBorders>
          </w:tcPr>
          <w:p w14:paraId="141CFAF8" w14:textId="77777777" w:rsidR="00C753DE" w:rsidRPr="00892117" w:rsidRDefault="00C753DE" w:rsidP="004158E6">
            <w:pPr>
              <w:numPr>
                <w:ilvl w:val="0"/>
                <w:numId w:val="2"/>
              </w:numPr>
              <w:spacing w:after="0"/>
              <w:ind w:left="321" w:right="-5" w:hanging="321"/>
              <w:jc w:val="both"/>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hideMark/>
          </w:tcPr>
          <w:p w14:paraId="36D4B7F6" w14:textId="77777777" w:rsidR="00C753DE" w:rsidRPr="00892117" w:rsidRDefault="00C753DE" w:rsidP="004158E6">
            <w:pPr>
              <w:spacing w:after="0"/>
              <w:ind w:right="-5" w:firstLine="284"/>
              <w:jc w:val="both"/>
              <w:rPr>
                <w:rFonts w:ascii="Times New Roman" w:hAnsi="Times New Roman"/>
              </w:rPr>
            </w:pPr>
            <w:r w:rsidRPr="00892117">
              <w:rPr>
                <w:rFonts w:ascii="Times New Roman" w:hAnsi="Times New Roman"/>
              </w:rPr>
              <w:t>Учитель; преподаватель</w:t>
            </w:r>
          </w:p>
        </w:tc>
        <w:tc>
          <w:tcPr>
            <w:tcW w:w="5528" w:type="dxa"/>
            <w:tcBorders>
              <w:top w:val="single" w:sz="4" w:space="0" w:color="auto"/>
              <w:left w:val="single" w:sz="4" w:space="0" w:color="auto"/>
              <w:bottom w:val="single" w:sz="4" w:space="0" w:color="auto"/>
              <w:right w:val="single" w:sz="4" w:space="0" w:color="auto"/>
            </w:tcBorders>
            <w:hideMark/>
          </w:tcPr>
          <w:p w14:paraId="19A2373B"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 xml:space="preserve">Преподаватель; учитель; воспитатель (независимо от </w:t>
            </w:r>
            <w:r w:rsidRPr="00892117">
              <w:rPr>
                <w:rFonts w:ascii="Times New Roman" w:hAnsi="Times New Roman"/>
                <w:spacing w:val="-3"/>
              </w:rPr>
              <w:t>образовательной организации, в котором выполняется работа);</w:t>
            </w:r>
            <w:r w:rsidRPr="00892117">
              <w:rPr>
                <w:rFonts w:ascii="Times New Roman" w:hAnsi="Times New Roman"/>
              </w:rPr>
              <w:t xml:space="preserve"> социальный педагог; </w:t>
            </w:r>
          </w:p>
          <w:p w14:paraId="7F2D8442"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 xml:space="preserve">педагог-организатор; </w:t>
            </w:r>
          </w:p>
          <w:p w14:paraId="1037D02A"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spacing w:val="-2"/>
              </w:rPr>
              <w:t xml:space="preserve">старший педагог </w:t>
            </w:r>
            <w:r w:rsidRPr="00892117">
              <w:rPr>
                <w:rFonts w:ascii="Times New Roman" w:hAnsi="Times New Roman"/>
              </w:rPr>
              <w:t>дополнительного образования;</w:t>
            </w:r>
          </w:p>
          <w:p w14:paraId="48399C38"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жизнедеятельности»); </w:t>
            </w:r>
          </w:p>
          <w:p w14:paraId="652AFCB0"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педагог-библиотекарь;</w:t>
            </w:r>
          </w:p>
          <w:p w14:paraId="3D2CDECE" w14:textId="77777777" w:rsidR="00C753DE" w:rsidRPr="00892117" w:rsidRDefault="00C753DE" w:rsidP="004158E6">
            <w:pPr>
              <w:shd w:val="clear" w:color="auto" w:fill="FFFFFF"/>
              <w:spacing w:after="0"/>
              <w:ind w:left="313" w:right="-5" w:hanging="29"/>
              <w:jc w:val="both"/>
              <w:rPr>
                <w:rFonts w:ascii="Times New Roman" w:hAnsi="Times New Roman"/>
              </w:rPr>
            </w:pPr>
            <w:r w:rsidRPr="00892117">
              <w:rPr>
                <w:rFonts w:ascii="Times New Roman" w:hAnsi="Times New Roman"/>
              </w:rPr>
              <w:t>учитель-дефектолог, старший вожатый; учитель-логопед</w:t>
            </w:r>
          </w:p>
        </w:tc>
      </w:tr>
      <w:tr w:rsidR="00C753DE" w:rsidRPr="00892117" w14:paraId="09228BDA" w14:textId="77777777" w:rsidTr="00C569D7">
        <w:tc>
          <w:tcPr>
            <w:tcW w:w="722" w:type="dxa"/>
            <w:tcBorders>
              <w:top w:val="single" w:sz="4" w:space="0" w:color="auto"/>
              <w:left w:val="single" w:sz="4" w:space="0" w:color="auto"/>
              <w:bottom w:val="single" w:sz="4" w:space="0" w:color="auto"/>
              <w:right w:val="single" w:sz="4" w:space="0" w:color="auto"/>
            </w:tcBorders>
          </w:tcPr>
          <w:p w14:paraId="3E56E89A" w14:textId="77777777" w:rsidR="00C753DE" w:rsidRPr="00892117" w:rsidRDefault="00C753DE" w:rsidP="004158E6">
            <w:pPr>
              <w:numPr>
                <w:ilvl w:val="0"/>
                <w:numId w:val="2"/>
              </w:numPr>
              <w:shd w:val="clear" w:color="auto" w:fill="FFFFFF"/>
              <w:spacing w:after="0"/>
              <w:ind w:left="321" w:right="-5" w:hanging="321"/>
              <w:jc w:val="both"/>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hideMark/>
          </w:tcPr>
          <w:p w14:paraId="2726344A"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 xml:space="preserve">Старший воспитатель; </w:t>
            </w:r>
          </w:p>
          <w:p w14:paraId="7FB0B446"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 xml:space="preserve">воспитатель </w:t>
            </w:r>
          </w:p>
          <w:p w14:paraId="3900E6E1" w14:textId="77777777" w:rsidR="00C753DE" w:rsidRPr="00892117" w:rsidRDefault="00C753DE" w:rsidP="004158E6">
            <w:pPr>
              <w:shd w:val="clear" w:color="auto" w:fill="FFFFFF"/>
              <w:spacing w:after="0"/>
              <w:ind w:right="-5" w:firstLine="284"/>
              <w:jc w:val="both"/>
              <w:rPr>
                <w:rFonts w:ascii="Times New Roman" w:hAnsi="Times New Roman"/>
              </w:rPr>
            </w:pPr>
          </w:p>
        </w:tc>
        <w:tc>
          <w:tcPr>
            <w:tcW w:w="5528" w:type="dxa"/>
            <w:tcBorders>
              <w:top w:val="single" w:sz="4" w:space="0" w:color="auto"/>
              <w:left w:val="single" w:sz="4" w:space="0" w:color="auto"/>
              <w:bottom w:val="single" w:sz="4" w:space="0" w:color="auto"/>
              <w:right w:val="single" w:sz="4" w:space="0" w:color="auto"/>
            </w:tcBorders>
            <w:hideMark/>
          </w:tcPr>
          <w:p w14:paraId="72A60C8B"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 xml:space="preserve">Воспитатель; </w:t>
            </w:r>
          </w:p>
          <w:p w14:paraId="673C2349"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 xml:space="preserve">старший воспитатель </w:t>
            </w:r>
          </w:p>
        </w:tc>
      </w:tr>
      <w:tr w:rsidR="00C753DE" w:rsidRPr="00892117" w14:paraId="1101B678" w14:textId="77777777" w:rsidTr="00C569D7">
        <w:tc>
          <w:tcPr>
            <w:tcW w:w="722" w:type="dxa"/>
            <w:tcBorders>
              <w:top w:val="single" w:sz="4" w:space="0" w:color="auto"/>
              <w:left w:val="single" w:sz="4" w:space="0" w:color="auto"/>
              <w:bottom w:val="single" w:sz="4" w:space="0" w:color="auto"/>
              <w:right w:val="single" w:sz="4" w:space="0" w:color="auto"/>
            </w:tcBorders>
          </w:tcPr>
          <w:p w14:paraId="0D5BE5FE" w14:textId="77777777" w:rsidR="00C753DE" w:rsidRPr="00892117" w:rsidRDefault="00C753DE" w:rsidP="004158E6">
            <w:pPr>
              <w:numPr>
                <w:ilvl w:val="0"/>
                <w:numId w:val="2"/>
              </w:numPr>
              <w:spacing w:after="0"/>
              <w:ind w:left="321" w:right="-5" w:hanging="321"/>
              <w:jc w:val="both"/>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hideMark/>
          </w:tcPr>
          <w:p w14:paraId="1992F2CE" w14:textId="77777777" w:rsidR="00C753DE" w:rsidRPr="00892117" w:rsidRDefault="00C753DE" w:rsidP="004158E6">
            <w:pPr>
              <w:spacing w:after="0"/>
              <w:ind w:right="-5" w:firstLine="284"/>
              <w:jc w:val="both"/>
              <w:rPr>
                <w:rFonts w:ascii="Times New Roman" w:hAnsi="Times New Roman"/>
              </w:rPr>
            </w:pPr>
            <w:r w:rsidRPr="00892117">
              <w:rPr>
                <w:rFonts w:ascii="Times New Roman" w:hAnsi="Times New Roman"/>
              </w:rPr>
              <w:t>Преподаватель-организатор основ безопасности жизнедеятельности, допризывной подготовки</w:t>
            </w:r>
          </w:p>
        </w:tc>
        <w:tc>
          <w:tcPr>
            <w:tcW w:w="5528" w:type="dxa"/>
            <w:tcBorders>
              <w:top w:val="single" w:sz="4" w:space="0" w:color="auto"/>
              <w:left w:val="single" w:sz="4" w:space="0" w:color="auto"/>
              <w:bottom w:val="single" w:sz="4" w:space="0" w:color="auto"/>
              <w:right w:val="single" w:sz="4" w:space="0" w:color="auto"/>
            </w:tcBorders>
            <w:hideMark/>
          </w:tcPr>
          <w:p w14:paraId="35797EC9"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 xml:space="preserve">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 допризывной подготовки, </w:t>
            </w:r>
            <w:r w:rsidRPr="00892117">
              <w:rPr>
                <w:rFonts w:ascii="Times New Roman" w:hAnsi="Times New Roman"/>
                <w:spacing w:val="-2"/>
              </w:rPr>
              <w:t>в том числе</w:t>
            </w:r>
            <w:r w:rsidRPr="00892117">
              <w:rPr>
                <w:rFonts w:ascii="Times New Roman" w:hAnsi="Times New Roman"/>
              </w:rPr>
              <w:t xml:space="preserve"> сверх учебной нагрузки, входящей в основные должностные обязанности</w:t>
            </w:r>
            <w:r w:rsidRPr="00892117">
              <w:rPr>
                <w:rFonts w:ascii="Times New Roman" w:hAnsi="Times New Roman"/>
                <w:spacing w:val="-1"/>
              </w:rPr>
              <w:t xml:space="preserve"> </w:t>
            </w:r>
            <w:r w:rsidRPr="00892117">
              <w:rPr>
                <w:rFonts w:ascii="Times New Roman" w:hAnsi="Times New Roman"/>
                <w:spacing w:val="-1"/>
              </w:rPr>
              <w:lastRenderedPageBreak/>
              <w:t>преподавателя-</w:t>
            </w:r>
            <w:r w:rsidRPr="00892117">
              <w:rPr>
                <w:rFonts w:ascii="Times New Roman" w:hAnsi="Times New Roman"/>
              </w:rPr>
              <w:t xml:space="preserve"> организатора основ безопасности </w:t>
            </w:r>
            <w:r w:rsidRPr="00892117">
              <w:rPr>
                <w:rFonts w:ascii="Times New Roman" w:hAnsi="Times New Roman"/>
                <w:spacing w:val="-3"/>
              </w:rPr>
              <w:t>жизнедеятельности, допризывной подготовки;</w:t>
            </w:r>
            <w:r w:rsidRPr="00892117">
              <w:rPr>
                <w:rFonts w:ascii="Times New Roman" w:hAnsi="Times New Roman"/>
              </w:rPr>
              <w:t xml:space="preserve"> учитель, преподаватель физкультуры (физического воспитания)</w:t>
            </w:r>
          </w:p>
        </w:tc>
      </w:tr>
      <w:tr w:rsidR="00C753DE" w:rsidRPr="00892117" w14:paraId="39AD6AFB" w14:textId="77777777" w:rsidTr="00C569D7">
        <w:tc>
          <w:tcPr>
            <w:tcW w:w="722" w:type="dxa"/>
            <w:tcBorders>
              <w:top w:val="single" w:sz="4" w:space="0" w:color="auto"/>
              <w:left w:val="single" w:sz="4" w:space="0" w:color="auto"/>
              <w:bottom w:val="single" w:sz="4" w:space="0" w:color="auto"/>
              <w:right w:val="single" w:sz="4" w:space="0" w:color="auto"/>
            </w:tcBorders>
          </w:tcPr>
          <w:p w14:paraId="09C1DE15" w14:textId="77777777" w:rsidR="00C753DE" w:rsidRPr="00892117" w:rsidRDefault="00C753DE" w:rsidP="004158E6">
            <w:pPr>
              <w:numPr>
                <w:ilvl w:val="0"/>
                <w:numId w:val="2"/>
              </w:numPr>
              <w:spacing w:after="0"/>
              <w:ind w:left="321" w:right="-5" w:hanging="321"/>
              <w:jc w:val="both"/>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tcPr>
          <w:p w14:paraId="6D717FDA" w14:textId="77777777" w:rsidR="00C753DE" w:rsidRPr="00892117" w:rsidRDefault="00C753DE" w:rsidP="004158E6">
            <w:pPr>
              <w:spacing w:after="0"/>
              <w:ind w:right="-5" w:firstLine="284"/>
              <w:jc w:val="both"/>
              <w:rPr>
                <w:rFonts w:ascii="Times New Roman" w:hAnsi="Times New Roman"/>
              </w:rPr>
            </w:pPr>
            <w:r w:rsidRPr="00892117">
              <w:rPr>
                <w:rFonts w:ascii="Times New Roman" w:hAnsi="Times New Roman"/>
              </w:rPr>
              <w:t>Учитель, преподаватель (при выполнении учебной (преподавательской) работы по физической культуре и другим дисциплинам, соответствующим разделам курса «Основы безопасности жизнедеятельности»</w:t>
            </w:r>
          </w:p>
        </w:tc>
        <w:tc>
          <w:tcPr>
            <w:tcW w:w="5528" w:type="dxa"/>
            <w:tcBorders>
              <w:top w:val="single" w:sz="4" w:space="0" w:color="auto"/>
              <w:left w:val="single" w:sz="4" w:space="0" w:color="auto"/>
              <w:bottom w:val="single" w:sz="4" w:space="0" w:color="auto"/>
              <w:right w:val="single" w:sz="4" w:space="0" w:color="auto"/>
            </w:tcBorders>
          </w:tcPr>
          <w:p w14:paraId="3642BF30"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Преподаватель-организатор основ безопасности жизнедеятельности; руководитель физического воспитания</w:t>
            </w:r>
          </w:p>
        </w:tc>
      </w:tr>
      <w:tr w:rsidR="00C753DE" w:rsidRPr="00892117" w14:paraId="2995B0DA" w14:textId="77777777" w:rsidTr="00C569D7">
        <w:tc>
          <w:tcPr>
            <w:tcW w:w="722" w:type="dxa"/>
            <w:tcBorders>
              <w:top w:val="single" w:sz="4" w:space="0" w:color="auto"/>
              <w:left w:val="single" w:sz="4" w:space="0" w:color="auto"/>
              <w:bottom w:val="single" w:sz="4" w:space="0" w:color="auto"/>
              <w:right w:val="single" w:sz="4" w:space="0" w:color="auto"/>
            </w:tcBorders>
          </w:tcPr>
          <w:p w14:paraId="4CEDF128" w14:textId="77777777" w:rsidR="00C753DE" w:rsidRPr="00892117" w:rsidRDefault="00C753DE" w:rsidP="004158E6">
            <w:pPr>
              <w:numPr>
                <w:ilvl w:val="0"/>
                <w:numId w:val="2"/>
              </w:numPr>
              <w:spacing w:after="0"/>
              <w:ind w:left="321" w:right="-5" w:hanging="321"/>
              <w:jc w:val="both"/>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hideMark/>
          </w:tcPr>
          <w:p w14:paraId="5F495A6E" w14:textId="77777777" w:rsidR="00C753DE" w:rsidRPr="00892117" w:rsidRDefault="00C753DE" w:rsidP="004158E6">
            <w:pPr>
              <w:spacing w:after="0"/>
              <w:ind w:right="-5" w:firstLine="284"/>
              <w:jc w:val="both"/>
              <w:rPr>
                <w:rFonts w:ascii="Times New Roman" w:hAnsi="Times New Roman"/>
              </w:rPr>
            </w:pPr>
            <w:r w:rsidRPr="00892117">
              <w:rPr>
                <w:rFonts w:ascii="Times New Roman" w:hAnsi="Times New Roman"/>
              </w:rPr>
              <w:t>Руководитель физического воспитания</w:t>
            </w:r>
          </w:p>
        </w:tc>
        <w:tc>
          <w:tcPr>
            <w:tcW w:w="5528" w:type="dxa"/>
            <w:tcBorders>
              <w:top w:val="single" w:sz="4" w:space="0" w:color="auto"/>
              <w:left w:val="single" w:sz="4" w:space="0" w:color="auto"/>
              <w:bottom w:val="single" w:sz="4" w:space="0" w:color="auto"/>
              <w:right w:val="single" w:sz="4" w:space="0" w:color="auto"/>
            </w:tcBorders>
            <w:hideMark/>
          </w:tcPr>
          <w:p w14:paraId="1C1F1211" w14:textId="77777777" w:rsidR="00C753DE" w:rsidRPr="00892117" w:rsidRDefault="00C753DE" w:rsidP="004158E6">
            <w:pPr>
              <w:spacing w:after="0"/>
              <w:ind w:right="-5" w:firstLine="284"/>
              <w:jc w:val="both"/>
              <w:rPr>
                <w:rFonts w:ascii="Times New Roman" w:hAnsi="Times New Roman"/>
              </w:rPr>
            </w:pPr>
            <w:r w:rsidRPr="00892117">
              <w:rPr>
                <w:rFonts w:ascii="Times New Roman" w:hAnsi="Times New Roman"/>
              </w:rPr>
              <w:t xml:space="preserve">Учитель, преподаватель физической культуры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инструктор по физической культуре; </w:t>
            </w:r>
          </w:p>
          <w:p w14:paraId="6F04E36D" w14:textId="77777777" w:rsidR="00C753DE" w:rsidRPr="00892117" w:rsidRDefault="00C753DE" w:rsidP="004158E6">
            <w:pPr>
              <w:spacing w:after="0"/>
              <w:ind w:right="-5" w:firstLine="284"/>
              <w:jc w:val="both"/>
              <w:rPr>
                <w:rFonts w:ascii="Times New Roman" w:hAnsi="Times New Roman"/>
              </w:rPr>
            </w:pPr>
            <w:r w:rsidRPr="00892117">
              <w:rPr>
                <w:rFonts w:ascii="Times New Roman" w:hAnsi="Times New Roman"/>
              </w:rPr>
              <w:t xml:space="preserve">учитель, преподаватель, ведущий занятия из курса «Основы безопасности жизнедеятельности» </w:t>
            </w:r>
          </w:p>
        </w:tc>
      </w:tr>
      <w:tr w:rsidR="00C753DE" w:rsidRPr="00892117" w14:paraId="6F6B9092" w14:textId="77777777" w:rsidTr="00C569D7">
        <w:tc>
          <w:tcPr>
            <w:tcW w:w="722" w:type="dxa"/>
            <w:tcBorders>
              <w:top w:val="single" w:sz="4" w:space="0" w:color="auto"/>
              <w:left w:val="single" w:sz="4" w:space="0" w:color="auto"/>
              <w:bottom w:val="single" w:sz="4" w:space="0" w:color="auto"/>
              <w:right w:val="single" w:sz="4" w:space="0" w:color="auto"/>
            </w:tcBorders>
          </w:tcPr>
          <w:p w14:paraId="6EAE7688" w14:textId="77777777" w:rsidR="00C753DE" w:rsidRPr="00892117" w:rsidRDefault="00C753DE" w:rsidP="004158E6">
            <w:pPr>
              <w:numPr>
                <w:ilvl w:val="0"/>
                <w:numId w:val="2"/>
              </w:numPr>
              <w:spacing w:after="0"/>
              <w:ind w:left="321" w:right="-5" w:hanging="321"/>
              <w:jc w:val="both"/>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hideMark/>
          </w:tcPr>
          <w:p w14:paraId="3606295B" w14:textId="77777777" w:rsidR="00C753DE" w:rsidRPr="00892117" w:rsidRDefault="00C753DE" w:rsidP="004158E6">
            <w:pPr>
              <w:spacing w:after="0"/>
              <w:ind w:right="-5" w:firstLine="284"/>
              <w:jc w:val="both"/>
              <w:rPr>
                <w:rFonts w:ascii="Times New Roman" w:hAnsi="Times New Roman"/>
              </w:rPr>
            </w:pPr>
            <w:r w:rsidRPr="00892117">
              <w:rPr>
                <w:rFonts w:ascii="Times New Roman" w:hAnsi="Times New Roman"/>
              </w:rPr>
              <w:t>Мастер производственного обучения</w:t>
            </w:r>
          </w:p>
        </w:tc>
        <w:tc>
          <w:tcPr>
            <w:tcW w:w="5528" w:type="dxa"/>
            <w:tcBorders>
              <w:top w:val="single" w:sz="4" w:space="0" w:color="auto"/>
              <w:left w:val="single" w:sz="4" w:space="0" w:color="auto"/>
              <w:bottom w:val="single" w:sz="4" w:space="0" w:color="auto"/>
              <w:right w:val="single" w:sz="4" w:space="0" w:color="auto"/>
            </w:tcBorders>
            <w:hideMark/>
          </w:tcPr>
          <w:p w14:paraId="256D5BE8"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 xml:space="preserve">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 старший </w:t>
            </w:r>
            <w:r w:rsidRPr="00892117">
              <w:rPr>
                <w:rFonts w:ascii="Times New Roman" w:hAnsi="Times New Roman"/>
                <w:spacing w:val="-2"/>
              </w:rPr>
              <w:t xml:space="preserve">педагог дополнительного образования, </w:t>
            </w:r>
            <w:r w:rsidRPr="00892117">
              <w:rPr>
                <w:rFonts w:ascii="Times New Roman" w:hAnsi="Times New Roman"/>
              </w:rPr>
              <w:t>педагог дополнительного образования (</w:t>
            </w:r>
            <w:r w:rsidRPr="00892117">
              <w:rPr>
                <w:rFonts w:ascii="Times New Roman" w:hAnsi="Times New Roman"/>
                <w:spacing w:val="-2"/>
              </w:rPr>
              <w:t>при совпадении</w:t>
            </w:r>
            <w:r w:rsidRPr="00892117">
              <w:rPr>
                <w:rFonts w:ascii="Times New Roman" w:hAnsi="Times New Roman"/>
              </w:rPr>
              <w:t xml:space="preserve"> профиля кружка, направления </w:t>
            </w:r>
            <w:r w:rsidRPr="00892117">
              <w:rPr>
                <w:rFonts w:ascii="Times New Roman" w:hAnsi="Times New Roman"/>
                <w:spacing w:val="-2"/>
              </w:rPr>
              <w:t>дополнительной работы профилю работы</w:t>
            </w:r>
            <w:r w:rsidRPr="00892117">
              <w:rPr>
                <w:rFonts w:ascii="Times New Roman" w:hAnsi="Times New Roman"/>
              </w:rPr>
              <w:t xml:space="preserve"> по основной должности)</w:t>
            </w:r>
          </w:p>
        </w:tc>
      </w:tr>
      <w:tr w:rsidR="00C753DE" w:rsidRPr="00892117" w14:paraId="645ABB8D" w14:textId="77777777" w:rsidTr="00C569D7">
        <w:tc>
          <w:tcPr>
            <w:tcW w:w="722" w:type="dxa"/>
            <w:tcBorders>
              <w:top w:val="single" w:sz="4" w:space="0" w:color="auto"/>
              <w:left w:val="single" w:sz="4" w:space="0" w:color="auto"/>
              <w:bottom w:val="single" w:sz="4" w:space="0" w:color="auto"/>
              <w:right w:val="single" w:sz="4" w:space="0" w:color="auto"/>
            </w:tcBorders>
          </w:tcPr>
          <w:p w14:paraId="0C962136" w14:textId="77777777" w:rsidR="00C753DE" w:rsidRPr="00892117" w:rsidRDefault="00C753DE" w:rsidP="004158E6">
            <w:pPr>
              <w:numPr>
                <w:ilvl w:val="0"/>
                <w:numId w:val="2"/>
              </w:numPr>
              <w:spacing w:after="0"/>
              <w:ind w:left="321" w:hanging="321"/>
              <w:jc w:val="both"/>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hideMark/>
          </w:tcPr>
          <w:p w14:paraId="7684C4F1" w14:textId="77777777" w:rsidR="00C753DE" w:rsidRPr="00892117" w:rsidRDefault="00C753DE" w:rsidP="004158E6">
            <w:pPr>
              <w:spacing w:after="0"/>
              <w:ind w:firstLine="284"/>
              <w:jc w:val="both"/>
              <w:rPr>
                <w:rFonts w:ascii="Times New Roman" w:hAnsi="Times New Roman"/>
              </w:rPr>
            </w:pPr>
            <w:r w:rsidRPr="00892117">
              <w:rPr>
                <w:rFonts w:ascii="Times New Roman" w:hAnsi="Times New Roman"/>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 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 обучения)</w:t>
            </w:r>
          </w:p>
          <w:p w14:paraId="5E8457D2" w14:textId="77777777" w:rsidR="00C753DE" w:rsidRPr="00892117" w:rsidRDefault="00C753DE" w:rsidP="004158E6">
            <w:pPr>
              <w:spacing w:after="0"/>
              <w:ind w:firstLine="284"/>
              <w:jc w:val="both"/>
              <w:rPr>
                <w:rFonts w:ascii="Times New Roman" w:hAnsi="Times New Roman"/>
              </w:rPr>
            </w:pPr>
          </w:p>
        </w:tc>
        <w:tc>
          <w:tcPr>
            <w:tcW w:w="5528" w:type="dxa"/>
            <w:tcBorders>
              <w:top w:val="single" w:sz="4" w:space="0" w:color="auto"/>
              <w:left w:val="single" w:sz="4" w:space="0" w:color="auto"/>
              <w:bottom w:val="single" w:sz="4" w:space="0" w:color="auto"/>
              <w:right w:val="single" w:sz="4" w:space="0" w:color="auto"/>
            </w:tcBorders>
            <w:hideMark/>
          </w:tcPr>
          <w:p w14:paraId="162A0050" w14:textId="77777777" w:rsidR="00C753DE" w:rsidRPr="00892117" w:rsidRDefault="00C753DE" w:rsidP="004158E6">
            <w:pPr>
              <w:spacing w:after="0"/>
              <w:ind w:right="-5" w:firstLine="284"/>
              <w:jc w:val="both"/>
              <w:rPr>
                <w:rFonts w:ascii="Times New Roman" w:hAnsi="Times New Roman"/>
              </w:rPr>
            </w:pPr>
            <w:r w:rsidRPr="00892117">
              <w:rPr>
                <w:rFonts w:ascii="Times New Roman" w:hAnsi="Times New Roman"/>
              </w:rPr>
              <w:t>Мастер производственного обучения; инструктор по труду</w:t>
            </w:r>
          </w:p>
        </w:tc>
      </w:tr>
      <w:tr w:rsidR="00C753DE" w:rsidRPr="00892117" w14:paraId="2001A09B" w14:textId="77777777" w:rsidTr="00C569D7">
        <w:tc>
          <w:tcPr>
            <w:tcW w:w="722" w:type="dxa"/>
            <w:tcBorders>
              <w:top w:val="single" w:sz="4" w:space="0" w:color="auto"/>
              <w:left w:val="single" w:sz="4" w:space="0" w:color="auto"/>
              <w:bottom w:val="single" w:sz="4" w:space="0" w:color="auto"/>
              <w:right w:val="single" w:sz="4" w:space="0" w:color="auto"/>
            </w:tcBorders>
          </w:tcPr>
          <w:p w14:paraId="07D9FCCC" w14:textId="77777777" w:rsidR="00C753DE" w:rsidRPr="00892117" w:rsidRDefault="00C753DE" w:rsidP="004158E6">
            <w:pPr>
              <w:numPr>
                <w:ilvl w:val="0"/>
                <w:numId w:val="2"/>
              </w:numPr>
              <w:spacing w:after="0"/>
              <w:ind w:left="321" w:right="-5" w:hanging="321"/>
              <w:jc w:val="both"/>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hideMark/>
          </w:tcPr>
          <w:p w14:paraId="50C3D927" w14:textId="77777777" w:rsidR="00C753DE" w:rsidRPr="00892117" w:rsidRDefault="00C753DE" w:rsidP="004158E6">
            <w:pPr>
              <w:spacing w:after="0"/>
              <w:ind w:right="-5" w:firstLine="284"/>
              <w:jc w:val="both"/>
              <w:rPr>
                <w:rFonts w:ascii="Times New Roman" w:hAnsi="Times New Roman"/>
              </w:rPr>
            </w:pPr>
            <w:r w:rsidRPr="00892117">
              <w:rPr>
                <w:rFonts w:ascii="Times New Roman" w:hAnsi="Times New Roman"/>
              </w:rPr>
              <w:t>Учитель-дефектолог; учитель-логопед</w:t>
            </w:r>
          </w:p>
        </w:tc>
        <w:tc>
          <w:tcPr>
            <w:tcW w:w="5528" w:type="dxa"/>
            <w:tcBorders>
              <w:top w:val="single" w:sz="4" w:space="0" w:color="auto"/>
              <w:left w:val="single" w:sz="4" w:space="0" w:color="auto"/>
              <w:bottom w:val="single" w:sz="4" w:space="0" w:color="auto"/>
              <w:right w:val="single" w:sz="4" w:space="0" w:color="auto"/>
            </w:tcBorders>
            <w:hideMark/>
          </w:tcPr>
          <w:p w14:paraId="046E8C1B"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Учитель-логопед; учитель-дефектолог; учитель (при выполнении учебной (преподавательской) работы по адаптированным образовательным программам); учитель (независимо от преподаваемого предмета либо в начальных классах) в специальных (коррекционных) образовательных организациях для детей с отклонениями в развитии;</w:t>
            </w:r>
            <w:r w:rsidRPr="00892117">
              <w:rPr>
                <w:rFonts w:ascii="Times New Roman" w:hAnsi="Times New Roman"/>
                <w:spacing w:val="-2"/>
              </w:rPr>
              <w:t xml:space="preserve"> в специальных</w:t>
            </w:r>
            <w:r w:rsidRPr="00892117">
              <w:rPr>
                <w:rFonts w:ascii="Times New Roman" w:hAnsi="Times New Roman"/>
              </w:rPr>
              <w:t xml:space="preserve"> </w:t>
            </w:r>
            <w:r w:rsidRPr="00892117">
              <w:rPr>
                <w:rFonts w:ascii="Times New Roman" w:hAnsi="Times New Roman"/>
              </w:rPr>
              <w:lastRenderedPageBreak/>
              <w:t xml:space="preserve">(коррекционных) классах для детей </w:t>
            </w:r>
            <w:r w:rsidRPr="00892117">
              <w:rPr>
                <w:rFonts w:ascii="Times New Roman" w:hAnsi="Times New Roman"/>
                <w:spacing w:val="-3"/>
              </w:rPr>
              <w:t>с ограниченными возможностями здоровья;</w:t>
            </w:r>
            <w:r w:rsidRPr="00892117">
              <w:rPr>
                <w:rFonts w:ascii="Times New Roman" w:hAnsi="Times New Roman"/>
              </w:rPr>
              <w:t xml:space="preserve"> воспитатель, педагог дополнительного образования, старший педагог </w:t>
            </w:r>
            <w:r w:rsidRPr="00892117">
              <w:rPr>
                <w:rFonts w:ascii="Times New Roman" w:hAnsi="Times New Roman"/>
                <w:spacing w:val="-2"/>
              </w:rPr>
              <w:t xml:space="preserve">дополнительного образования </w:t>
            </w:r>
            <w:r w:rsidRPr="00892117">
              <w:rPr>
                <w:rFonts w:ascii="Times New Roman" w:hAnsi="Times New Roman"/>
              </w:rPr>
              <w:t>(при совпадении профиля кружка, направления дополнительной работы профилю работы по основной должности)</w:t>
            </w:r>
          </w:p>
        </w:tc>
      </w:tr>
      <w:tr w:rsidR="00C753DE" w:rsidRPr="00892117" w14:paraId="15D4CD58" w14:textId="77777777" w:rsidTr="00C569D7">
        <w:tc>
          <w:tcPr>
            <w:tcW w:w="722" w:type="dxa"/>
            <w:tcBorders>
              <w:top w:val="single" w:sz="4" w:space="0" w:color="auto"/>
              <w:left w:val="single" w:sz="4" w:space="0" w:color="auto"/>
              <w:bottom w:val="single" w:sz="4" w:space="0" w:color="auto"/>
              <w:right w:val="single" w:sz="4" w:space="0" w:color="auto"/>
            </w:tcBorders>
          </w:tcPr>
          <w:p w14:paraId="797B2802" w14:textId="77777777" w:rsidR="00C753DE" w:rsidRPr="00892117" w:rsidRDefault="00C753DE" w:rsidP="004158E6">
            <w:pPr>
              <w:numPr>
                <w:ilvl w:val="0"/>
                <w:numId w:val="2"/>
              </w:numPr>
              <w:shd w:val="clear" w:color="auto" w:fill="FFFFFF"/>
              <w:spacing w:after="0"/>
              <w:ind w:left="321" w:right="-5" w:hanging="321"/>
              <w:jc w:val="both"/>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hideMark/>
          </w:tcPr>
          <w:p w14:paraId="04BABC6E"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 xml:space="preserve">Учитель, преподаватель (при выполнении учебной (преподавательской) работы по учебным предметам (образовательным программам) в области искусств) </w:t>
            </w:r>
          </w:p>
        </w:tc>
        <w:tc>
          <w:tcPr>
            <w:tcW w:w="5528" w:type="dxa"/>
            <w:tcBorders>
              <w:top w:val="single" w:sz="4" w:space="0" w:color="auto"/>
              <w:left w:val="single" w:sz="4" w:space="0" w:color="auto"/>
              <w:bottom w:val="single" w:sz="4" w:space="0" w:color="auto"/>
              <w:right w:val="single" w:sz="4" w:space="0" w:color="auto"/>
            </w:tcBorders>
            <w:hideMark/>
          </w:tcPr>
          <w:p w14:paraId="0ADB8A6D" w14:textId="77777777" w:rsidR="00C753DE" w:rsidRPr="00892117" w:rsidRDefault="00C753DE" w:rsidP="004158E6">
            <w:pPr>
              <w:spacing w:after="0"/>
              <w:ind w:firstLine="284"/>
              <w:jc w:val="both"/>
              <w:rPr>
                <w:rFonts w:ascii="Times New Roman" w:hAnsi="Times New Roman"/>
              </w:rPr>
            </w:pPr>
            <w:r w:rsidRPr="00892117">
              <w:rPr>
                <w:rFonts w:ascii="Times New Roman" w:hAnsi="Times New Roman"/>
              </w:rPr>
              <w:t>Преподаватель образовательных организаций дополнительного образования детей (детских школ искусств по видам искусств);</w:t>
            </w:r>
          </w:p>
          <w:p w14:paraId="18271454" w14:textId="77777777" w:rsidR="00C569D7" w:rsidRPr="00892117" w:rsidRDefault="00C753DE" w:rsidP="004158E6">
            <w:pPr>
              <w:spacing w:after="0"/>
              <w:ind w:right="-5" w:firstLine="284"/>
              <w:jc w:val="both"/>
              <w:rPr>
                <w:rFonts w:ascii="Times New Roman" w:hAnsi="Times New Roman"/>
              </w:rPr>
            </w:pPr>
            <w:r w:rsidRPr="00892117">
              <w:rPr>
                <w:rFonts w:ascii="Times New Roman" w:hAnsi="Times New Roman"/>
              </w:rPr>
              <w:t>музыкальный руководитель;</w:t>
            </w:r>
          </w:p>
          <w:p w14:paraId="235A2F7F" w14:textId="2E439928" w:rsidR="00C753DE" w:rsidRPr="00892117" w:rsidRDefault="00C753DE" w:rsidP="004158E6">
            <w:pPr>
              <w:spacing w:after="0"/>
              <w:ind w:right="-5" w:firstLine="284"/>
              <w:jc w:val="both"/>
              <w:rPr>
                <w:rFonts w:ascii="Times New Roman" w:hAnsi="Times New Roman"/>
              </w:rPr>
            </w:pPr>
            <w:r w:rsidRPr="00892117">
              <w:rPr>
                <w:rFonts w:ascii="Times New Roman" w:hAnsi="Times New Roman"/>
              </w:rPr>
              <w:t xml:space="preserve"> концертмейстер</w:t>
            </w:r>
          </w:p>
          <w:p w14:paraId="55DCE1F1" w14:textId="77777777" w:rsidR="00C753DE" w:rsidRPr="00892117" w:rsidRDefault="00C753DE" w:rsidP="004158E6">
            <w:pPr>
              <w:spacing w:after="0"/>
              <w:ind w:right="-5" w:firstLine="284"/>
              <w:jc w:val="both"/>
              <w:rPr>
                <w:rFonts w:ascii="Times New Roman" w:hAnsi="Times New Roman"/>
              </w:rPr>
            </w:pPr>
          </w:p>
        </w:tc>
      </w:tr>
      <w:tr w:rsidR="00C753DE" w:rsidRPr="00892117" w14:paraId="24BE1548" w14:textId="77777777" w:rsidTr="00C569D7">
        <w:tc>
          <w:tcPr>
            <w:tcW w:w="722" w:type="dxa"/>
            <w:tcBorders>
              <w:top w:val="single" w:sz="4" w:space="0" w:color="auto"/>
              <w:left w:val="single" w:sz="4" w:space="0" w:color="auto"/>
              <w:bottom w:val="single" w:sz="4" w:space="0" w:color="auto"/>
              <w:right w:val="single" w:sz="4" w:space="0" w:color="auto"/>
            </w:tcBorders>
          </w:tcPr>
          <w:p w14:paraId="1FD666F0" w14:textId="77777777" w:rsidR="00C753DE" w:rsidRPr="00892117" w:rsidRDefault="00C753DE" w:rsidP="004158E6">
            <w:pPr>
              <w:numPr>
                <w:ilvl w:val="0"/>
                <w:numId w:val="2"/>
              </w:numPr>
              <w:spacing w:after="0"/>
              <w:ind w:left="321" w:right="-5" w:hanging="321"/>
              <w:jc w:val="both"/>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hideMark/>
          </w:tcPr>
          <w:p w14:paraId="7F37C0FA" w14:textId="77777777" w:rsidR="00C753DE" w:rsidRPr="00892117" w:rsidRDefault="00C753DE" w:rsidP="004158E6">
            <w:pPr>
              <w:spacing w:after="0"/>
              <w:ind w:right="-5" w:firstLine="284"/>
              <w:jc w:val="both"/>
              <w:rPr>
                <w:rFonts w:ascii="Times New Roman" w:hAnsi="Times New Roman"/>
              </w:rPr>
            </w:pPr>
            <w:r w:rsidRPr="00892117">
              <w:rPr>
                <w:rFonts w:ascii="Times New Roman" w:hAnsi="Times New Roman"/>
              </w:rPr>
              <w:t>Преподаватель образовательных организаций дополнительного образования детей (детских школ искусств по видам искусств); музыкальный руководитель; концертмейстер</w:t>
            </w:r>
          </w:p>
        </w:tc>
        <w:tc>
          <w:tcPr>
            <w:tcW w:w="5528" w:type="dxa"/>
            <w:tcBorders>
              <w:top w:val="single" w:sz="4" w:space="0" w:color="auto"/>
              <w:left w:val="single" w:sz="4" w:space="0" w:color="auto"/>
              <w:bottom w:val="single" w:sz="4" w:space="0" w:color="auto"/>
              <w:right w:val="single" w:sz="4" w:space="0" w:color="auto"/>
            </w:tcBorders>
            <w:hideMark/>
          </w:tcPr>
          <w:p w14:paraId="18F33514"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Учитель, преподаватель (при выполнении учебной (преподавательской) работы по учебным предметам (образовательным программам) в области искусств);</w:t>
            </w:r>
          </w:p>
          <w:p w14:paraId="4547F64A"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 xml:space="preserve"> педагог дополнительного образования, старший педагог дополнительного образования (при совпадении профиля детского объединения (секции), направления дополнительной работы профилю работы по основной должности); </w:t>
            </w:r>
          </w:p>
          <w:p w14:paraId="725767AC" w14:textId="77777777" w:rsidR="00C569D7"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 xml:space="preserve">музыкальный руководитель; </w:t>
            </w:r>
          </w:p>
          <w:p w14:paraId="74C04D4C" w14:textId="1E313104"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концертмейстер</w:t>
            </w:r>
          </w:p>
          <w:p w14:paraId="10624357" w14:textId="77777777" w:rsidR="00C753DE" w:rsidRPr="00892117" w:rsidRDefault="00C753DE" w:rsidP="004158E6">
            <w:pPr>
              <w:shd w:val="clear" w:color="auto" w:fill="FFFFFF"/>
              <w:spacing w:after="0"/>
              <w:ind w:right="-5" w:firstLine="284"/>
              <w:jc w:val="both"/>
              <w:rPr>
                <w:rFonts w:ascii="Times New Roman" w:hAnsi="Times New Roman"/>
              </w:rPr>
            </w:pPr>
          </w:p>
        </w:tc>
      </w:tr>
      <w:tr w:rsidR="00C753DE" w:rsidRPr="00892117" w14:paraId="08C49CC0" w14:textId="77777777" w:rsidTr="00C569D7">
        <w:tc>
          <w:tcPr>
            <w:tcW w:w="722" w:type="dxa"/>
            <w:tcBorders>
              <w:top w:val="single" w:sz="4" w:space="0" w:color="auto"/>
              <w:left w:val="single" w:sz="4" w:space="0" w:color="auto"/>
              <w:bottom w:val="single" w:sz="4" w:space="0" w:color="auto"/>
              <w:right w:val="single" w:sz="4" w:space="0" w:color="auto"/>
            </w:tcBorders>
          </w:tcPr>
          <w:p w14:paraId="2B43393C" w14:textId="77777777" w:rsidR="00C753DE" w:rsidRPr="00892117" w:rsidRDefault="00C753DE" w:rsidP="004158E6">
            <w:pPr>
              <w:numPr>
                <w:ilvl w:val="0"/>
                <w:numId w:val="2"/>
              </w:numPr>
              <w:autoSpaceDE w:val="0"/>
              <w:autoSpaceDN w:val="0"/>
              <w:adjustRightInd w:val="0"/>
              <w:spacing w:after="0"/>
              <w:ind w:left="321" w:hanging="321"/>
              <w:jc w:val="both"/>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hideMark/>
          </w:tcPr>
          <w:p w14:paraId="4CF7709D" w14:textId="77777777" w:rsidR="00C753DE" w:rsidRPr="00892117" w:rsidRDefault="00C753DE" w:rsidP="004158E6">
            <w:pPr>
              <w:autoSpaceDE w:val="0"/>
              <w:autoSpaceDN w:val="0"/>
              <w:adjustRightInd w:val="0"/>
              <w:spacing w:after="0"/>
              <w:ind w:firstLine="284"/>
              <w:jc w:val="both"/>
              <w:rPr>
                <w:rFonts w:ascii="Times New Roman" w:hAnsi="Times New Roman"/>
              </w:rPr>
            </w:pPr>
            <w:r w:rsidRPr="00892117">
              <w:rPr>
                <w:rFonts w:ascii="Times New Roman" w:hAnsi="Times New Roman"/>
              </w:rPr>
              <w:t>Старший тренер-преподаватель; тренер-преподаватель; тренер, в т. ч. детско-юношеских спортивных школ, специализированной детско-юношеской спортивной школы олимпийского резерва, детско-юношеского клуба физической подготовки</w:t>
            </w:r>
          </w:p>
        </w:tc>
        <w:tc>
          <w:tcPr>
            <w:tcW w:w="5528" w:type="dxa"/>
            <w:tcBorders>
              <w:top w:val="single" w:sz="4" w:space="0" w:color="auto"/>
              <w:left w:val="single" w:sz="4" w:space="0" w:color="auto"/>
              <w:bottom w:val="single" w:sz="4" w:space="0" w:color="auto"/>
              <w:right w:val="single" w:sz="4" w:space="0" w:color="auto"/>
            </w:tcBorders>
            <w:hideMark/>
          </w:tcPr>
          <w:p w14:paraId="4BA80B41" w14:textId="77777777" w:rsidR="00C753DE" w:rsidRPr="00892117" w:rsidRDefault="00C753DE" w:rsidP="004158E6">
            <w:pPr>
              <w:spacing w:after="0"/>
              <w:ind w:right="-5" w:firstLine="284"/>
              <w:jc w:val="both"/>
              <w:rPr>
                <w:rFonts w:ascii="Times New Roman" w:hAnsi="Times New Roman"/>
              </w:rPr>
            </w:pPr>
            <w:r w:rsidRPr="00892117">
              <w:rPr>
                <w:rFonts w:ascii="Times New Roman" w:hAnsi="Times New Roman"/>
              </w:rPr>
              <w:t>Учитель (при выполнении учебной (преподавательской) работы по физической культуре); преподаватель физкультуры (физического воспитания); инструктор по физической культуре; тренер-преподаватель; тренер</w:t>
            </w:r>
          </w:p>
        </w:tc>
      </w:tr>
      <w:tr w:rsidR="00C753DE" w:rsidRPr="00892117" w14:paraId="4084CC6D" w14:textId="77777777" w:rsidTr="00C569D7">
        <w:tc>
          <w:tcPr>
            <w:tcW w:w="722" w:type="dxa"/>
            <w:tcBorders>
              <w:top w:val="single" w:sz="4" w:space="0" w:color="auto"/>
              <w:left w:val="single" w:sz="4" w:space="0" w:color="auto"/>
              <w:bottom w:val="single" w:sz="4" w:space="0" w:color="auto"/>
              <w:right w:val="single" w:sz="4" w:space="0" w:color="auto"/>
            </w:tcBorders>
          </w:tcPr>
          <w:p w14:paraId="79BE26F2" w14:textId="77777777" w:rsidR="00C753DE" w:rsidRPr="00892117" w:rsidRDefault="00C753DE" w:rsidP="004158E6">
            <w:pPr>
              <w:numPr>
                <w:ilvl w:val="0"/>
                <w:numId w:val="2"/>
              </w:numPr>
              <w:shd w:val="clear" w:color="auto" w:fill="FFFFFF"/>
              <w:spacing w:after="0"/>
              <w:ind w:left="321" w:right="-5" w:hanging="321"/>
              <w:jc w:val="both"/>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hideMark/>
          </w:tcPr>
          <w:p w14:paraId="0EE910C5" w14:textId="77777777" w:rsidR="00C753DE" w:rsidRPr="00892117" w:rsidRDefault="00C753DE" w:rsidP="004158E6">
            <w:pPr>
              <w:shd w:val="clear" w:color="auto" w:fill="FFFFFF"/>
              <w:spacing w:after="0"/>
              <w:ind w:right="-5" w:firstLine="284"/>
              <w:jc w:val="both"/>
              <w:rPr>
                <w:rFonts w:ascii="Times New Roman" w:hAnsi="Times New Roman"/>
                <w:spacing w:val="-3"/>
              </w:rPr>
            </w:pPr>
            <w:r w:rsidRPr="00892117">
              <w:rPr>
                <w:rFonts w:ascii="Times New Roman" w:hAnsi="Times New Roman"/>
              </w:rPr>
              <w:t>Учитель, преподаватель (при выполнении учебной (преподавательской) работы по физической культуре</w:t>
            </w:r>
            <w:r w:rsidRPr="00892117">
              <w:rPr>
                <w:rFonts w:ascii="Times New Roman" w:hAnsi="Times New Roman"/>
                <w:spacing w:val="-3"/>
              </w:rPr>
              <w:t xml:space="preserve">; </w:t>
            </w:r>
          </w:p>
          <w:p w14:paraId="1E351CFA" w14:textId="77777777" w:rsidR="00C753DE" w:rsidRPr="00892117" w:rsidRDefault="00C753DE" w:rsidP="004158E6">
            <w:pPr>
              <w:shd w:val="clear" w:color="auto" w:fill="FFFFFF"/>
              <w:spacing w:after="0"/>
              <w:ind w:right="-5" w:firstLine="284"/>
              <w:jc w:val="both"/>
              <w:rPr>
                <w:rFonts w:ascii="Times New Roman" w:hAnsi="Times New Roman"/>
                <w:spacing w:val="-2"/>
              </w:rPr>
            </w:pPr>
            <w:r w:rsidRPr="00892117">
              <w:rPr>
                <w:rFonts w:ascii="Times New Roman" w:hAnsi="Times New Roman"/>
                <w:spacing w:val="-3"/>
              </w:rPr>
              <w:t>инструктор по физической культуре</w:t>
            </w:r>
          </w:p>
        </w:tc>
        <w:tc>
          <w:tcPr>
            <w:tcW w:w="5528" w:type="dxa"/>
            <w:tcBorders>
              <w:top w:val="single" w:sz="4" w:space="0" w:color="auto"/>
              <w:left w:val="single" w:sz="4" w:space="0" w:color="auto"/>
              <w:bottom w:val="single" w:sz="4" w:space="0" w:color="auto"/>
              <w:right w:val="single" w:sz="4" w:space="0" w:color="auto"/>
            </w:tcBorders>
            <w:hideMark/>
          </w:tcPr>
          <w:p w14:paraId="76A55A44" w14:textId="77777777" w:rsidR="00C753DE" w:rsidRPr="00892117" w:rsidRDefault="00C753DE" w:rsidP="004158E6">
            <w:pPr>
              <w:shd w:val="clear" w:color="auto" w:fill="FFFFFF"/>
              <w:spacing w:after="0"/>
              <w:ind w:right="-5" w:firstLine="284"/>
              <w:jc w:val="both"/>
              <w:rPr>
                <w:rFonts w:ascii="Times New Roman" w:hAnsi="Times New Roman"/>
                <w:spacing w:val="-3"/>
              </w:rPr>
            </w:pPr>
            <w:r w:rsidRPr="00892117">
              <w:rPr>
                <w:rFonts w:ascii="Times New Roman" w:hAnsi="Times New Roman"/>
                <w:spacing w:val="-3"/>
              </w:rPr>
              <w:t>Старший тренер-преподаватель; тренер-</w:t>
            </w:r>
            <w:r w:rsidRPr="00892117">
              <w:rPr>
                <w:rFonts w:ascii="Times New Roman" w:hAnsi="Times New Roman"/>
              </w:rPr>
              <w:t>преподаватель; руководитель физического воспитания</w:t>
            </w:r>
          </w:p>
        </w:tc>
      </w:tr>
      <w:tr w:rsidR="00C753DE" w:rsidRPr="00892117" w14:paraId="13ECD39C" w14:textId="77777777" w:rsidTr="00C569D7">
        <w:tc>
          <w:tcPr>
            <w:tcW w:w="722" w:type="dxa"/>
            <w:tcBorders>
              <w:top w:val="single" w:sz="4" w:space="0" w:color="auto"/>
              <w:left w:val="single" w:sz="4" w:space="0" w:color="auto"/>
              <w:bottom w:val="single" w:sz="4" w:space="0" w:color="auto"/>
              <w:right w:val="single" w:sz="4" w:space="0" w:color="auto"/>
            </w:tcBorders>
          </w:tcPr>
          <w:p w14:paraId="41A356D3" w14:textId="77777777" w:rsidR="00C753DE" w:rsidRPr="00892117" w:rsidRDefault="00C753DE" w:rsidP="004158E6">
            <w:pPr>
              <w:numPr>
                <w:ilvl w:val="0"/>
                <w:numId w:val="2"/>
              </w:numPr>
              <w:shd w:val="clear" w:color="auto" w:fill="FFFFFF"/>
              <w:spacing w:after="0"/>
              <w:ind w:left="321" w:right="-5" w:hanging="321"/>
              <w:jc w:val="both"/>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hideMark/>
          </w:tcPr>
          <w:p w14:paraId="3246C5B4"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 xml:space="preserve">Преподаватель </w:t>
            </w:r>
            <w:r w:rsidRPr="00892117">
              <w:rPr>
                <w:rFonts w:ascii="Times New Roman" w:hAnsi="Times New Roman"/>
                <w:spacing w:val="-2"/>
              </w:rPr>
              <w:t>образовательной</w:t>
            </w:r>
            <w:r w:rsidRPr="00892117">
              <w:rPr>
                <w:rFonts w:ascii="Times New Roman" w:hAnsi="Times New Roman"/>
              </w:rPr>
              <w:t xml:space="preserve"> организации среднего профессионального образования либо структурного </w:t>
            </w:r>
            <w:r w:rsidRPr="00892117">
              <w:rPr>
                <w:rFonts w:ascii="Times New Roman" w:hAnsi="Times New Roman"/>
                <w:spacing w:val="-2"/>
              </w:rPr>
              <w:t xml:space="preserve">подразделения образовательной организации, реализующего образовательную программу </w:t>
            </w:r>
            <w:r w:rsidRPr="00892117">
              <w:rPr>
                <w:rFonts w:ascii="Times New Roman" w:hAnsi="Times New Roman"/>
              </w:rPr>
              <w:t xml:space="preserve">среднего </w:t>
            </w:r>
            <w:r w:rsidRPr="00892117">
              <w:rPr>
                <w:rFonts w:ascii="Times New Roman" w:hAnsi="Times New Roman"/>
                <w:spacing w:val="-2"/>
              </w:rPr>
              <w:t>профессионального образования</w:t>
            </w:r>
          </w:p>
        </w:tc>
        <w:tc>
          <w:tcPr>
            <w:tcW w:w="5528" w:type="dxa"/>
            <w:tcBorders>
              <w:top w:val="single" w:sz="4" w:space="0" w:color="auto"/>
              <w:left w:val="single" w:sz="4" w:space="0" w:color="auto"/>
              <w:bottom w:val="single" w:sz="4" w:space="0" w:color="auto"/>
              <w:right w:val="single" w:sz="4" w:space="0" w:color="auto"/>
            </w:tcBorders>
            <w:hideMark/>
          </w:tcPr>
          <w:p w14:paraId="601B5731"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Учитель того же предмета</w:t>
            </w:r>
            <w:r w:rsidRPr="00892117">
              <w:rPr>
                <w:rFonts w:ascii="Times New Roman" w:hAnsi="Times New Roman"/>
                <w:spacing w:val="-3"/>
              </w:rPr>
              <w:t xml:space="preserve"> (дисциплины)</w:t>
            </w:r>
            <w:r w:rsidRPr="00892117">
              <w:rPr>
                <w:rFonts w:ascii="Times New Roman" w:hAnsi="Times New Roman"/>
              </w:rPr>
              <w:t xml:space="preserve"> общеобразовательной организации</w:t>
            </w:r>
            <w:r w:rsidRPr="00892117">
              <w:rPr>
                <w:rFonts w:ascii="Times New Roman" w:hAnsi="Times New Roman"/>
                <w:spacing w:val="-3"/>
              </w:rPr>
              <w:t xml:space="preserve"> либо</w:t>
            </w:r>
            <w:r w:rsidRPr="00892117">
              <w:rPr>
                <w:rFonts w:ascii="Times New Roman" w:hAnsi="Times New Roman"/>
              </w:rPr>
              <w:t xml:space="preserve"> </w:t>
            </w:r>
            <w:r w:rsidRPr="00892117">
              <w:rPr>
                <w:rFonts w:ascii="Times New Roman" w:hAnsi="Times New Roman"/>
                <w:spacing w:val="-3"/>
              </w:rPr>
              <w:t>структурного подразделения, реализующего</w:t>
            </w:r>
            <w:r w:rsidRPr="00892117">
              <w:rPr>
                <w:rFonts w:ascii="Times New Roman" w:hAnsi="Times New Roman"/>
              </w:rPr>
              <w:t xml:space="preserve"> общеобразовательную программу</w:t>
            </w:r>
          </w:p>
        </w:tc>
      </w:tr>
      <w:tr w:rsidR="00C753DE" w:rsidRPr="00892117" w14:paraId="59F159A5" w14:textId="77777777" w:rsidTr="00C569D7">
        <w:tc>
          <w:tcPr>
            <w:tcW w:w="722" w:type="dxa"/>
            <w:tcBorders>
              <w:top w:val="single" w:sz="4" w:space="0" w:color="auto"/>
              <w:left w:val="single" w:sz="4" w:space="0" w:color="auto"/>
              <w:bottom w:val="single" w:sz="4" w:space="0" w:color="auto"/>
              <w:right w:val="single" w:sz="4" w:space="0" w:color="auto"/>
            </w:tcBorders>
          </w:tcPr>
          <w:p w14:paraId="7F7ED538" w14:textId="77777777" w:rsidR="00C753DE" w:rsidRPr="00892117" w:rsidRDefault="00C753DE" w:rsidP="004158E6">
            <w:pPr>
              <w:numPr>
                <w:ilvl w:val="0"/>
                <w:numId w:val="2"/>
              </w:numPr>
              <w:shd w:val="clear" w:color="auto" w:fill="FFFFFF"/>
              <w:spacing w:after="0"/>
              <w:ind w:left="321" w:right="-5" w:hanging="321"/>
              <w:jc w:val="both"/>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hideMark/>
          </w:tcPr>
          <w:p w14:paraId="3FC6C579"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 xml:space="preserve">Учитель общеобразовательной </w:t>
            </w:r>
            <w:r w:rsidRPr="00892117">
              <w:rPr>
                <w:rFonts w:ascii="Times New Roman" w:hAnsi="Times New Roman"/>
              </w:rPr>
              <w:lastRenderedPageBreak/>
              <w:t xml:space="preserve">организации либо структурного </w:t>
            </w:r>
            <w:r w:rsidRPr="00892117">
              <w:rPr>
                <w:rFonts w:ascii="Times New Roman" w:hAnsi="Times New Roman"/>
                <w:spacing w:val="-2"/>
              </w:rPr>
              <w:t>подразделения, реализующего</w:t>
            </w:r>
            <w:r w:rsidRPr="00892117">
              <w:rPr>
                <w:rFonts w:ascii="Times New Roman" w:hAnsi="Times New Roman"/>
              </w:rPr>
              <w:t xml:space="preserve"> </w:t>
            </w:r>
            <w:r w:rsidRPr="00892117">
              <w:rPr>
                <w:rFonts w:ascii="Times New Roman" w:hAnsi="Times New Roman"/>
                <w:spacing w:val="-2"/>
              </w:rPr>
              <w:t>общеобразовательную программу</w:t>
            </w:r>
          </w:p>
        </w:tc>
        <w:tc>
          <w:tcPr>
            <w:tcW w:w="5528" w:type="dxa"/>
            <w:tcBorders>
              <w:top w:val="single" w:sz="4" w:space="0" w:color="auto"/>
              <w:left w:val="single" w:sz="4" w:space="0" w:color="auto"/>
              <w:bottom w:val="single" w:sz="4" w:space="0" w:color="auto"/>
              <w:right w:val="single" w:sz="4" w:space="0" w:color="auto"/>
            </w:tcBorders>
            <w:hideMark/>
          </w:tcPr>
          <w:p w14:paraId="47927DCF"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lastRenderedPageBreak/>
              <w:t>Преподаватель того же предмета</w:t>
            </w:r>
            <w:r w:rsidRPr="00892117">
              <w:rPr>
                <w:rFonts w:ascii="Times New Roman" w:hAnsi="Times New Roman"/>
                <w:spacing w:val="-3"/>
              </w:rPr>
              <w:t xml:space="preserve"> (дисциплины)</w:t>
            </w:r>
            <w:r w:rsidRPr="00892117">
              <w:rPr>
                <w:rFonts w:ascii="Times New Roman" w:hAnsi="Times New Roman"/>
              </w:rPr>
              <w:t xml:space="preserve"> в образовательной организации среднего </w:t>
            </w:r>
            <w:r w:rsidRPr="00892117">
              <w:rPr>
                <w:rFonts w:ascii="Times New Roman" w:hAnsi="Times New Roman"/>
              </w:rPr>
              <w:lastRenderedPageBreak/>
              <w:t xml:space="preserve">профессионального образования, </w:t>
            </w:r>
            <w:r w:rsidRPr="00892117">
              <w:rPr>
                <w:rFonts w:ascii="Times New Roman" w:hAnsi="Times New Roman"/>
                <w:spacing w:val="-3"/>
              </w:rPr>
              <w:t>структурного подразделения образовательной организации, реализующей образовательную</w:t>
            </w:r>
            <w:r w:rsidRPr="00892117">
              <w:rPr>
                <w:rFonts w:ascii="Times New Roman" w:hAnsi="Times New Roman"/>
              </w:rPr>
              <w:t xml:space="preserve"> программу   среднего профессионального образования</w:t>
            </w:r>
          </w:p>
        </w:tc>
      </w:tr>
      <w:tr w:rsidR="00C753DE" w:rsidRPr="00892117" w14:paraId="2E31D894" w14:textId="77777777" w:rsidTr="00C569D7">
        <w:tc>
          <w:tcPr>
            <w:tcW w:w="722" w:type="dxa"/>
            <w:tcBorders>
              <w:top w:val="single" w:sz="4" w:space="0" w:color="auto"/>
              <w:left w:val="single" w:sz="4" w:space="0" w:color="auto"/>
              <w:bottom w:val="single" w:sz="4" w:space="0" w:color="auto"/>
              <w:right w:val="single" w:sz="4" w:space="0" w:color="auto"/>
            </w:tcBorders>
          </w:tcPr>
          <w:p w14:paraId="1B08FAEA" w14:textId="77777777" w:rsidR="00C753DE" w:rsidRPr="00892117" w:rsidRDefault="00C753DE" w:rsidP="004158E6">
            <w:pPr>
              <w:numPr>
                <w:ilvl w:val="0"/>
                <w:numId w:val="2"/>
              </w:numPr>
              <w:shd w:val="clear" w:color="auto" w:fill="FFFFFF"/>
              <w:spacing w:after="0"/>
              <w:ind w:left="321" w:right="-5" w:hanging="321"/>
              <w:jc w:val="both"/>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tcPr>
          <w:p w14:paraId="428EB308"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Преподаватель специальной дисциплины</w:t>
            </w:r>
          </w:p>
        </w:tc>
        <w:tc>
          <w:tcPr>
            <w:tcW w:w="5528" w:type="dxa"/>
            <w:tcBorders>
              <w:top w:val="single" w:sz="4" w:space="0" w:color="auto"/>
              <w:left w:val="single" w:sz="4" w:space="0" w:color="auto"/>
              <w:bottom w:val="single" w:sz="4" w:space="0" w:color="auto"/>
              <w:right w:val="single" w:sz="4" w:space="0" w:color="auto"/>
            </w:tcBorders>
          </w:tcPr>
          <w:p w14:paraId="77771371"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Мастер производственного обучения (по аналогичному профилю)</w:t>
            </w:r>
          </w:p>
        </w:tc>
      </w:tr>
      <w:tr w:rsidR="00C753DE" w:rsidRPr="00892117" w14:paraId="38EB159C" w14:textId="77777777" w:rsidTr="00C569D7">
        <w:tc>
          <w:tcPr>
            <w:tcW w:w="722" w:type="dxa"/>
            <w:tcBorders>
              <w:top w:val="single" w:sz="4" w:space="0" w:color="auto"/>
              <w:left w:val="single" w:sz="4" w:space="0" w:color="auto"/>
              <w:bottom w:val="single" w:sz="4" w:space="0" w:color="auto"/>
              <w:right w:val="single" w:sz="4" w:space="0" w:color="auto"/>
            </w:tcBorders>
          </w:tcPr>
          <w:p w14:paraId="494E696D" w14:textId="77777777" w:rsidR="00C753DE" w:rsidRPr="00892117" w:rsidRDefault="00C753DE" w:rsidP="004158E6">
            <w:pPr>
              <w:pStyle w:val="a3"/>
              <w:numPr>
                <w:ilvl w:val="0"/>
                <w:numId w:val="2"/>
              </w:numPr>
              <w:spacing w:before="0" w:beforeAutospacing="0" w:after="0" w:afterAutospacing="0"/>
              <w:ind w:left="321" w:hanging="321"/>
              <w:jc w:val="both"/>
              <w:rPr>
                <w:color w:val="000000"/>
              </w:rPr>
            </w:pPr>
          </w:p>
        </w:tc>
        <w:tc>
          <w:tcPr>
            <w:tcW w:w="3276" w:type="dxa"/>
            <w:tcBorders>
              <w:top w:val="single" w:sz="4" w:space="0" w:color="auto"/>
              <w:left w:val="single" w:sz="4" w:space="0" w:color="auto"/>
              <w:bottom w:val="single" w:sz="4" w:space="0" w:color="auto"/>
              <w:right w:val="single" w:sz="4" w:space="0" w:color="auto"/>
            </w:tcBorders>
          </w:tcPr>
          <w:p w14:paraId="602F5542" w14:textId="77777777" w:rsidR="00C753DE" w:rsidRPr="00892117" w:rsidRDefault="00C753DE" w:rsidP="004158E6">
            <w:pPr>
              <w:pStyle w:val="a3"/>
              <w:spacing w:before="0" w:beforeAutospacing="0" w:after="0" w:afterAutospacing="0"/>
              <w:ind w:firstLine="284"/>
              <w:jc w:val="both"/>
              <w:rPr>
                <w:color w:val="000000"/>
              </w:rPr>
            </w:pPr>
            <w:r w:rsidRPr="00892117">
              <w:rPr>
                <w:color w:val="000000"/>
              </w:rPr>
              <w:t>Педагог дополнительного образования</w:t>
            </w:r>
          </w:p>
        </w:tc>
        <w:tc>
          <w:tcPr>
            <w:tcW w:w="5528" w:type="dxa"/>
            <w:tcBorders>
              <w:top w:val="single" w:sz="4" w:space="0" w:color="auto"/>
              <w:left w:val="single" w:sz="4" w:space="0" w:color="auto"/>
              <w:bottom w:val="single" w:sz="4" w:space="0" w:color="auto"/>
              <w:right w:val="single" w:sz="4" w:space="0" w:color="auto"/>
            </w:tcBorders>
          </w:tcPr>
          <w:p w14:paraId="12E6BCF1" w14:textId="77777777" w:rsidR="00C753DE" w:rsidRPr="00892117" w:rsidRDefault="00C753DE" w:rsidP="004158E6">
            <w:pPr>
              <w:shd w:val="clear" w:color="auto" w:fill="FFFFFF"/>
              <w:spacing w:after="0"/>
              <w:ind w:right="-5" w:firstLine="284"/>
              <w:jc w:val="both"/>
              <w:rPr>
                <w:rFonts w:ascii="Times New Roman" w:hAnsi="Times New Roman"/>
              </w:rPr>
            </w:pPr>
            <w:r w:rsidRPr="00892117">
              <w:rPr>
                <w:rFonts w:ascii="Times New Roman" w:hAnsi="Times New Roman"/>
              </w:rPr>
              <w:t xml:space="preserve">Педагог-организатор; преподаватель; учитель при совпадении профиля преподаваемого предмета, направления по профилю работы по основной должности </w:t>
            </w:r>
          </w:p>
        </w:tc>
      </w:tr>
      <w:tr w:rsidR="00C753DE" w:rsidRPr="000826D8" w14:paraId="6D2188E1" w14:textId="77777777" w:rsidTr="00C569D7">
        <w:tc>
          <w:tcPr>
            <w:tcW w:w="722" w:type="dxa"/>
            <w:tcBorders>
              <w:top w:val="single" w:sz="4" w:space="0" w:color="auto"/>
              <w:left w:val="single" w:sz="4" w:space="0" w:color="auto"/>
              <w:bottom w:val="single" w:sz="4" w:space="0" w:color="auto"/>
              <w:right w:val="single" w:sz="4" w:space="0" w:color="auto"/>
            </w:tcBorders>
          </w:tcPr>
          <w:p w14:paraId="2DA8D405" w14:textId="77777777" w:rsidR="00C753DE" w:rsidRPr="00892117" w:rsidRDefault="00C753DE" w:rsidP="004158E6">
            <w:pPr>
              <w:numPr>
                <w:ilvl w:val="0"/>
                <w:numId w:val="2"/>
              </w:numPr>
              <w:spacing w:after="0"/>
              <w:ind w:left="321" w:hanging="321"/>
              <w:rPr>
                <w:rFonts w:ascii="Times New Roman" w:hAnsi="Times New Roman"/>
              </w:rPr>
            </w:pPr>
          </w:p>
        </w:tc>
        <w:tc>
          <w:tcPr>
            <w:tcW w:w="3276" w:type="dxa"/>
            <w:tcBorders>
              <w:top w:val="single" w:sz="4" w:space="0" w:color="auto"/>
              <w:left w:val="single" w:sz="4" w:space="0" w:color="auto"/>
              <w:bottom w:val="single" w:sz="4" w:space="0" w:color="auto"/>
              <w:right w:val="single" w:sz="4" w:space="0" w:color="auto"/>
            </w:tcBorders>
          </w:tcPr>
          <w:p w14:paraId="40DA8F32" w14:textId="77777777" w:rsidR="00C753DE" w:rsidRPr="00892117" w:rsidRDefault="00C753DE" w:rsidP="004158E6">
            <w:pPr>
              <w:spacing w:after="0"/>
              <w:ind w:firstLine="284"/>
              <w:rPr>
                <w:rFonts w:ascii="Times New Roman" w:hAnsi="Times New Roman"/>
              </w:rPr>
            </w:pPr>
            <w:r w:rsidRPr="00892117">
              <w:rPr>
                <w:rFonts w:ascii="Times New Roman" w:hAnsi="Times New Roman"/>
              </w:rPr>
              <w:t xml:space="preserve">Педагог-психолог </w:t>
            </w:r>
          </w:p>
        </w:tc>
        <w:tc>
          <w:tcPr>
            <w:tcW w:w="5528" w:type="dxa"/>
            <w:tcBorders>
              <w:top w:val="single" w:sz="4" w:space="0" w:color="auto"/>
              <w:left w:val="single" w:sz="4" w:space="0" w:color="auto"/>
              <w:bottom w:val="single" w:sz="4" w:space="0" w:color="auto"/>
              <w:right w:val="single" w:sz="4" w:space="0" w:color="auto"/>
            </w:tcBorders>
          </w:tcPr>
          <w:p w14:paraId="1BB440AA" w14:textId="77777777" w:rsidR="00C753DE" w:rsidRPr="00892117" w:rsidRDefault="00C753DE" w:rsidP="004158E6">
            <w:pPr>
              <w:spacing w:after="0"/>
              <w:ind w:firstLine="284"/>
              <w:rPr>
                <w:rFonts w:ascii="Times New Roman" w:hAnsi="Times New Roman"/>
              </w:rPr>
            </w:pPr>
            <w:r w:rsidRPr="00892117">
              <w:rPr>
                <w:rFonts w:ascii="Times New Roman" w:hAnsi="Times New Roman"/>
              </w:rPr>
              <w:t>Учитель; воспитатель; учитель-дефектолог</w:t>
            </w:r>
          </w:p>
        </w:tc>
      </w:tr>
    </w:tbl>
    <w:p w14:paraId="3A8D18C0" w14:textId="77777777" w:rsidR="00C753DE" w:rsidRPr="000826D8" w:rsidRDefault="00C753DE" w:rsidP="00C753DE">
      <w:pPr>
        <w:spacing w:after="0"/>
        <w:ind w:firstLine="284"/>
        <w:jc w:val="both"/>
        <w:rPr>
          <w:rFonts w:ascii="Times New Roman" w:hAnsi="Times New Roman"/>
          <w:b/>
        </w:rPr>
      </w:pPr>
    </w:p>
    <w:p w14:paraId="51FB3EB6" w14:textId="77777777" w:rsidR="0068662C" w:rsidRPr="001D5B0D" w:rsidRDefault="0068662C" w:rsidP="0068662C">
      <w:pPr>
        <w:ind w:firstLine="709"/>
        <w:jc w:val="both"/>
        <w:rPr>
          <w:rFonts w:ascii="Times New Roman" w:hAnsi="Times New Roman"/>
          <w:sz w:val="28"/>
          <w:szCs w:val="28"/>
        </w:rPr>
      </w:pPr>
    </w:p>
    <w:p w14:paraId="2EA1B877" w14:textId="77777777" w:rsidR="0068662C" w:rsidRPr="001D5B0D" w:rsidRDefault="0068662C" w:rsidP="0068662C">
      <w:pPr>
        <w:ind w:firstLine="709"/>
        <w:jc w:val="both"/>
        <w:rPr>
          <w:rFonts w:ascii="Times New Roman" w:hAnsi="Times New Roman"/>
          <w:sz w:val="28"/>
          <w:szCs w:val="28"/>
        </w:rPr>
      </w:pPr>
    </w:p>
    <w:p w14:paraId="0D2E79BC" w14:textId="77777777" w:rsidR="000826D8" w:rsidRPr="006349D6" w:rsidRDefault="000826D8" w:rsidP="000826D8">
      <w:pPr>
        <w:autoSpaceDE w:val="0"/>
        <w:autoSpaceDN w:val="0"/>
        <w:adjustRightInd w:val="0"/>
        <w:spacing w:after="0" w:line="240" w:lineRule="auto"/>
        <w:ind w:firstLine="540"/>
        <w:jc w:val="both"/>
        <w:rPr>
          <w:rFonts w:ascii="Times New Roman" w:hAnsi="Times New Roman"/>
          <w:bCs/>
          <w:sz w:val="26"/>
          <w:szCs w:val="26"/>
          <w:lang w:eastAsia="ru-RU"/>
        </w:rPr>
      </w:pPr>
    </w:p>
    <w:p w14:paraId="4B00E63B" w14:textId="77777777" w:rsidR="000826D8" w:rsidRPr="000826D8" w:rsidRDefault="000826D8" w:rsidP="000826D8">
      <w:pPr>
        <w:spacing w:after="0" w:line="240" w:lineRule="auto"/>
        <w:ind w:firstLine="709"/>
        <w:jc w:val="center"/>
        <w:rPr>
          <w:rFonts w:ascii="Times New Roman" w:hAnsi="Times New Roman"/>
          <w:b/>
          <w:sz w:val="28"/>
          <w:szCs w:val="28"/>
        </w:rPr>
      </w:pPr>
    </w:p>
    <w:sectPr w:rsidR="000826D8" w:rsidRPr="000826D8" w:rsidSect="00327773">
      <w:footerReference w:type="default" r:id="rId25"/>
      <w:pgSz w:w="11906" w:h="16838"/>
      <w:pgMar w:top="1134" w:right="850" w:bottom="709" w:left="1418" w:header="708" w:footer="5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6B258" w14:textId="77777777" w:rsidR="00C20296" w:rsidRDefault="00C20296" w:rsidP="00CA4AA6">
      <w:pPr>
        <w:spacing w:after="0" w:line="240" w:lineRule="auto"/>
      </w:pPr>
      <w:r>
        <w:separator/>
      </w:r>
    </w:p>
  </w:endnote>
  <w:endnote w:type="continuationSeparator" w:id="0">
    <w:p w14:paraId="277E67C2" w14:textId="77777777" w:rsidR="00C20296" w:rsidRDefault="00C20296" w:rsidP="00CA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46470" w14:textId="5A1DA16C" w:rsidR="00373416" w:rsidRPr="00CA4AA6" w:rsidRDefault="00373416" w:rsidP="00CA4AA6">
    <w:pPr>
      <w:pStyle w:val="a9"/>
      <w:jc w:val="center"/>
      <w:rPr>
        <w:rFonts w:ascii="Times New Roman" w:hAnsi="Times New Roman"/>
      </w:rPr>
    </w:pPr>
    <w:r w:rsidRPr="00CA4AA6">
      <w:rPr>
        <w:rFonts w:ascii="Times New Roman" w:hAnsi="Times New Roman"/>
      </w:rPr>
      <w:fldChar w:fldCharType="begin"/>
    </w:r>
    <w:r w:rsidRPr="00CA4AA6">
      <w:rPr>
        <w:rFonts w:ascii="Times New Roman" w:hAnsi="Times New Roman"/>
      </w:rPr>
      <w:instrText>PAGE   \* MERGEFORMAT</w:instrText>
    </w:r>
    <w:r w:rsidRPr="00CA4AA6">
      <w:rPr>
        <w:rFonts w:ascii="Times New Roman" w:hAnsi="Times New Roman"/>
      </w:rPr>
      <w:fldChar w:fldCharType="separate"/>
    </w:r>
    <w:r w:rsidR="00723C88">
      <w:rPr>
        <w:rFonts w:ascii="Times New Roman" w:hAnsi="Times New Roman"/>
        <w:noProof/>
      </w:rPr>
      <w:t>3</w:t>
    </w:r>
    <w:r w:rsidRPr="00CA4AA6">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9B683" w14:textId="77777777" w:rsidR="00C20296" w:rsidRDefault="00C20296" w:rsidP="00CA4AA6">
      <w:pPr>
        <w:spacing w:after="0" w:line="240" w:lineRule="auto"/>
      </w:pPr>
      <w:r>
        <w:separator/>
      </w:r>
    </w:p>
  </w:footnote>
  <w:footnote w:type="continuationSeparator" w:id="0">
    <w:p w14:paraId="4E247A49" w14:textId="77777777" w:rsidR="00C20296" w:rsidRDefault="00C20296" w:rsidP="00CA4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EA6"/>
    <w:multiLevelType w:val="multilevel"/>
    <w:tmpl w:val="E1CCF726"/>
    <w:lvl w:ilvl="0">
      <w:start w:val="1"/>
      <w:numFmt w:val="decimal"/>
      <w:lvlText w:val="%1."/>
      <w:lvlJc w:val="left"/>
      <w:pPr>
        <w:ind w:left="510" w:hanging="51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26541248"/>
    <w:multiLevelType w:val="hybridMultilevel"/>
    <w:tmpl w:val="2D509CF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4C"/>
    <w:rsid w:val="00025B8D"/>
    <w:rsid w:val="00040804"/>
    <w:rsid w:val="00052D0A"/>
    <w:rsid w:val="00066F19"/>
    <w:rsid w:val="00082699"/>
    <w:rsid w:val="000826D8"/>
    <w:rsid w:val="000B29AE"/>
    <w:rsid w:val="000C10B1"/>
    <w:rsid w:val="000C3E35"/>
    <w:rsid w:val="000D0048"/>
    <w:rsid w:val="000D3691"/>
    <w:rsid w:val="00145E1D"/>
    <w:rsid w:val="00183F7C"/>
    <w:rsid w:val="00191C6A"/>
    <w:rsid w:val="001937B2"/>
    <w:rsid w:val="001A0F0F"/>
    <w:rsid w:val="001B598B"/>
    <w:rsid w:val="001B62DE"/>
    <w:rsid w:val="001F6EA9"/>
    <w:rsid w:val="002178E6"/>
    <w:rsid w:val="002336B4"/>
    <w:rsid w:val="0025092A"/>
    <w:rsid w:val="002540BC"/>
    <w:rsid w:val="00273574"/>
    <w:rsid w:val="002A6961"/>
    <w:rsid w:val="002B5B69"/>
    <w:rsid w:val="002E0D42"/>
    <w:rsid w:val="002F6E7F"/>
    <w:rsid w:val="00327773"/>
    <w:rsid w:val="003346A1"/>
    <w:rsid w:val="003366EF"/>
    <w:rsid w:val="00345D51"/>
    <w:rsid w:val="00373416"/>
    <w:rsid w:val="0037399D"/>
    <w:rsid w:val="003B6D9E"/>
    <w:rsid w:val="003E316B"/>
    <w:rsid w:val="003F0E98"/>
    <w:rsid w:val="004067B2"/>
    <w:rsid w:val="004158E6"/>
    <w:rsid w:val="004308A1"/>
    <w:rsid w:val="004353D5"/>
    <w:rsid w:val="00466263"/>
    <w:rsid w:val="00484A35"/>
    <w:rsid w:val="00492859"/>
    <w:rsid w:val="004C0741"/>
    <w:rsid w:val="004E1E0D"/>
    <w:rsid w:val="004E70D5"/>
    <w:rsid w:val="005116F9"/>
    <w:rsid w:val="00546AD1"/>
    <w:rsid w:val="00564282"/>
    <w:rsid w:val="00575044"/>
    <w:rsid w:val="00585AE6"/>
    <w:rsid w:val="00592A9F"/>
    <w:rsid w:val="005C38E3"/>
    <w:rsid w:val="005C6639"/>
    <w:rsid w:val="005D4D5C"/>
    <w:rsid w:val="00610476"/>
    <w:rsid w:val="0061562C"/>
    <w:rsid w:val="00617CC2"/>
    <w:rsid w:val="006349D6"/>
    <w:rsid w:val="00653EF3"/>
    <w:rsid w:val="00654D50"/>
    <w:rsid w:val="00661CCE"/>
    <w:rsid w:val="00665B52"/>
    <w:rsid w:val="0068662C"/>
    <w:rsid w:val="006A398F"/>
    <w:rsid w:val="006C3196"/>
    <w:rsid w:val="00723C88"/>
    <w:rsid w:val="00723FAB"/>
    <w:rsid w:val="00733B9D"/>
    <w:rsid w:val="00775C37"/>
    <w:rsid w:val="00776676"/>
    <w:rsid w:val="00783337"/>
    <w:rsid w:val="007833D5"/>
    <w:rsid w:val="00794A46"/>
    <w:rsid w:val="007A060A"/>
    <w:rsid w:val="007C6071"/>
    <w:rsid w:val="007E1A0B"/>
    <w:rsid w:val="008437C2"/>
    <w:rsid w:val="00892117"/>
    <w:rsid w:val="008A2EF5"/>
    <w:rsid w:val="008A6740"/>
    <w:rsid w:val="008B1065"/>
    <w:rsid w:val="008B5140"/>
    <w:rsid w:val="008B6BF3"/>
    <w:rsid w:val="008C5D18"/>
    <w:rsid w:val="008E5A43"/>
    <w:rsid w:val="0091064C"/>
    <w:rsid w:val="00924038"/>
    <w:rsid w:val="00927E5B"/>
    <w:rsid w:val="00936EB6"/>
    <w:rsid w:val="009540AC"/>
    <w:rsid w:val="00963113"/>
    <w:rsid w:val="00974EF1"/>
    <w:rsid w:val="009828AE"/>
    <w:rsid w:val="00985006"/>
    <w:rsid w:val="0099204B"/>
    <w:rsid w:val="0099487A"/>
    <w:rsid w:val="009B745D"/>
    <w:rsid w:val="009C1499"/>
    <w:rsid w:val="009C3125"/>
    <w:rsid w:val="009C6212"/>
    <w:rsid w:val="009E2D1B"/>
    <w:rsid w:val="00A05EE4"/>
    <w:rsid w:val="00A07F7A"/>
    <w:rsid w:val="00A2039B"/>
    <w:rsid w:val="00A337A2"/>
    <w:rsid w:val="00A35D93"/>
    <w:rsid w:val="00A83E68"/>
    <w:rsid w:val="00AA39BD"/>
    <w:rsid w:val="00AD3634"/>
    <w:rsid w:val="00B547A3"/>
    <w:rsid w:val="00B67D78"/>
    <w:rsid w:val="00B77B6E"/>
    <w:rsid w:val="00BD5D6A"/>
    <w:rsid w:val="00BF30AA"/>
    <w:rsid w:val="00BF525A"/>
    <w:rsid w:val="00C20296"/>
    <w:rsid w:val="00C21DA2"/>
    <w:rsid w:val="00C569D7"/>
    <w:rsid w:val="00C73542"/>
    <w:rsid w:val="00C753DE"/>
    <w:rsid w:val="00C80158"/>
    <w:rsid w:val="00CA2D56"/>
    <w:rsid w:val="00CA4AA6"/>
    <w:rsid w:val="00CA5001"/>
    <w:rsid w:val="00D21AB6"/>
    <w:rsid w:val="00D40992"/>
    <w:rsid w:val="00D40AF4"/>
    <w:rsid w:val="00D41935"/>
    <w:rsid w:val="00D8685F"/>
    <w:rsid w:val="00D92420"/>
    <w:rsid w:val="00DA3D5B"/>
    <w:rsid w:val="00DA7198"/>
    <w:rsid w:val="00DF030E"/>
    <w:rsid w:val="00DF7C77"/>
    <w:rsid w:val="00E04E66"/>
    <w:rsid w:val="00E25E92"/>
    <w:rsid w:val="00E445D4"/>
    <w:rsid w:val="00E516D8"/>
    <w:rsid w:val="00E573E2"/>
    <w:rsid w:val="00E720CE"/>
    <w:rsid w:val="00E92B1F"/>
    <w:rsid w:val="00EB322C"/>
    <w:rsid w:val="00EB447D"/>
    <w:rsid w:val="00ED2534"/>
    <w:rsid w:val="00EE5AFB"/>
    <w:rsid w:val="00F072F0"/>
    <w:rsid w:val="00F2140B"/>
    <w:rsid w:val="00F21956"/>
    <w:rsid w:val="00F7584C"/>
    <w:rsid w:val="00FC2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4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140"/>
    <w:pPr>
      <w:widowControl w:val="0"/>
      <w:autoSpaceDE w:val="0"/>
      <w:autoSpaceDN w:val="0"/>
    </w:pPr>
    <w:rPr>
      <w:rFonts w:ascii="Arial" w:eastAsia="Times New Roman" w:hAnsi="Arial" w:cs="Arial"/>
      <w:szCs w:val="22"/>
    </w:rPr>
  </w:style>
  <w:style w:type="paragraph" w:customStyle="1" w:styleId="ConsPlusTitle">
    <w:name w:val="ConsPlusTitle"/>
    <w:uiPriority w:val="99"/>
    <w:rsid w:val="008B5140"/>
    <w:pPr>
      <w:widowControl w:val="0"/>
      <w:autoSpaceDE w:val="0"/>
      <w:autoSpaceDN w:val="0"/>
    </w:pPr>
    <w:rPr>
      <w:rFonts w:ascii="Arial" w:eastAsia="Times New Roman" w:hAnsi="Arial" w:cs="Arial"/>
      <w:b/>
      <w:szCs w:val="22"/>
    </w:rPr>
  </w:style>
  <w:style w:type="paragraph" w:styleId="a3">
    <w:name w:val="Normal (Web)"/>
    <w:basedOn w:val="a"/>
    <w:uiPriority w:val="99"/>
    <w:unhideWhenUsed/>
    <w:rsid w:val="00CA4AA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intext">
    <w:name w:val="main_text"/>
    <w:basedOn w:val="a"/>
    <w:uiPriority w:val="99"/>
    <w:rsid w:val="00CA4AA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CA4AA6"/>
  </w:style>
  <w:style w:type="character" w:styleId="a4">
    <w:name w:val="Strong"/>
    <w:uiPriority w:val="22"/>
    <w:qFormat/>
    <w:rsid w:val="00CA4AA6"/>
    <w:rPr>
      <w:b/>
      <w:bCs/>
    </w:rPr>
  </w:style>
  <w:style w:type="character" w:styleId="a5">
    <w:name w:val="Emphasis"/>
    <w:uiPriority w:val="20"/>
    <w:qFormat/>
    <w:rsid w:val="00CA4AA6"/>
    <w:rPr>
      <w:i/>
      <w:iCs/>
    </w:rPr>
  </w:style>
  <w:style w:type="character" w:styleId="a6">
    <w:name w:val="Hyperlink"/>
    <w:uiPriority w:val="99"/>
    <w:unhideWhenUsed/>
    <w:rsid w:val="00CA4AA6"/>
    <w:rPr>
      <w:color w:val="0000FF"/>
      <w:u w:val="single"/>
    </w:rPr>
  </w:style>
  <w:style w:type="paragraph" w:styleId="a7">
    <w:name w:val="header"/>
    <w:basedOn w:val="a"/>
    <w:link w:val="a8"/>
    <w:uiPriority w:val="99"/>
    <w:unhideWhenUsed/>
    <w:rsid w:val="00CA4AA6"/>
    <w:pPr>
      <w:tabs>
        <w:tab w:val="center" w:pos="4677"/>
        <w:tab w:val="right" w:pos="9355"/>
      </w:tabs>
    </w:pPr>
  </w:style>
  <w:style w:type="character" w:customStyle="1" w:styleId="a8">
    <w:name w:val="Верхний колонтитул Знак"/>
    <w:link w:val="a7"/>
    <w:uiPriority w:val="99"/>
    <w:rsid w:val="00CA4AA6"/>
    <w:rPr>
      <w:sz w:val="22"/>
      <w:szCs w:val="22"/>
      <w:lang w:eastAsia="en-US"/>
    </w:rPr>
  </w:style>
  <w:style w:type="paragraph" w:styleId="a9">
    <w:name w:val="footer"/>
    <w:basedOn w:val="a"/>
    <w:link w:val="aa"/>
    <w:uiPriority w:val="99"/>
    <w:unhideWhenUsed/>
    <w:rsid w:val="00CA4AA6"/>
    <w:pPr>
      <w:tabs>
        <w:tab w:val="center" w:pos="4677"/>
        <w:tab w:val="right" w:pos="9355"/>
      </w:tabs>
    </w:pPr>
  </w:style>
  <w:style w:type="character" w:customStyle="1" w:styleId="aa">
    <w:name w:val="Нижний колонтитул Знак"/>
    <w:link w:val="a9"/>
    <w:uiPriority w:val="99"/>
    <w:rsid w:val="00CA4AA6"/>
    <w:rPr>
      <w:sz w:val="22"/>
      <w:szCs w:val="22"/>
      <w:lang w:eastAsia="en-US"/>
    </w:rPr>
  </w:style>
  <w:style w:type="paragraph" w:styleId="ab">
    <w:name w:val="Balloon Text"/>
    <w:basedOn w:val="a"/>
    <w:link w:val="ac"/>
    <w:uiPriority w:val="99"/>
    <w:semiHidden/>
    <w:unhideWhenUsed/>
    <w:rsid w:val="00E04E6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04E6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140"/>
    <w:pPr>
      <w:widowControl w:val="0"/>
      <w:autoSpaceDE w:val="0"/>
      <w:autoSpaceDN w:val="0"/>
    </w:pPr>
    <w:rPr>
      <w:rFonts w:ascii="Arial" w:eastAsia="Times New Roman" w:hAnsi="Arial" w:cs="Arial"/>
      <w:szCs w:val="22"/>
    </w:rPr>
  </w:style>
  <w:style w:type="paragraph" w:customStyle="1" w:styleId="ConsPlusTitle">
    <w:name w:val="ConsPlusTitle"/>
    <w:uiPriority w:val="99"/>
    <w:rsid w:val="008B5140"/>
    <w:pPr>
      <w:widowControl w:val="0"/>
      <w:autoSpaceDE w:val="0"/>
      <w:autoSpaceDN w:val="0"/>
    </w:pPr>
    <w:rPr>
      <w:rFonts w:ascii="Arial" w:eastAsia="Times New Roman" w:hAnsi="Arial" w:cs="Arial"/>
      <w:b/>
      <w:szCs w:val="22"/>
    </w:rPr>
  </w:style>
  <w:style w:type="paragraph" w:styleId="a3">
    <w:name w:val="Normal (Web)"/>
    <w:basedOn w:val="a"/>
    <w:uiPriority w:val="99"/>
    <w:unhideWhenUsed/>
    <w:rsid w:val="00CA4AA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intext">
    <w:name w:val="main_text"/>
    <w:basedOn w:val="a"/>
    <w:uiPriority w:val="99"/>
    <w:rsid w:val="00CA4AA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CA4AA6"/>
  </w:style>
  <w:style w:type="character" w:styleId="a4">
    <w:name w:val="Strong"/>
    <w:uiPriority w:val="22"/>
    <w:qFormat/>
    <w:rsid w:val="00CA4AA6"/>
    <w:rPr>
      <w:b/>
      <w:bCs/>
    </w:rPr>
  </w:style>
  <w:style w:type="character" w:styleId="a5">
    <w:name w:val="Emphasis"/>
    <w:uiPriority w:val="20"/>
    <w:qFormat/>
    <w:rsid w:val="00CA4AA6"/>
    <w:rPr>
      <w:i/>
      <w:iCs/>
    </w:rPr>
  </w:style>
  <w:style w:type="character" w:styleId="a6">
    <w:name w:val="Hyperlink"/>
    <w:uiPriority w:val="99"/>
    <w:unhideWhenUsed/>
    <w:rsid w:val="00CA4AA6"/>
    <w:rPr>
      <w:color w:val="0000FF"/>
      <w:u w:val="single"/>
    </w:rPr>
  </w:style>
  <w:style w:type="paragraph" w:styleId="a7">
    <w:name w:val="header"/>
    <w:basedOn w:val="a"/>
    <w:link w:val="a8"/>
    <w:uiPriority w:val="99"/>
    <w:unhideWhenUsed/>
    <w:rsid w:val="00CA4AA6"/>
    <w:pPr>
      <w:tabs>
        <w:tab w:val="center" w:pos="4677"/>
        <w:tab w:val="right" w:pos="9355"/>
      </w:tabs>
    </w:pPr>
  </w:style>
  <w:style w:type="character" w:customStyle="1" w:styleId="a8">
    <w:name w:val="Верхний колонтитул Знак"/>
    <w:link w:val="a7"/>
    <w:uiPriority w:val="99"/>
    <w:rsid w:val="00CA4AA6"/>
    <w:rPr>
      <w:sz w:val="22"/>
      <w:szCs w:val="22"/>
      <w:lang w:eastAsia="en-US"/>
    </w:rPr>
  </w:style>
  <w:style w:type="paragraph" w:styleId="a9">
    <w:name w:val="footer"/>
    <w:basedOn w:val="a"/>
    <w:link w:val="aa"/>
    <w:uiPriority w:val="99"/>
    <w:unhideWhenUsed/>
    <w:rsid w:val="00CA4AA6"/>
    <w:pPr>
      <w:tabs>
        <w:tab w:val="center" w:pos="4677"/>
        <w:tab w:val="right" w:pos="9355"/>
      </w:tabs>
    </w:pPr>
  </w:style>
  <w:style w:type="character" w:customStyle="1" w:styleId="aa">
    <w:name w:val="Нижний колонтитул Знак"/>
    <w:link w:val="a9"/>
    <w:uiPriority w:val="99"/>
    <w:rsid w:val="00CA4AA6"/>
    <w:rPr>
      <w:sz w:val="22"/>
      <w:szCs w:val="22"/>
      <w:lang w:eastAsia="en-US"/>
    </w:rPr>
  </w:style>
  <w:style w:type="paragraph" w:styleId="ab">
    <w:name w:val="Balloon Text"/>
    <w:basedOn w:val="a"/>
    <w:link w:val="ac"/>
    <w:uiPriority w:val="99"/>
    <w:semiHidden/>
    <w:unhideWhenUsed/>
    <w:rsid w:val="00E04E6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04E6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85271">
      <w:bodyDiv w:val="1"/>
      <w:marLeft w:val="0"/>
      <w:marRight w:val="0"/>
      <w:marTop w:val="0"/>
      <w:marBottom w:val="0"/>
      <w:divBdr>
        <w:top w:val="none" w:sz="0" w:space="0" w:color="auto"/>
        <w:left w:val="none" w:sz="0" w:space="0" w:color="auto"/>
        <w:bottom w:val="none" w:sz="0" w:space="0" w:color="auto"/>
        <w:right w:val="none" w:sz="0" w:space="0" w:color="auto"/>
      </w:divBdr>
    </w:div>
    <w:div w:id="1112431404">
      <w:bodyDiv w:val="1"/>
      <w:marLeft w:val="0"/>
      <w:marRight w:val="0"/>
      <w:marTop w:val="0"/>
      <w:marBottom w:val="0"/>
      <w:divBdr>
        <w:top w:val="none" w:sz="0" w:space="0" w:color="auto"/>
        <w:left w:val="none" w:sz="0" w:space="0" w:color="auto"/>
        <w:bottom w:val="none" w:sz="0" w:space="0" w:color="auto"/>
        <w:right w:val="none" w:sz="0" w:space="0" w:color="auto"/>
      </w:divBdr>
    </w:div>
    <w:div w:id="122854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8AA206182CA2D78BC35A33327802283150B6105B1429BB857A1BD725FE9B0017D1AAC4FFA5DD373BCC6A9AA696FFB8CDD1F76AE87A8414BE6332B6Y6nBK" TargetMode="External"/><Relationship Id="rId18" Type="http://schemas.openxmlformats.org/officeDocument/2006/relationships/hyperlink" Target="consultantplus://offline/ref=0722F3719A7E76E7D526F980C5634F09A8472DD854E44E34E80881F1611274FC812255318903799850C698AF56F2B6493729B0383898WFC2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950BEB25F2D1CC8FA8F2D1FFF79B2434D1B39CEBD37E1E5BBC87A8C29FA5C2A88CBD772B45AAFC92C0F267264l6BDL" TargetMode="External"/><Relationship Id="rId7" Type="http://schemas.openxmlformats.org/officeDocument/2006/relationships/footnotes" Target="footnotes.xml"/><Relationship Id="rId12" Type="http://schemas.openxmlformats.org/officeDocument/2006/relationships/hyperlink" Target="consultantplus://offline/ref=7CDAEC78A3F9D042E69B36CEE49CC2F049F7A41F04D6C5AB00C657B7746EB9D1D7FE4F7F966A1FDFC10899622854AFB8135B7B2EF2C1C468T4y6K" TargetMode="External"/><Relationship Id="rId17" Type="http://schemas.openxmlformats.org/officeDocument/2006/relationships/hyperlink" Target="consultantplus://offline/ref=6A4801B320CA815648811A7BEF7A260FF48830D5916B8F0410FD478C221D4799C8AA310217BB31C02E8403C9705D3E4B3790485DADF166H"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7614876AE709AADAFE17A533320EEB7114FC006BB08712B9FF14800500D2D9F69B439467B457082F00D8B40A49456C6A71B38331C86mEm9I" TargetMode="External"/><Relationship Id="rId20" Type="http://schemas.openxmlformats.org/officeDocument/2006/relationships/hyperlink" Target="https://login.consultant.ru/link/?req=doc&amp;base=LAW&amp;n=422428&amp;date=21.10.2022&amp;dst=100567&amp;fie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DAEC78A3F9D042E69B36CEE49CC2F049F5A21E04D5C5AB00C657B7746EB9D1D7FE4F7C9F63158A9347983E6E00BCBA1B5B7927EETCy1K" TargetMode="External"/><Relationship Id="rId24" Type="http://schemas.openxmlformats.org/officeDocument/2006/relationships/hyperlink" Target="consultantplus://offline/ref=0950BEB25F2D1CC8FA8F2D1FFF79B2434D1B39CEBD37E1E5BBC87A8C29FA5C2A88CBD772B45AAFC92C0F267264l6BDL" TargetMode="External"/><Relationship Id="rId5" Type="http://schemas.openxmlformats.org/officeDocument/2006/relationships/settings" Target="settings.xml"/><Relationship Id="rId15" Type="http://schemas.openxmlformats.org/officeDocument/2006/relationships/hyperlink" Target="consultantplus://offline/ref=A78AA206182CA2D78BC35A2521145E273159EA1D5E122BE9D82C1D807AAE9D555791AC91BCE1D23F39C73ECBEAC8A6EB889AFA61F766841FYAn2K" TargetMode="External"/><Relationship Id="rId23" Type="http://schemas.openxmlformats.org/officeDocument/2006/relationships/hyperlink" Target="consultantplus://offline/ref=0950BEB25F2D1CC8FA8F2D1FFF79B2434D1B39CEBD37E1E5BBC87A8C29FA5C2A9ACB8F7EB758B3C3794060276B6FA107E47A2A5C4C68l4B0L" TargetMode="External"/><Relationship Id="rId10" Type="http://schemas.openxmlformats.org/officeDocument/2006/relationships/hyperlink" Target="consultantplus://offline/ref=7CDAEC78A3F9D042E69B36CEE49CC2F04FFFA71B0B8392A9519359B27C3EE3C1C1B7407F886A17C0C003CFT3y1K" TargetMode="External"/><Relationship Id="rId19" Type="http://schemas.openxmlformats.org/officeDocument/2006/relationships/hyperlink" Target="consultantplus://offline/ref=8A34B4FBB12E84EAECEB16D22798D6EFA21BC3EE7E81F5477C9D1EE4DDDF99F595BB8D1A8B34C839E7925E1682D53C29A112852868DFD170D995AC5Bv8A4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78AA206182CA2D78BC35A2521145E273159EA1D5E122BE9D82C1D807AAE9D555791AC93BCE0DB626A883F97AC9CB5E9809AF868EBY6n6K" TargetMode="External"/><Relationship Id="rId22" Type="http://schemas.openxmlformats.org/officeDocument/2006/relationships/hyperlink" Target="consultantplus://offline/ref=0950BEB25F2D1CC8FA8F2D1FFF79B2434D1B39CEBD37E1E5BBC87A8C29FA5C2A88CBD772B45AAFC92C0F267264l6BD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292B0-714D-4EB0-B90A-B0BF53F1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70</Pages>
  <Words>31484</Words>
  <Characters>179462</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210525</CharactersWithSpaces>
  <SharedDoc>false</SharedDoc>
  <HLinks>
    <vt:vector size="96" baseType="variant">
      <vt:variant>
        <vt:i4>1638400</vt:i4>
      </vt:variant>
      <vt:variant>
        <vt:i4>45</vt:i4>
      </vt:variant>
      <vt:variant>
        <vt:i4>0</vt:i4>
      </vt:variant>
      <vt:variant>
        <vt:i4>5</vt:i4>
      </vt:variant>
      <vt:variant>
        <vt:lpwstr>consultantplus://offline/ref=0950BEB25F2D1CC8FA8F2D1FFF79B2434D1B39CEBD37E1E5BBC87A8C29FA5C2A88CBD772B45AAFC92C0F267264l6BDL</vt:lpwstr>
      </vt:variant>
      <vt:variant>
        <vt:lpwstr/>
      </vt:variant>
      <vt:variant>
        <vt:i4>7798841</vt:i4>
      </vt:variant>
      <vt:variant>
        <vt:i4>42</vt:i4>
      </vt:variant>
      <vt:variant>
        <vt:i4>0</vt:i4>
      </vt:variant>
      <vt:variant>
        <vt:i4>5</vt:i4>
      </vt:variant>
      <vt:variant>
        <vt:lpwstr>consultantplus://offline/ref=0950BEB25F2D1CC8FA8F2D1FFF79B2434D1B39CEBD37E1E5BBC87A8C29FA5C2A9ACB8F7EB758B3C3794060276B6FA107E47A2A5C4C68l4B0L</vt:lpwstr>
      </vt:variant>
      <vt:variant>
        <vt:lpwstr/>
      </vt:variant>
      <vt:variant>
        <vt:i4>1638400</vt:i4>
      </vt:variant>
      <vt:variant>
        <vt:i4>39</vt:i4>
      </vt:variant>
      <vt:variant>
        <vt:i4>0</vt:i4>
      </vt:variant>
      <vt:variant>
        <vt:i4>5</vt:i4>
      </vt:variant>
      <vt:variant>
        <vt:lpwstr>consultantplus://offline/ref=0950BEB25F2D1CC8FA8F2D1FFF79B2434D1B39CEBD37E1E5BBC87A8C29FA5C2A88CBD772B45AAFC92C0F267264l6BDL</vt:lpwstr>
      </vt:variant>
      <vt:variant>
        <vt:lpwstr/>
      </vt:variant>
      <vt:variant>
        <vt:i4>1638400</vt:i4>
      </vt:variant>
      <vt:variant>
        <vt:i4>36</vt:i4>
      </vt:variant>
      <vt:variant>
        <vt:i4>0</vt:i4>
      </vt:variant>
      <vt:variant>
        <vt:i4>5</vt:i4>
      </vt:variant>
      <vt:variant>
        <vt:lpwstr>consultantplus://offline/ref=0950BEB25F2D1CC8FA8F2D1FFF79B2434D1B39CEBD37E1E5BBC87A8C29FA5C2A88CBD772B45AAFC92C0F267264l6BDL</vt:lpwstr>
      </vt:variant>
      <vt:variant>
        <vt:lpwstr/>
      </vt:variant>
      <vt:variant>
        <vt:i4>6160470</vt:i4>
      </vt:variant>
      <vt:variant>
        <vt:i4>33</vt:i4>
      </vt:variant>
      <vt:variant>
        <vt:i4>0</vt:i4>
      </vt:variant>
      <vt:variant>
        <vt:i4>5</vt:i4>
      </vt:variant>
      <vt:variant>
        <vt:lpwstr>https://login.consultant.ru/link/?req=doc&amp;base=LAW&amp;n=422428&amp;date=21.10.2022&amp;dst=100567&amp;field=134</vt:lpwstr>
      </vt:variant>
      <vt:variant>
        <vt:lpwstr/>
      </vt:variant>
      <vt:variant>
        <vt:i4>3407983</vt:i4>
      </vt:variant>
      <vt:variant>
        <vt:i4>30</vt:i4>
      </vt:variant>
      <vt:variant>
        <vt:i4>0</vt:i4>
      </vt:variant>
      <vt:variant>
        <vt:i4>5</vt:i4>
      </vt:variant>
      <vt:variant>
        <vt:lpwstr>consultantplus://offline/ref=8A34B4FBB12E84EAECEB16D22798D6EFA21BC3EE7E81F5477C9D1EE4DDDF99F595BB8D1A8B34C839E7925E1682D53C29A112852868DFD170D995AC5Bv8A4J</vt:lpwstr>
      </vt:variant>
      <vt:variant>
        <vt:lpwstr/>
      </vt:variant>
      <vt:variant>
        <vt:i4>3801195</vt:i4>
      </vt:variant>
      <vt:variant>
        <vt:i4>27</vt:i4>
      </vt:variant>
      <vt:variant>
        <vt:i4>0</vt:i4>
      </vt:variant>
      <vt:variant>
        <vt:i4>5</vt:i4>
      </vt:variant>
      <vt:variant>
        <vt:lpwstr>consultantplus://offline/ref=0722F3719A7E76E7D526F980C5634F09A8472DD854E44E34E80881F1611274FC812255318903799850C698AF56F2B6493729B0383898WFC2N</vt:lpwstr>
      </vt:variant>
      <vt:variant>
        <vt:lpwstr/>
      </vt:variant>
      <vt:variant>
        <vt:i4>4522079</vt:i4>
      </vt:variant>
      <vt:variant>
        <vt:i4>24</vt:i4>
      </vt:variant>
      <vt:variant>
        <vt:i4>0</vt:i4>
      </vt:variant>
      <vt:variant>
        <vt:i4>5</vt:i4>
      </vt:variant>
      <vt:variant>
        <vt:lpwstr>consultantplus://offline/ref=6A4801B320CA815648811A7BEF7A260FF48830D5916B8F0410FD478C221D4799C8AA310217BB31C02E8403C9705D3E4B3790485DADF166H</vt:lpwstr>
      </vt:variant>
      <vt:variant>
        <vt:lpwstr/>
      </vt:variant>
      <vt:variant>
        <vt:i4>3211321</vt:i4>
      </vt:variant>
      <vt:variant>
        <vt:i4>21</vt:i4>
      </vt:variant>
      <vt:variant>
        <vt:i4>0</vt:i4>
      </vt:variant>
      <vt:variant>
        <vt:i4>5</vt:i4>
      </vt:variant>
      <vt:variant>
        <vt:lpwstr>consultantplus://offline/ref=45D1DE6C3054CA12E2C03F9214BF7389D4654F5CF5E848EE24F0E6C9FE732C1301A3638A67F1D4F00897216DJBP0H</vt:lpwstr>
      </vt:variant>
      <vt:variant>
        <vt:lpwstr/>
      </vt:variant>
      <vt:variant>
        <vt:i4>2490426</vt:i4>
      </vt:variant>
      <vt:variant>
        <vt:i4>18</vt:i4>
      </vt:variant>
      <vt:variant>
        <vt:i4>0</vt:i4>
      </vt:variant>
      <vt:variant>
        <vt:i4>5</vt:i4>
      </vt:variant>
      <vt:variant>
        <vt:lpwstr>consultantplus://offline/ref=67614876AE709AADAFE17A533320EEB7114FC006BB08712B9FF14800500D2D9F69B439467B457082F00D8B40A49456C6A71B38331C86mEm9I</vt:lpwstr>
      </vt:variant>
      <vt:variant>
        <vt:lpwstr/>
      </vt:variant>
      <vt:variant>
        <vt:i4>6553659</vt:i4>
      </vt:variant>
      <vt:variant>
        <vt:i4>15</vt:i4>
      </vt:variant>
      <vt:variant>
        <vt:i4>0</vt:i4>
      </vt:variant>
      <vt:variant>
        <vt:i4>5</vt:i4>
      </vt:variant>
      <vt:variant>
        <vt:lpwstr>consultantplus://offline/ref=A78AA206182CA2D78BC35A2521145E273159EA1D5E122BE9D82C1D807AAE9D555791AC91BCE1D23F39C73ECBEAC8A6EB889AFA61F766841FYAn2K</vt:lpwstr>
      </vt:variant>
      <vt:variant>
        <vt:lpwstr/>
      </vt:variant>
      <vt:variant>
        <vt:i4>262150</vt:i4>
      </vt:variant>
      <vt:variant>
        <vt:i4>12</vt:i4>
      </vt:variant>
      <vt:variant>
        <vt:i4>0</vt:i4>
      </vt:variant>
      <vt:variant>
        <vt:i4>5</vt:i4>
      </vt:variant>
      <vt:variant>
        <vt:lpwstr>consultantplus://offline/ref=A78AA206182CA2D78BC35A2521145E273159EA1D5E122BE9D82C1D807AAE9D555791AC93BCE0DB626A883F97AC9CB5E9809AF868EBY6n6K</vt:lpwstr>
      </vt:variant>
      <vt:variant>
        <vt:lpwstr/>
      </vt:variant>
      <vt:variant>
        <vt:i4>6684727</vt:i4>
      </vt:variant>
      <vt:variant>
        <vt:i4>9</vt:i4>
      </vt:variant>
      <vt:variant>
        <vt:i4>0</vt:i4>
      </vt:variant>
      <vt:variant>
        <vt:i4>5</vt:i4>
      </vt:variant>
      <vt:variant>
        <vt:lpwstr>consultantplus://offline/ref=A78AA206182CA2D78BC35A33327802283150B6105B1429BB857A1BD725FE9B0017D1AAC4FFA5DD373BCC6A9AA696FFB8CDD1F76AE87A8414BE6332B6Y6nBK</vt:lpwstr>
      </vt:variant>
      <vt:variant>
        <vt:lpwstr/>
      </vt:variant>
      <vt:variant>
        <vt:i4>2359354</vt:i4>
      </vt:variant>
      <vt:variant>
        <vt:i4>6</vt:i4>
      </vt:variant>
      <vt:variant>
        <vt:i4>0</vt:i4>
      </vt:variant>
      <vt:variant>
        <vt:i4>5</vt:i4>
      </vt:variant>
      <vt:variant>
        <vt:lpwstr>consultantplus://offline/ref=7CDAEC78A3F9D042E69B36CEE49CC2F049F7A41F04D6C5AB00C657B7746EB9D1D7FE4F7F966A1FDFC10899622854AFB8135B7B2EF2C1C468T4y6K</vt:lpwstr>
      </vt:variant>
      <vt:variant>
        <vt:lpwstr/>
      </vt:variant>
      <vt:variant>
        <vt:i4>1310801</vt:i4>
      </vt:variant>
      <vt:variant>
        <vt:i4>3</vt:i4>
      </vt:variant>
      <vt:variant>
        <vt:i4>0</vt:i4>
      </vt:variant>
      <vt:variant>
        <vt:i4>5</vt:i4>
      </vt:variant>
      <vt:variant>
        <vt:lpwstr>consultantplus://offline/ref=7CDAEC78A3F9D042E69B36CEE49CC2F049F5A21E04D5C5AB00C657B7746EB9D1D7FE4F7C9F63158A9347983E6E00BCBA1B5B7927EETCy1K</vt:lpwstr>
      </vt:variant>
      <vt:variant>
        <vt:lpwstr/>
      </vt:variant>
      <vt:variant>
        <vt:i4>4456457</vt:i4>
      </vt:variant>
      <vt:variant>
        <vt:i4>0</vt:i4>
      </vt:variant>
      <vt:variant>
        <vt:i4>0</vt:i4>
      </vt:variant>
      <vt:variant>
        <vt:i4>5</vt:i4>
      </vt:variant>
      <vt:variant>
        <vt:lpwstr>consultantplus://offline/ref=7CDAEC78A3F9D042E69B36CEE49CC2F04FFFA71B0B8392A9519359B27C3EE3C1C1B7407F886A17C0C003CFT3y1K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cp:lastPrinted>2022-10-25T12:17:00Z</cp:lastPrinted>
  <dcterms:created xsi:type="dcterms:W3CDTF">2023-12-04T17:21:00Z</dcterms:created>
  <dcterms:modified xsi:type="dcterms:W3CDTF">2023-12-04T17:22:00Z</dcterms:modified>
</cp:coreProperties>
</file>